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E04" w:rsidRPr="00760F71" w:rsidRDefault="00476E04">
      <w:pPr>
        <w:rPr>
          <w:rFonts w:ascii="Times New Roman" w:hAnsi="Times New Roman" w:cs="Times New Roman"/>
        </w:rPr>
      </w:pPr>
    </w:p>
    <w:p w:rsidR="005C5AFE" w:rsidRPr="00760F71" w:rsidRDefault="00FE2BE5" w:rsidP="005C5AFE">
      <w:pPr>
        <w:jc w:val="center"/>
        <w:rPr>
          <w:rFonts w:ascii="Times New Roman" w:hAnsi="Times New Roman" w:cs="Times New Roman"/>
          <w:sz w:val="96"/>
          <w:szCs w:val="96"/>
        </w:rPr>
      </w:pPr>
      <w:r w:rsidRPr="00760F71">
        <w:rPr>
          <w:rFonts w:ascii="Times New Roman" w:hAnsi="Times New Roman" w:cs="Times New Roman"/>
          <w:sz w:val="96"/>
          <w:szCs w:val="96"/>
        </w:rPr>
        <w:t>Lord of the Flies</w:t>
      </w:r>
    </w:p>
    <w:p w:rsidR="005C5AFE" w:rsidRPr="00760F71" w:rsidRDefault="005C5AFE" w:rsidP="005C5AFE">
      <w:pPr>
        <w:jc w:val="center"/>
        <w:rPr>
          <w:rFonts w:ascii="Times New Roman" w:hAnsi="Times New Roman" w:cs="Times New Roman"/>
        </w:rPr>
      </w:pPr>
      <w:r w:rsidRPr="00760F71">
        <w:rPr>
          <w:rFonts w:ascii="Times New Roman" w:hAnsi="Times New Roman" w:cs="Times New Roman"/>
          <w:sz w:val="36"/>
          <w:szCs w:val="36"/>
        </w:rPr>
        <w:t xml:space="preserve">by </w:t>
      </w:r>
      <w:r w:rsidR="00FE2BE5" w:rsidRPr="00760F71">
        <w:rPr>
          <w:rFonts w:ascii="Times New Roman" w:hAnsi="Times New Roman" w:cs="Times New Roman"/>
          <w:sz w:val="36"/>
          <w:szCs w:val="36"/>
        </w:rPr>
        <w:t>William Golding</w:t>
      </w:r>
    </w:p>
    <w:p w:rsidR="005C5AFE" w:rsidRPr="00760F71" w:rsidRDefault="005C5AFE">
      <w:pPr>
        <w:rPr>
          <w:rFonts w:ascii="Times New Roman" w:hAnsi="Times New Roman" w:cs="Times New Roman"/>
        </w:rPr>
      </w:pPr>
    </w:p>
    <w:p w:rsidR="005C5AFE" w:rsidRPr="00760F71" w:rsidRDefault="003D63E6" w:rsidP="007E3D44">
      <w:pPr>
        <w:jc w:val="center"/>
        <w:rPr>
          <w:rFonts w:ascii="Times New Roman" w:hAnsi="Times New Roman" w:cs="Times New Roman"/>
        </w:rPr>
      </w:pPr>
      <w:r>
        <w:rPr>
          <w:noProof/>
        </w:rPr>
        <w:drawing>
          <wp:inline distT="0" distB="0" distL="0" distR="0">
            <wp:extent cx="2657475" cy="4706647"/>
            <wp:effectExtent l="0" t="0" r="0" b="0"/>
            <wp:docPr id="1" name="Picture 1" descr="http://www.onemillionpageprincess.com/wp-content/uploads/2014/05/tumblr_static_9780399501487_custom-s6-c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nemillionpageprincess.com/wp-content/uploads/2014/05/tumblr_static_9780399501487_custom-s6-c3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4203" cy="4718563"/>
                    </a:xfrm>
                    <a:prstGeom prst="rect">
                      <a:avLst/>
                    </a:prstGeom>
                    <a:noFill/>
                    <a:ln>
                      <a:noFill/>
                    </a:ln>
                  </pic:spPr>
                </pic:pic>
              </a:graphicData>
            </a:graphic>
          </wp:inline>
        </w:drawing>
      </w:r>
    </w:p>
    <w:p w:rsidR="005C5AFE" w:rsidRPr="00760F71" w:rsidRDefault="005C5AFE" w:rsidP="005C5AFE">
      <w:pPr>
        <w:pStyle w:val="NoSpacing"/>
        <w:jc w:val="center"/>
        <w:rPr>
          <w:rFonts w:ascii="Times New Roman" w:hAnsi="Times New Roman" w:cs="Times New Roman"/>
          <w:sz w:val="48"/>
          <w:szCs w:val="48"/>
        </w:rPr>
      </w:pPr>
      <w:r w:rsidRPr="00760F71">
        <w:rPr>
          <w:rFonts w:ascii="Times New Roman" w:hAnsi="Times New Roman" w:cs="Times New Roman"/>
          <w:sz w:val="48"/>
          <w:szCs w:val="48"/>
        </w:rPr>
        <w:t xml:space="preserve">Literature Unit—Grade </w:t>
      </w:r>
      <w:r w:rsidR="00FE2BE5" w:rsidRPr="00760F71">
        <w:rPr>
          <w:rFonts w:ascii="Times New Roman" w:hAnsi="Times New Roman" w:cs="Times New Roman"/>
          <w:sz w:val="48"/>
          <w:szCs w:val="48"/>
        </w:rPr>
        <w:t>9</w:t>
      </w:r>
    </w:p>
    <w:p w:rsidR="00A849E1" w:rsidRDefault="006A142E" w:rsidP="005C5AFE">
      <w:pPr>
        <w:pStyle w:val="NoSpacing"/>
        <w:jc w:val="center"/>
        <w:rPr>
          <w:rFonts w:ascii="Times New Roman" w:hAnsi="Times New Roman" w:cs="Times New Roman"/>
          <w:sz w:val="48"/>
          <w:szCs w:val="48"/>
        </w:rPr>
      </w:pPr>
      <w:r w:rsidRPr="00760F71">
        <w:rPr>
          <w:rFonts w:ascii="Times New Roman" w:hAnsi="Times New Roman" w:cs="Times New Roman"/>
          <w:sz w:val="48"/>
          <w:szCs w:val="48"/>
        </w:rPr>
        <w:t>4-5</w:t>
      </w:r>
      <w:r w:rsidR="00FE2BE5" w:rsidRPr="00760F71">
        <w:rPr>
          <w:rFonts w:ascii="Times New Roman" w:hAnsi="Times New Roman" w:cs="Times New Roman"/>
          <w:sz w:val="48"/>
          <w:szCs w:val="48"/>
        </w:rPr>
        <w:t xml:space="preserve"> weeks</w:t>
      </w:r>
      <w:r w:rsidR="00A849E1">
        <w:rPr>
          <w:rFonts w:ascii="Times New Roman" w:hAnsi="Times New Roman" w:cs="Times New Roman"/>
          <w:sz w:val="48"/>
          <w:szCs w:val="48"/>
        </w:rPr>
        <w:t xml:space="preserve"> </w:t>
      </w:r>
    </w:p>
    <w:p w:rsidR="00A849E1" w:rsidRDefault="00A849E1" w:rsidP="005C5AFE">
      <w:pPr>
        <w:pStyle w:val="NoSpacing"/>
        <w:jc w:val="center"/>
        <w:rPr>
          <w:rFonts w:ascii="Times New Roman" w:hAnsi="Times New Roman" w:cs="Times New Roman"/>
          <w:sz w:val="48"/>
          <w:szCs w:val="48"/>
        </w:rPr>
      </w:pPr>
    </w:p>
    <w:p w:rsidR="005C5AFE" w:rsidRPr="00A849E1" w:rsidRDefault="00A849E1" w:rsidP="005C5AFE">
      <w:pPr>
        <w:pStyle w:val="NoSpacing"/>
        <w:jc w:val="center"/>
        <w:rPr>
          <w:rFonts w:ascii="Times New Roman" w:hAnsi="Times New Roman" w:cs="Times New Roman"/>
          <w:i/>
          <w:sz w:val="40"/>
          <w:szCs w:val="48"/>
        </w:rPr>
      </w:pPr>
      <w:r w:rsidRPr="00A849E1">
        <w:rPr>
          <w:rFonts w:ascii="Times New Roman" w:hAnsi="Times New Roman" w:cs="Times New Roman"/>
          <w:i/>
          <w:sz w:val="40"/>
          <w:szCs w:val="48"/>
        </w:rPr>
        <w:t>(Recommended to extend pacing depending on student needs)</w:t>
      </w:r>
    </w:p>
    <w:p w:rsidR="008311E7" w:rsidRPr="00A849E1" w:rsidRDefault="008311E7">
      <w:pPr>
        <w:rPr>
          <w:rFonts w:ascii="Times New Roman" w:hAnsi="Times New Roman" w:cs="Times New Roman"/>
          <w:i/>
          <w:sz w:val="18"/>
        </w:rPr>
      </w:pPr>
      <w:r w:rsidRPr="00A849E1">
        <w:rPr>
          <w:rFonts w:ascii="Times New Roman" w:hAnsi="Times New Roman" w:cs="Times New Roman"/>
          <w:i/>
          <w:sz w:val="18"/>
        </w:rPr>
        <w:br w:type="page"/>
      </w:r>
    </w:p>
    <w:tbl>
      <w:tblPr>
        <w:tblStyle w:val="TableGrid"/>
        <w:tblW w:w="0" w:type="auto"/>
        <w:tblLook w:val="04A0" w:firstRow="1" w:lastRow="0" w:firstColumn="1" w:lastColumn="0" w:noHBand="0" w:noVBand="1"/>
      </w:tblPr>
      <w:tblGrid>
        <w:gridCol w:w="5395"/>
        <w:gridCol w:w="2700"/>
        <w:gridCol w:w="2695"/>
      </w:tblGrid>
      <w:tr w:rsidR="00476E04" w:rsidRPr="00760F71" w:rsidTr="00DE7E5E">
        <w:tc>
          <w:tcPr>
            <w:tcW w:w="5395" w:type="dxa"/>
            <w:shd w:val="clear" w:color="auto" w:fill="002060"/>
          </w:tcPr>
          <w:p w:rsidR="00476E04" w:rsidRPr="00760F71" w:rsidRDefault="00476E04" w:rsidP="00476E04">
            <w:pPr>
              <w:jc w:val="center"/>
              <w:rPr>
                <w:rFonts w:ascii="Times New Roman" w:hAnsi="Times New Roman" w:cs="Times New Roman"/>
                <w:b/>
                <w:color w:val="FFFFFF" w:themeColor="background1"/>
              </w:rPr>
            </w:pPr>
            <w:r w:rsidRPr="00760F71">
              <w:rPr>
                <w:rFonts w:ascii="Times New Roman" w:hAnsi="Times New Roman" w:cs="Times New Roman"/>
                <w:b/>
                <w:color w:val="FFFFFF" w:themeColor="background1"/>
              </w:rPr>
              <w:lastRenderedPageBreak/>
              <w:t>Unit Title</w:t>
            </w:r>
          </w:p>
        </w:tc>
        <w:tc>
          <w:tcPr>
            <w:tcW w:w="2700" w:type="dxa"/>
            <w:shd w:val="clear" w:color="auto" w:fill="002060"/>
          </w:tcPr>
          <w:p w:rsidR="00476E04" w:rsidRPr="00760F71" w:rsidRDefault="00476E04" w:rsidP="00476E04">
            <w:pPr>
              <w:jc w:val="center"/>
              <w:rPr>
                <w:rFonts w:ascii="Times New Roman" w:hAnsi="Times New Roman" w:cs="Times New Roman"/>
                <w:b/>
                <w:color w:val="FFFFFF" w:themeColor="background1"/>
              </w:rPr>
            </w:pPr>
            <w:r w:rsidRPr="00760F71">
              <w:rPr>
                <w:rFonts w:ascii="Times New Roman" w:hAnsi="Times New Roman" w:cs="Times New Roman"/>
                <w:b/>
                <w:color w:val="FFFFFF" w:themeColor="background1"/>
              </w:rPr>
              <w:t>Subject</w:t>
            </w:r>
          </w:p>
        </w:tc>
        <w:tc>
          <w:tcPr>
            <w:tcW w:w="2695" w:type="dxa"/>
            <w:shd w:val="clear" w:color="auto" w:fill="002060"/>
          </w:tcPr>
          <w:p w:rsidR="00476E04" w:rsidRPr="00760F71" w:rsidRDefault="00476E04" w:rsidP="00476E04">
            <w:pPr>
              <w:jc w:val="center"/>
              <w:rPr>
                <w:rFonts w:ascii="Times New Roman" w:hAnsi="Times New Roman" w:cs="Times New Roman"/>
                <w:b/>
                <w:color w:val="FFFFFF" w:themeColor="background1"/>
              </w:rPr>
            </w:pPr>
            <w:r w:rsidRPr="00760F71">
              <w:rPr>
                <w:rFonts w:ascii="Times New Roman" w:hAnsi="Times New Roman" w:cs="Times New Roman"/>
                <w:b/>
                <w:color w:val="FFFFFF" w:themeColor="background1"/>
              </w:rPr>
              <w:t>Unit #</w:t>
            </w:r>
          </w:p>
        </w:tc>
      </w:tr>
      <w:tr w:rsidR="00476E04" w:rsidRPr="00760F71" w:rsidTr="00DE7E5E">
        <w:tc>
          <w:tcPr>
            <w:tcW w:w="5395" w:type="dxa"/>
            <w:shd w:val="clear" w:color="auto" w:fill="auto"/>
          </w:tcPr>
          <w:p w:rsidR="00476E04" w:rsidRPr="00760F71" w:rsidRDefault="00FE2BE5" w:rsidP="00FE2BE5">
            <w:pPr>
              <w:jc w:val="center"/>
              <w:rPr>
                <w:rFonts w:ascii="Times New Roman" w:hAnsi="Times New Roman" w:cs="Times New Roman"/>
                <w:b/>
                <w:i/>
              </w:rPr>
            </w:pPr>
            <w:r w:rsidRPr="00760F71">
              <w:rPr>
                <w:rFonts w:ascii="Times New Roman" w:hAnsi="Times New Roman" w:cs="Times New Roman"/>
              </w:rPr>
              <w:t>William Golding’s</w:t>
            </w:r>
            <w:r w:rsidR="007F2343" w:rsidRPr="00760F71">
              <w:rPr>
                <w:rFonts w:ascii="Times New Roman" w:hAnsi="Times New Roman" w:cs="Times New Roman"/>
              </w:rPr>
              <w:t xml:space="preserve"> </w:t>
            </w:r>
            <w:r w:rsidRPr="00760F71">
              <w:rPr>
                <w:rFonts w:ascii="Times New Roman" w:hAnsi="Times New Roman" w:cs="Times New Roman"/>
                <w:i/>
              </w:rPr>
              <w:t>Lord of the Flies</w:t>
            </w:r>
          </w:p>
        </w:tc>
        <w:tc>
          <w:tcPr>
            <w:tcW w:w="2700" w:type="dxa"/>
            <w:shd w:val="clear" w:color="auto" w:fill="auto"/>
          </w:tcPr>
          <w:p w:rsidR="00476E04" w:rsidRPr="00760F71" w:rsidRDefault="00476E04" w:rsidP="00476E04">
            <w:pPr>
              <w:jc w:val="center"/>
              <w:rPr>
                <w:rFonts w:ascii="Times New Roman" w:hAnsi="Times New Roman" w:cs="Times New Roman"/>
              </w:rPr>
            </w:pPr>
            <w:r w:rsidRPr="00760F71">
              <w:rPr>
                <w:rFonts w:ascii="Times New Roman" w:hAnsi="Times New Roman" w:cs="Times New Roman"/>
              </w:rPr>
              <w:t>English Language Arts</w:t>
            </w:r>
          </w:p>
        </w:tc>
        <w:tc>
          <w:tcPr>
            <w:tcW w:w="2695" w:type="dxa"/>
            <w:shd w:val="clear" w:color="auto" w:fill="auto"/>
          </w:tcPr>
          <w:p w:rsidR="00476E04" w:rsidRPr="00760F71" w:rsidRDefault="007F2343" w:rsidP="00476E04">
            <w:pPr>
              <w:jc w:val="center"/>
              <w:rPr>
                <w:rFonts w:ascii="Times New Roman" w:hAnsi="Times New Roman" w:cs="Times New Roman"/>
              </w:rPr>
            </w:pPr>
            <w:r w:rsidRPr="00760F71">
              <w:rPr>
                <w:rFonts w:ascii="Times New Roman" w:hAnsi="Times New Roman" w:cs="Times New Roman"/>
              </w:rPr>
              <w:t>1</w:t>
            </w:r>
          </w:p>
        </w:tc>
      </w:tr>
    </w:tbl>
    <w:p w:rsidR="009528CC" w:rsidRPr="00760F71" w:rsidRDefault="009528CC">
      <w:pPr>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476E04" w:rsidRPr="00760F71" w:rsidTr="00476E04">
        <w:tc>
          <w:tcPr>
            <w:tcW w:w="10790" w:type="dxa"/>
            <w:shd w:val="clear" w:color="auto" w:fill="002060"/>
          </w:tcPr>
          <w:p w:rsidR="00476E04" w:rsidRPr="00760F71" w:rsidRDefault="00476E04" w:rsidP="005C5AFE">
            <w:pPr>
              <w:rPr>
                <w:rFonts w:ascii="Times New Roman" w:hAnsi="Times New Roman" w:cs="Times New Roman"/>
                <w:b/>
              </w:rPr>
            </w:pPr>
            <w:r w:rsidRPr="00760F71">
              <w:rPr>
                <w:rFonts w:ascii="Times New Roman" w:hAnsi="Times New Roman" w:cs="Times New Roman"/>
                <w:b/>
                <w:color w:val="FFFFFF" w:themeColor="background1"/>
              </w:rPr>
              <w:t>Unit Critical Issue</w:t>
            </w:r>
          </w:p>
        </w:tc>
      </w:tr>
      <w:tr w:rsidR="00476E04" w:rsidRPr="00760F71" w:rsidTr="00476E04">
        <w:tc>
          <w:tcPr>
            <w:tcW w:w="10790" w:type="dxa"/>
          </w:tcPr>
          <w:p w:rsidR="00476E04" w:rsidRPr="00760F71" w:rsidRDefault="00FA06CF" w:rsidP="00FA06CF">
            <w:pPr>
              <w:rPr>
                <w:rFonts w:ascii="Times New Roman" w:hAnsi="Times New Roman" w:cs="Times New Roman"/>
              </w:rPr>
            </w:pPr>
            <w:r w:rsidRPr="00760F71">
              <w:rPr>
                <w:rFonts w:ascii="Times New Roman" w:hAnsi="Times New Roman" w:cs="Times New Roman"/>
              </w:rPr>
              <w:t xml:space="preserve">Fear, chaos, and desire for </w:t>
            </w:r>
            <w:r w:rsidR="00DB7F8B" w:rsidRPr="00760F71">
              <w:rPr>
                <w:rFonts w:ascii="Times New Roman" w:hAnsi="Times New Roman" w:cs="Times New Roman"/>
              </w:rPr>
              <w:t>power</w:t>
            </w:r>
            <w:r w:rsidR="005C5AFE" w:rsidRPr="00760F71">
              <w:rPr>
                <w:rFonts w:ascii="Times New Roman" w:hAnsi="Times New Roman" w:cs="Times New Roman"/>
              </w:rPr>
              <w:t xml:space="preserve"> </w:t>
            </w:r>
            <w:r w:rsidR="00331BB6" w:rsidRPr="00760F71">
              <w:rPr>
                <w:rFonts w:ascii="Times New Roman" w:hAnsi="Times New Roman" w:cs="Times New Roman"/>
              </w:rPr>
              <w:t xml:space="preserve">may </w:t>
            </w:r>
            <w:r w:rsidR="005C5AFE" w:rsidRPr="00760F71">
              <w:rPr>
                <w:rFonts w:ascii="Times New Roman" w:hAnsi="Times New Roman" w:cs="Times New Roman"/>
              </w:rPr>
              <w:t xml:space="preserve">drive </w:t>
            </w:r>
            <w:r w:rsidR="00F96DFC" w:rsidRPr="00760F71">
              <w:rPr>
                <w:rFonts w:ascii="Times New Roman" w:hAnsi="Times New Roman" w:cs="Times New Roman"/>
              </w:rPr>
              <w:t>a person</w:t>
            </w:r>
            <w:r w:rsidR="00737FF6" w:rsidRPr="00760F71">
              <w:rPr>
                <w:rFonts w:ascii="Times New Roman" w:hAnsi="Times New Roman" w:cs="Times New Roman"/>
              </w:rPr>
              <w:t xml:space="preserve"> to </w:t>
            </w:r>
            <w:r w:rsidR="005C5AFE" w:rsidRPr="00760F71">
              <w:rPr>
                <w:rFonts w:ascii="Times New Roman" w:hAnsi="Times New Roman" w:cs="Times New Roman"/>
              </w:rPr>
              <w:t xml:space="preserve">act </w:t>
            </w:r>
            <w:r w:rsidR="004764FB" w:rsidRPr="00760F71">
              <w:rPr>
                <w:rFonts w:ascii="Times New Roman" w:hAnsi="Times New Roman" w:cs="Times New Roman"/>
              </w:rPr>
              <w:t xml:space="preserve">blindly </w:t>
            </w:r>
            <w:r w:rsidR="005C5AFE" w:rsidRPr="00760F71">
              <w:rPr>
                <w:rFonts w:ascii="Times New Roman" w:hAnsi="Times New Roman" w:cs="Times New Roman"/>
              </w:rPr>
              <w:t>with cruelty</w:t>
            </w:r>
            <w:r w:rsidR="00165D30" w:rsidRPr="00760F71">
              <w:rPr>
                <w:rFonts w:ascii="Times New Roman" w:hAnsi="Times New Roman" w:cs="Times New Roman"/>
              </w:rPr>
              <w:t>, violence,</w:t>
            </w:r>
            <w:r w:rsidR="005C5AFE" w:rsidRPr="00760F71">
              <w:rPr>
                <w:rFonts w:ascii="Times New Roman" w:hAnsi="Times New Roman" w:cs="Times New Roman"/>
              </w:rPr>
              <w:t xml:space="preserve"> and disregard for others.  </w:t>
            </w:r>
          </w:p>
        </w:tc>
      </w:tr>
    </w:tbl>
    <w:p w:rsidR="00476E04" w:rsidRPr="00760F71" w:rsidRDefault="00476E04">
      <w:pPr>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5C5AFE" w:rsidRPr="00760F71" w:rsidTr="007B6DDA">
        <w:tc>
          <w:tcPr>
            <w:tcW w:w="10790" w:type="dxa"/>
            <w:shd w:val="clear" w:color="auto" w:fill="002060"/>
          </w:tcPr>
          <w:p w:rsidR="005C5AFE" w:rsidRPr="00760F71" w:rsidRDefault="005C5AFE" w:rsidP="007B6DDA">
            <w:pPr>
              <w:rPr>
                <w:rFonts w:ascii="Times New Roman" w:hAnsi="Times New Roman" w:cs="Times New Roman"/>
                <w:b/>
              </w:rPr>
            </w:pPr>
            <w:r w:rsidRPr="00760F71">
              <w:rPr>
                <w:rFonts w:ascii="Times New Roman" w:hAnsi="Times New Roman" w:cs="Times New Roman"/>
                <w:b/>
                <w:color w:val="FFFFFF" w:themeColor="background1"/>
              </w:rPr>
              <w:t>Essential Questions:</w:t>
            </w:r>
          </w:p>
        </w:tc>
      </w:tr>
      <w:tr w:rsidR="005C5AFE" w:rsidRPr="00760F71" w:rsidTr="007B6DDA">
        <w:tc>
          <w:tcPr>
            <w:tcW w:w="10790" w:type="dxa"/>
          </w:tcPr>
          <w:p w:rsidR="00FE2BE5" w:rsidRPr="00760F71" w:rsidRDefault="00FE2BE5" w:rsidP="00FE2BE5">
            <w:pPr>
              <w:pStyle w:val="ListParagraph"/>
              <w:numPr>
                <w:ilvl w:val="0"/>
                <w:numId w:val="4"/>
              </w:numPr>
              <w:rPr>
                <w:rFonts w:ascii="Times New Roman" w:hAnsi="Times New Roman" w:cs="Times New Roman"/>
              </w:rPr>
            </w:pPr>
            <w:r w:rsidRPr="00760F71">
              <w:rPr>
                <w:rFonts w:ascii="Times New Roman" w:hAnsi="Times New Roman" w:cs="Times New Roman"/>
              </w:rPr>
              <w:t>Do individuals control groups, or do groups control individuals?</w:t>
            </w:r>
          </w:p>
          <w:p w:rsidR="00FE2BE5" w:rsidRPr="00760F71" w:rsidRDefault="00FE2BE5" w:rsidP="00FE2BE5">
            <w:pPr>
              <w:pStyle w:val="ListParagraph"/>
              <w:numPr>
                <w:ilvl w:val="0"/>
                <w:numId w:val="4"/>
              </w:numPr>
              <w:rPr>
                <w:rFonts w:ascii="Times New Roman" w:hAnsi="Times New Roman" w:cs="Times New Roman"/>
              </w:rPr>
            </w:pPr>
            <w:r w:rsidRPr="00760F71">
              <w:rPr>
                <w:rFonts w:ascii="Times New Roman" w:hAnsi="Times New Roman" w:cs="Times New Roman"/>
              </w:rPr>
              <w:t>How does a society maintain order? Are laws necessary?</w:t>
            </w:r>
          </w:p>
          <w:p w:rsidR="00FE2BE5" w:rsidRPr="00760F71" w:rsidRDefault="00FE2BE5" w:rsidP="00FE2BE5">
            <w:pPr>
              <w:pStyle w:val="ListParagraph"/>
              <w:numPr>
                <w:ilvl w:val="0"/>
                <w:numId w:val="4"/>
              </w:numPr>
              <w:rPr>
                <w:rFonts w:ascii="Times New Roman" w:hAnsi="Times New Roman" w:cs="Times New Roman"/>
              </w:rPr>
            </w:pPr>
            <w:r w:rsidRPr="00760F71">
              <w:rPr>
                <w:rFonts w:ascii="Times New Roman" w:hAnsi="Times New Roman" w:cs="Times New Roman"/>
              </w:rPr>
              <w:t>How do fear</w:t>
            </w:r>
            <w:r w:rsidR="00800514" w:rsidRPr="00760F71">
              <w:rPr>
                <w:rFonts w:ascii="Times New Roman" w:hAnsi="Times New Roman" w:cs="Times New Roman"/>
              </w:rPr>
              <w:t>, chaos</w:t>
            </w:r>
            <w:r w:rsidRPr="00760F71">
              <w:rPr>
                <w:rFonts w:ascii="Times New Roman" w:hAnsi="Times New Roman" w:cs="Times New Roman"/>
              </w:rPr>
              <w:t xml:space="preserve"> and desire for acceptance influence human behavior?</w:t>
            </w:r>
          </w:p>
          <w:p w:rsidR="005C5AFE" w:rsidRPr="00760F71" w:rsidRDefault="005C5AFE" w:rsidP="00D65B69">
            <w:pPr>
              <w:pStyle w:val="ListParagraph"/>
              <w:rPr>
                <w:rFonts w:ascii="Times New Roman" w:hAnsi="Times New Roman" w:cs="Times New Roman"/>
              </w:rPr>
            </w:pPr>
          </w:p>
        </w:tc>
      </w:tr>
    </w:tbl>
    <w:p w:rsidR="005C5AFE" w:rsidRPr="00760F71" w:rsidRDefault="005C5AFE">
      <w:pPr>
        <w:rPr>
          <w:rFonts w:ascii="Times New Roman" w:hAnsi="Times New Roman" w:cs="Times New Roman"/>
        </w:rPr>
      </w:pPr>
    </w:p>
    <w:tbl>
      <w:tblPr>
        <w:tblStyle w:val="TableGrid"/>
        <w:tblW w:w="0" w:type="auto"/>
        <w:tblLook w:val="04A0" w:firstRow="1" w:lastRow="0" w:firstColumn="1" w:lastColumn="0" w:noHBand="0" w:noVBand="1"/>
      </w:tblPr>
      <w:tblGrid>
        <w:gridCol w:w="5395"/>
        <w:gridCol w:w="5395"/>
      </w:tblGrid>
      <w:tr w:rsidR="00DE7E5E" w:rsidRPr="00760F71" w:rsidTr="00DE7E5E">
        <w:tc>
          <w:tcPr>
            <w:tcW w:w="5395" w:type="dxa"/>
            <w:shd w:val="clear" w:color="auto" w:fill="002060"/>
          </w:tcPr>
          <w:p w:rsidR="00DE7E5E" w:rsidRPr="00760F71" w:rsidRDefault="00DE7E5E" w:rsidP="00DE7E5E">
            <w:pPr>
              <w:tabs>
                <w:tab w:val="center" w:pos="2589"/>
                <w:tab w:val="left" w:pos="3600"/>
              </w:tabs>
              <w:rPr>
                <w:rFonts w:ascii="Times New Roman" w:hAnsi="Times New Roman" w:cs="Times New Roman"/>
                <w:b/>
                <w:color w:val="FFFFFF" w:themeColor="background1"/>
              </w:rPr>
            </w:pPr>
            <w:r w:rsidRPr="00760F71">
              <w:rPr>
                <w:rFonts w:ascii="Times New Roman" w:hAnsi="Times New Roman" w:cs="Times New Roman"/>
                <w:b/>
                <w:color w:val="FFFFFF" w:themeColor="background1"/>
              </w:rPr>
              <w:tab/>
              <w:t>Standards</w:t>
            </w:r>
            <w:r w:rsidRPr="00760F71">
              <w:rPr>
                <w:rFonts w:ascii="Times New Roman" w:hAnsi="Times New Roman" w:cs="Times New Roman"/>
                <w:b/>
                <w:color w:val="FFFFFF" w:themeColor="background1"/>
              </w:rPr>
              <w:tab/>
            </w:r>
          </w:p>
        </w:tc>
        <w:tc>
          <w:tcPr>
            <w:tcW w:w="5395" w:type="dxa"/>
            <w:shd w:val="clear" w:color="auto" w:fill="002060"/>
          </w:tcPr>
          <w:p w:rsidR="00DE7E5E" w:rsidRPr="00760F71" w:rsidRDefault="00DE7E5E" w:rsidP="00DE7E5E">
            <w:pPr>
              <w:tabs>
                <w:tab w:val="left" w:pos="285"/>
                <w:tab w:val="center" w:pos="2589"/>
              </w:tabs>
              <w:rPr>
                <w:rFonts w:ascii="Times New Roman" w:hAnsi="Times New Roman" w:cs="Times New Roman"/>
                <w:b/>
                <w:color w:val="FFFFFF" w:themeColor="background1"/>
              </w:rPr>
            </w:pPr>
            <w:r w:rsidRPr="00760F71">
              <w:rPr>
                <w:rFonts w:ascii="Times New Roman" w:hAnsi="Times New Roman" w:cs="Times New Roman"/>
                <w:b/>
                <w:color w:val="FFFFFF" w:themeColor="background1"/>
              </w:rPr>
              <w:tab/>
            </w:r>
            <w:r w:rsidRPr="00760F71">
              <w:rPr>
                <w:rFonts w:ascii="Times New Roman" w:hAnsi="Times New Roman" w:cs="Times New Roman"/>
                <w:b/>
                <w:color w:val="FFFFFF" w:themeColor="background1"/>
              </w:rPr>
              <w:tab/>
              <w:t>Learning Targets/Key Skills</w:t>
            </w:r>
          </w:p>
        </w:tc>
      </w:tr>
      <w:tr w:rsidR="00DE7E5E" w:rsidRPr="00760F71" w:rsidTr="00E52A99">
        <w:trPr>
          <w:trHeight w:val="4058"/>
        </w:trPr>
        <w:tc>
          <w:tcPr>
            <w:tcW w:w="5395" w:type="dxa"/>
            <w:shd w:val="clear" w:color="auto" w:fill="auto"/>
          </w:tcPr>
          <w:p w:rsidR="007F2343" w:rsidRPr="00760F71" w:rsidRDefault="00DE7E5E" w:rsidP="007F2343">
            <w:pPr>
              <w:rPr>
                <w:rFonts w:ascii="Times New Roman" w:hAnsi="Times New Roman" w:cs="Times New Roman"/>
                <w:b/>
              </w:rPr>
            </w:pPr>
            <w:r w:rsidRPr="00760F71">
              <w:rPr>
                <w:rFonts w:ascii="Times New Roman" w:hAnsi="Times New Roman" w:cs="Times New Roman"/>
                <w:b/>
              </w:rPr>
              <w:t>CC Writing 1</w:t>
            </w:r>
            <w:r w:rsidR="005C5AFE" w:rsidRPr="00760F71">
              <w:rPr>
                <w:rFonts w:ascii="Times New Roman" w:hAnsi="Times New Roman" w:cs="Times New Roman"/>
                <w:b/>
              </w:rPr>
              <w:t>a</w:t>
            </w:r>
            <w:r w:rsidR="00AB4879" w:rsidRPr="00760F71">
              <w:rPr>
                <w:rFonts w:ascii="Times New Roman" w:hAnsi="Times New Roman" w:cs="Times New Roman"/>
                <w:b/>
              </w:rPr>
              <w:t>-b</w:t>
            </w:r>
            <w:r w:rsidR="007F2343" w:rsidRPr="00760F71">
              <w:rPr>
                <w:rFonts w:ascii="Times New Roman" w:hAnsi="Times New Roman" w:cs="Times New Roman"/>
                <w:b/>
              </w:rPr>
              <w:t xml:space="preserve">: </w:t>
            </w:r>
          </w:p>
          <w:p w:rsidR="007F2343" w:rsidRPr="00760F71" w:rsidRDefault="007F2343" w:rsidP="007F2343">
            <w:pPr>
              <w:pStyle w:val="Pa24"/>
              <w:spacing w:after="60"/>
              <w:ind w:hanging="360"/>
              <w:rPr>
                <w:rFonts w:ascii="Times New Roman" w:hAnsi="Times New Roman" w:cs="Times New Roman"/>
                <w:color w:val="000000"/>
              </w:rPr>
            </w:pPr>
            <w:r w:rsidRPr="00760F71">
              <w:rPr>
                <w:rFonts w:ascii="Times New Roman" w:hAnsi="Times New Roman" w:cs="Times New Roman"/>
                <w:color w:val="000000"/>
                <w:sz w:val="22"/>
                <w:szCs w:val="22"/>
              </w:rPr>
              <w:t xml:space="preserve">1. </w:t>
            </w:r>
            <w:r w:rsidR="005C5AFE" w:rsidRPr="00760F71">
              <w:rPr>
                <w:rFonts w:ascii="Times New Roman" w:hAnsi="Times New Roman" w:cs="Times New Roman"/>
                <w:color w:val="000000"/>
              </w:rPr>
              <w:t xml:space="preserve">  Write </w:t>
            </w:r>
            <w:r w:rsidRPr="00760F71">
              <w:rPr>
                <w:rFonts w:ascii="Times New Roman" w:hAnsi="Times New Roman" w:cs="Times New Roman"/>
                <w:color w:val="000000"/>
              </w:rPr>
              <w:t>arguments to support claims in an analysis of substantive topics or texts, using valid reasoning and relevant and sufficient evidence.</w:t>
            </w:r>
          </w:p>
          <w:p w:rsidR="007F2343" w:rsidRPr="00760F71" w:rsidRDefault="005C5AFE" w:rsidP="007F2343">
            <w:pPr>
              <w:pStyle w:val="Pa30"/>
              <w:spacing w:after="60"/>
              <w:ind w:hanging="360"/>
              <w:rPr>
                <w:rFonts w:ascii="Times New Roman" w:hAnsi="Times New Roman" w:cs="Times New Roman"/>
                <w:color w:val="000000"/>
              </w:rPr>
            </w:pPr>
            <w:r w:rsidRPr="00760F71">
              <w:rPr>
                <w:rFonts w:ascii="Times New Roman" w:hAnsi="Times New Roman" w:cs="Times New Roman"/>
                <w:color w:val="000000"/>
              </w:rPr>
              <w:t>a.   (a) Introduce</w:t>
            </w:r>
            <w:r w:rsidR="007F2343" w:rsidRPr="00760F71">
              <w:rPr>
                <w:rFonts w:ascii="Times New Roman" w:hAnsi="Times New Roman" w:cs="Times New Roman"/>
                <w:color w:val="000000"/>
              </w:rPr>
              <w:t xml:space="preserve"> precise claim(s), distinguish the claim(s) from alternate or opposing claims, and create an organization that establishes clear relationships among claim(s), counterclaims, reasons, and evidence.</w:t>
            </w:r>
          </w:p>
          <w:p w:rsidR="007F2343" w:rsidRPr="00760F71" w:rsidRDefault="005C5AFE" w:rsidP="007F2343">
            <w:pPr>
              <w:pStyle w:val="Pa30"/>
              <w:spacing w:after="60"/>
              <w:ind w:hanging="360"/>
              <w:rPr>
                <w:rFonts w:ascii="Times New Roman" w:hAnsi="Times New Roman" w:cs="Times New Roman"/>
                <w:color w:val="000000"/>
              </w:rPr>
            </w:pPr>
            <w:r w:rsidRPr="00760F71">
              <w:rPr>
                <w:rFonts w:ascii="Times New Roman" w:hAnsi="Times New Roman" w:cs="Times New Roman"/>
                <w:color w:val="000000"/>
              </w:rPr>
              <w:t>b.   (b) D</w:t>
            </w:r>
            <w:r w:rsidR="007F2343" w:rsidRPr="00760F71">
              <w:rPr>
                <w:rFonts w:ascii="Times New Roman" w:hAnsi="Times New Roman" w:cs="Times New Roman"/>
                <w:color w:val="000000"/>
              </w:rPr>
              <w:t>evelop claim(s) and counterclaims fairly, supplying evidence for each while pointing out the strengths and limitations of both in a manner that anticipates the audience’s knowledge level and concerns.</w:t>
            </w:r>
          </w:p>
          <w:p w:rsidR="00DE7E5E" w:rsidRPr="00760F71" w:rsidRDefault="005C5AFE" w:rsidP="005C5AFE">
            <w:pPr>
              <w:pStyle w:val="Pa30"/>
              <w:spacing w:after="60"/>
              <w:ind w:hanging="360"/>
              <w:rPr>
                <w:rFonts w:ascii="Times New Roman" w:hAnsi="Times New Roman" w:cs="Times New Roman"/>
              </w:rPr>
            </w:pPr>
            <w:r w:rsidRPr="00760F71">
              <w:rPr>
                <w:rFonts w:ascii="Times New Roman" w:hAnsi="Times New Roman" w:cs="Times New Roman"/>
                <w:color w:val="000000"/>
              </w:rPr>
              <w:t>c.</w:t>
            </w:r>
          </w:p>
        </w:tc>
        <w:tc>
          <w:tcPr>
            <w:tcW w:w="5395" w:type="dxa"/>
            <w:shd w:val="clear" w:color="auto" w:fill="auto"/>
          </w:tcPr>
          <w:p w:rsidR="00DE7E5E" w:rsidRPr="00760F71" w:rsidRDefault="005C5AFE" w:rsidP="00DE7E5E">
            <w:pPr>
              <w:rPr>
                <w:rFonts w:ascii="Times New Roman" w:hAnsi="Times New Roman" w:cs="Times New Roman"/>
              </w:rPr>
            </w:pPr>
            <w:r w:rsidRPr="00760F71">
              <w:rPr>
                <w:rFonts w:ascii="Times New Roman" w:hAnsi="Times New Roman" w:cs="Times New Roman"/>
              </w:rPr>
              <w:t>Write a precise claim that clearly fully agrees, fully disagrees, or partially agrees with the prompt.</w:t>
            </w:r>
          </w:p>
          <w:p w:rsidR="005C5AFE" w:rsidRPr="00760F71" w:rsidRDefault="005C5AFE" w:rsidP="00DE7E5E">
            <w:pPr>
              <w:rPr>
                <w:rFonts w:ascii="Times New Roman" w:hAnsi="Times New Roman" w:cs="Times New Roman"/>
              </w:rPr>
            </w:pPr>
          </w:p>
          <w:p w:rsidR="005C5AFE" w:rsidRPr="00760F71" w:rsidRDefault="005C5AFE" w:rsidP="00DE7E5E">
            <w:pPr>
              <w:rPr>
                <w:rFonts w:ascii="Times New Roman" w:hAnsi="Times New Roman" w:cs="Times New Roman"/>
              </w:rPr>
            </w:pPr>
            <w:r w:rsidRPr="00760F71">
              <w:rPr>
                <w:rFonts w:ascii="Times New Roman" w:hAnsi="Times New Roman" w:cs="Times New Roman"/>
              </w:rPr>
              <w:t>Sequentially provide appropriate evidence that proves each part of the claim.</w:t>
            </w:r>
          </w:p>
          <w:p w:rsidR="005C5AFE" w:rsidRPr="00760F71" w:rsidRDefault="005C5AFE" w:rsidP="00DE7E5E">
            <w:pPr>
              <w:rPr>
                <w:rFonts w:ascii="Times New Roman" w:hAnsi="Times New Roman" w:cs="Times New Roman"/>
              </w:rPr>
            </w:pPr>
          </w:p>
          <w:p w:rsidR="005C5AFE" w:rsidRPr="00760F71" w:rsidRDefault="005C5AFE" w:rsidP="00DE7E5E">
            <w:pPr>
              <w:rPr>
                <w:rFonts w:ascii="Times New Roman" w:hAnsi="Times New Roman" w:cs="Times New Roman"/>
              </w:rPr>
            </w:pPr>
            <w:r w:rsidRPr="00760F71">
              <w:rPr>
                <w:rFonts w:ascii="Times New Roman" w:hAnsi="Times New Roman" w:cs="Times New Roman"/>
              </w:rPr>
              <w:t>Interpret, analyze and warrant evidence to provide a sustained case for an interpretation of the text.</w:t>
            </w:r>
          </w:p>
          <w:p w:rsidR="005C5AFE" w:rsidRPr="00760F71" w:rsidRDefault="005C5AFE" w:rsidP="00DE7E5E">
            <w:pPr>
              <w:rPr>
                <w:rFonts w:ascii="Times New Roman" w:hAnsi="Times New Roman" w:cs="Times New Roman"/>
              </w:rPr>
            </w:pPr>
          </w:p>
          <w:p w:rsidR="005C5AFE" w:rsidRPr="00760F71" w:rsidRDefault="005C5AFE" w:rsidP="00DE7E5E">
            <w:pPr>
              <w:rPr>
                <w:rFonts w:ascii="Times New Roman" w:hAnsi="Times New Roman" w:cs="Times New Roman"/>
              </w:rPr>
            </w:pPr>
          </w:p>
        </w:tc>
      </w:tr>
      <w:tr w:rsidR="00DE7E5E" w:rsidRPr="00760F71" w:rsidTr="00DE7E5E">
        <w:tc>
          <w:tcPr>
            <w:tcW w:w="5395" w:type="dxa"/>
            <w:shd w:val="clear" w:color="auto" w:fill="auto"/>
          </w:tcPr>
          <w:p w:rsidR="00DE7E5E" w:rsidRPr="00760F71" w:rsidRDefault="007F2343" w:rsidP="007F2343">
            <w:pPr>
              <w:rPr>
                <w:rFonts w:ascii="Times New Roman" w:hAnsi="Times New Roman" w:cs="Times New Roman"/>
              </w:rPr>
            </w:pPr>
            <w:r w:rsidRPr="00760F71">
              <w:rPr>
                <w:rFonts w:ascii="Times New Roman" w:hAnsi="Times New Roman" w:cs="Times New Roman"/>
                <w:b/>
              </w:rPr>
              <w:t>CC Reading Literature 1</w:t>
            </w:r>
            <w:r w:rsidR="00DE7E5E" w:rsidRPr="00760F71">
              <w:rPr>
                <w:rFonts w:ascii="Times New Roman" w:hAnsi="Times New Roman" w:cs="Times New Roman"/>
                <w:b/>
              </w:rPr>
              <w:t>:</w:t>
            </w:r>
            <w:r w:rsidR="00DE7E5E" w:rsidRPr="00760F71">
              <w:rPr>
                <w:rFonts w:ascii="Times New Roman" w:hAnsi="Times New Roman" w:cs="Times New Roman"/>
              </w:rPr>
              <w:t xml:space="preserve"> </w:t>
            </w:r>
            <w:r w:rsidRPr="00760F71">
              <w:rPr>
                <w:rFonts w:ascii="Times New Roman" w:hAnsi="Times New Roman" w:cs="Times New Roman"/>
                <w:color w:val="000000"/>
              </w:rPr>
              <w:t>Cite strong and thorough textual evidence to support analysis of what the text says explicitly as well as inferences drawn from the text.</w:t>
            </w:r>
          </w:p>
        </w:tc>
        <w:tc>
          <w:tcPr>
            <w:tcW w:w="5395" w:type="dxa"/>
            <w:shd w:val="clear" w:color="auto" w:fill="auto"/>
          </w:tcPr>
          <w:p w:rsidR="00DE7E5E" w:rsidRPr="00760F71" w:rsidRDefault="00923888" w:rsidP="00262503">
            <w:pPr>
              <w:rPr>
                <w:rFonts w:ascii="Times New Roman" w:hAnsi="Times New Roman" w:cs="Times New Roman"/>
              </w:rPr>
            </w:pPr>
            <w:r w:rsidRPr="00760F71">
              <w:rPr>
                <w:rFonts w:ascii="Times New Roman" w:hAnsi="Times New Roman" w:cs="Times New Roman"/>
              </w:rPr>
              <w:t>Cite quota</w:t>
            </w:r>
            <w:r w:rsidR="00927A28" w:rsidRPr="00760F71">
              <w:rPr>
                <w:rFonts w:ascii="Times New Roman" w:hAnsi="Times New Roman" w:cs="Times New Roman"/>
              </w:rPr>
              <w:t>tions from the text to support</w:t>
            </w:r>
            <w:r w:rsidRPr="00760F71">
              <w:rPr>
                <w:rFonts w:ascii="Times New Roman" w:hAnsi="Times New Roman" w:cs="Times New Roman"/>
              </w:rPr>
              <w:t xml:space="preserve"> an interpretation of the text.  </w:t>
            </w:r>
          </w:p>
          <w:p w:rsidR="005C5AFE" w:rsidRPr="00760F71" w:rsidRDefault="00927A28" w:rsidP="00262503">
            <w:pPr>
              <w:rPr>
                <w:rFonts w:ascii="Times New Roman" w:hAnsi="Times New Roman" w:cs="Times New Roman"/>
              </w:rPr>
            </w:pPr>
            <w:r w:rsidRPr="00760F71">
              <w:rPr>
                <w:rFonts w:ascii="Times New Roman" w:hAnsi="Times New Roman" w:cs="Times New Roman"/>
              </w:rPr>
              <w:t>Cite quo</w:t>
            </w:r>
            <w:r w:rsidR="00923888" w:rsidRPr="00760F71">
              <w:rPr>
                <w:rFonts w:ascii="Times New Roman" w:hAnsi="Times New Roman" w:cs="Times New Roman"/>
              </w:rPr>
              <w:t>tat</w:t>
            </w:r>
            <w:r w:rsidR="005C5AFE" w:rsidRPr="00760F71">
              <w:rPr>
                <w:rFonts w:ascii="Times New Roman" w:hAnsi="Times New Roman" w:cs="Times New Roman"/>
              </w:rPr>
              <w:t>ions from the text to support a complex claim.</w:t>
            </w:r>
          </w:p>
          <w:p w:rsidR="00923888" w:rsidRPr="00760F71" w:rsidRDefault="00923888" w:rsidP="00262503">
            <w:pPr>
              <w:rPr>
                <w:rFonts w:ascii="Times New Roman" w:hAnsi="Times New Roman" w:cs="Times New Roman"/>
              </w:rPr>
            </w:pPr>
            <w:r w:rsidRPr="00760F71">
              <w:rPr>
                <w:rFonts w:ascii="Times New Roman" w:hAnsi="Times New Roman" w:cs="Times New Roman"/>
                <w:u w:val="single"/>
              </w:rPr>
              <w:t xml:space="preserve"> </w:t>
            </w:r>
          </w:p>
        </w:tc>
      </w:tr>
      <w:tr w:rsidR="00DE7E5E" w:rsidRPr="00760F71" w:rsidTr="00DE7E5E">
        <w:tc>
          <w:tcPr>
            <w:tcW w:w="5395" w:type="dxa"/>
            <w:shd w:val="clear" w:color="auto" w:fill="auto"/>
          </w:tcPr>
          <w:p w:rsidR="00DE7E5E" w:rsidRPr="00760F71" w:rsidRDefault="00DE7E5E" w:rsidP="007F2343">
            <w:pPr>
              <w:pStyle w:val="Pa21"/>
              <w:spacing w:after="200"/>
              <w:rPr>
                <w:rFonts w:ascii="Times New Roman" w:hAnsi="Times New Roman" w:cs="Times New Roman"/>
                <w:color w:val="000000"/>
              </w:rPr>
            </w:pPr>
            <w:r w:rsidRPr="00760F71">
              <w:rPr>
                <w:rFonts w:ascii="Times New Roman" w:hAnsi="Times New Roman" w:cs="Times New Roman"/>
                <w:b/>
              </w:rPr>
              <w:t xml:space="preserve">CC Reading </w:t>
            </w:r>
            <w:r w:rsidR="007F2343" w:rsidRPr="00760F71">
              <w:rPr>
                <w:rFonts w:ascii="Times New Roman" w:hAnsi="Times New Roman" w:cs="Times New Roman"/>
                <w:b/>
              </w:rPr>
              <w:t>Literature 3</w:t>
            </w:r>
            <w:r w:rsidR="007F2343" w:rsidRPr="00760F71">
              <w:rPr>
                <w:rFonts w:ascii="Times New Roman" w:hAnsi="Times New Roman" w:cs="Times New Roman"/>
              </w:rPr>
              <w:t xml:space="preserve">: </w:t>
            </w:r>
            <w:r w:rsidR="007F2343" w:rsidRPr="00760F71">
              <w:rPr>
                <w:rFonts w:ascii="Times New Roman" w:hAnsi="Times New Roman" w:cs="Times New Roman"/>
                <w:color w:val="000000"/>
              </w:rPr>
              <w:t>Analyze how complex characters (e.g., those with multiple or conflicting motivations) develop over the course of a text, interact with other characters and advance the plot or develop the theme.</w:t>
            </w:r>
          </w:p>
        </w:tc>
        <w:tc>
          <w:tcPr>
            <w:tcW w:w="5395" w:type="dxa"/>
            <w:shd w:val="clear" w:color="auto" w:fill="auto"/>
          </w:tcPr>
          <w:p w:rsidR="00DE7E5E" w:rsidRPr="00760F71" w:rsidRDefault="005C5AFE" w:rsidP="00DE7E5E">
            <w:pPr>
              <w:rPr>
                <w:rFonts w:ascii="Times New Roman" w:hAnsi="Times New Roman" w:cs="Times New Roman"/>
              </w:rPr>
            </w:pPr>
            <w:r w:rsidRPr="00760F71">
              <w:rPr>
                <w:rFonts w:ascii="Times New Roman" w:hAnsi="Times New Roman" w:cs="Times New Roman"/>
              </w:rPr>
              <w:t xml:space="preserve">Analyze how a character develops over the course of a text. </w:t>
            </w:r>
          </w:p>
        </w:tc>
      </w:tr>
      <w:tr w:rsidR="005E0953" w:rsidRPr="00760F71" w:rsidTr="00DE7E5E">
        <w:tc>
          <w:tcPr>
            <w:tcW w:w="5395" w:type="dxa"/>
            <w:shd w:val="clear" w:color="auto" w:fill="auto"/>
          </w:tcPr>
          <w:p w:rsidR="005E0953" w:rsidRPr="00760F71" w:rsidRDefault="005E0953" w:rsidP="007F2343">
            <w:pPr>
              <w:pStyle w:val="Pa21"/>
              <w:spacing w:after="200"/>
              <w:rPr>
                <w:rFonts w:ascii="Times New Roman" w:hAnsi="Times New Roman" w:cs="Times New Roman"/>
              </w:rPr>
            </w:pPr>
            <w:r w:rsidRPr="00760F71">
              <w:rPr>
                <w:rFonts w:ascii="Times New Roman" w:hAnsi="Times New Roman" w:cs="Times New Roman"/>
                <w:b/>
              </w:rPr>
              <w:t>CC Language 9.1b</w:t>
            </w:r>
            <w:r w:rsidRPr="00760F71">
              <w:rPr>
                <w:rFonts w:ascii="Times New Roman" w:hAnsi="Times New Roman" w:cs="Times New Roman"/>
              </w:rPr>
              <w:t>: Use various types of phrases and clauses to convey meanings and add variety and interest to writing or presentations</w:t>
            </w:r>
          </w:p>
        </w:tc>
        <w:tc>
          <w:tcPr>
            <w:tcW w:w="5395" w:type="dxa"/>
            <w:shd w:val="clear" w:color="auto" w:fill="auto"/>
          </w:tcPr>
          <w:p w:rsidR="005E0953" w:rsidRPr="00760F71" w:rsidRDefault="005E0953" w:rsidP="00DE7E5E">
            <w:pPr>
              <w:rPr>
                <w:rFonts w:ascii="Times New Roman" w:hAnsi="Times New Roman" w:cs="Times New Roman"/>
              </w:rPr>
            </w:pPr>
            <w:r w:rsidRPr="00760F71">
              <w:rPr>
                <w:rFonts w:ascii="Times New Roman" w:hAnsi="Times New Roman" w:cs="Times New Roman"/>
              </w:rPr>
              <w:t>Use a variety of sentence structures (combining clauses and phrases)</w:t>
            </w:r>
          </w:p>
        </w:tc>
      </w:tr>
      <w:tr w:rsidR="005E0953" w:rsidRPr="00760F71" w:rsidTr="00DE7E5E">
        <w:tc>
          <w:tcPr>
            <w:tcW w:w="5395" w:type="dxa"/>
            <w:shd w:val="clear" w:color="auto" w:fill="auto"/>
          </w:tcPr>
          <w:p w:rsidR="005E0953" w:rsidRPr="00760F71" w:rsidRDefault="005E0953" w:rsidP="007F2343">
            <w:pPr>
              <w:pStyle w:val="Pa21"/>
              <w:spacing w:after="200"/>
              <w:rPr>
                <w:rFonts w:ascii="Times New Roman" w:hAnsi="Times New Roman" w:cs="Times New Roman"/>
              </w:rPr>
            </w:pPr>
            <w:r w:rsidRPr="00760F71">
              <w:rPr>
                <w:rFonts w:ascii="Times New Roman" w:hAnsi="Times New Roman" w:cs="Times New Roman"/>
                <w:b/>
              </w:rPr>
              <w:t xml:space="preserve">CC Language 9.2a: </w:t>
            </w:r>
            <w:r w:rsidRPr="00760F71">
              <w:rPr>
                <w:rFonts w:ascii="Times New Roman" w:hAnsi="Times New Roman" w:cs="Times New Roman"/>
              </w:rPr>
              <w:t>Use a semicolon to link two or more closely related independent clauses</w:t>
            </w:r>
          </w:p>
        </w:tc>
        <w:tc>
          <w:tcPr>
            <w:tcW w:w="5395" w:type="dxa"/>
            <w:shd w:val="clear" w:color="auto" w:fill="auto"/>
          </w:tcPr>
          <w:p w:rsidR="005E0953" w:rsidRPr="00760F71" w:rsidRDefault="005E0953" w:rsidP="00DE7E5E">
            <w:pPr>
              <w:rPr>
                <w:rFonts w:ascii="Times New Roman" w:hAnsi="Times New Roman" w:cs="Times New Roman"/>
              </w:rPr>
            </w:pPr>
          </w:p>
        </w:tc>
      </w:tr>
    </w:tbl>
    <w:p w:rsidR="00BF6A19" w:rsidRDefault="00BF6A19">
      <w:pPr>
        <w:rPr>
          <w:rFonts w:ascii="Times New Roman" w:hAnsi="Times New Roman" w:cs="Times New Roman"/>
        </w:rPr>
      </w:pPr>
    </w:p>
    <w:p w:rsidR="00BF6A19" w:rsidRDefault="00BF6A19">
      <w:pPr>
        <w:rPr>
          <w:rFonts w:ascii="Times New Roman" w:hAnsi="Times New Roman" w:cs="Times New Roman"/>
        </w:rPr>
      </w:pPr>
      <w:r>
        <w:rPr>
          <w:rFonts w:ascii="Times New Roman" w:hAnsi="Times New Roman" w:cs="Times New Roman"/>
        </w:rPr>
        <w:br w:type="page"/>
      </w:r>
    </w:p>
    <w:p w:rsidR="00DE7E5E" w:rsidRPr="00760F71" w:rsidRDefault="00DE7E5E">
      <w:pPr>
        <w:rPr>
          <w:rFonts w:ascii="Times New Roman" w:hAnsi="Times New Roman" w:cs="Times New Roman"/>
        </w:rPr>
      </w:pPr>
    </w:p>
    <w:tbl>
      <w:tblPr>
        <w:tblStyle w:val="TableGrid"/>
        <w:tblW w:w="0" w:type="auto"/>
        <w:tblLook w:val="04A0" w:firstRow="1" w:lastRow="0" w:firstColumn="1" w:lastColumn="0" w:noHBand="0" w:noVBand="1"/>
      </w:tblPr>
      <w:tblGrid>
        <w:gridCol w:w="8095"/>
        <w:gridCol w:w="2695"/>
      </w:tblGrid>
      <w:tr w:rsidR="00EF78BE" w:rsidRPr="00760F71" w:rsidTr="006B730C">
        <w:tc>
          <w:tcPr>
            <w:tcW w:w="8095" w:type="dxa"/>
            <w:shd w:val="clear" w:color="auto" w:fill="002060"/>
          </w:tcPr>
          <w:p w:rsidR="00EF78BE" w:rsidRPr="00760F71" w:rsidRDefault="00EF78BE" w:rsidP="007A1904">
            <w:pPr>
              <w:jc w:val="center"/>
              <w:rPr>
                <w:rFonts w:ascii="Times New Roman" w:hAnsi="Times New Roman" w:cs="Times New Roman"/>
                <w:b/>
              </w:rPr>
            </w:pPr>
            <w:r w:rsidRPr="00760F71">
              <w:rPr>
                <w:rFonts w:ascii="Times New Roman" w:hAnsi="Times New Roman" w:cs="Times New Roman"/>
                <w:b/>
                <w:color w:val="FFFFFF" w:themeColor="background1"/>
              </w:rPr>
              <w:t xml:space="preserve">Unit Vocabulary and </w:t>
            </w:r>
            <w:r w:rsidR="007A1904" w:rsidRPr="00760F71">
              <w:rPr>
                <w:rFonts w:ascii="Times New Roman" w:hAnsi="Times New Roman" w:cs="Times New Roman"/>
                <w:b/>
                <w:color w:val="FFFFFF" w:themeColor="background1"/>
              </w:rPr>
              <w:t>Content Knowledge Instruction</w:t>
            </w:r>
          </w:p>
        </w:tc>
        <w:tc>
          <w:tcPr>
            <w:tcW w:w="2695" w:type="dxa"/>
            <w:shd w:val="clear" w:color="auto" w:fill="002060"/>
          </w:tcPr>
          <w:p w:rsidR="00EF78BE" w:rsidRPr="00760F71" w:rsidRDefault="00EF78BE" w:rsidP="00EF78BE">
            <w:pPr>
              <w:jc w:val="center"/>
              <w:rPr>
                <w:rFonts w:ascii="Times New Roman" w:hAnsi="Times New Roman" w:cs="Times New Roman"/>
                <w:b/>
              </w:rPr>
            </w:pPr>
            <w:r w:rsidRPr="00760F71">
              <w:rPr>
                <w:rFonts w:ascii="Times New Roman" w:hAnsi="Times New Roman" w:cs="Times New Roman"/>
                <w:b/>
              </w:rPr>
              <w:t>Resources</w:t>
            </w:r>
          </w:p>
        </w:tc>
      </w:tr>
      <w:tr w:rsidR="00EF78BE" w:rsidRPr="00760F71" w:rsidTr="006B730C">
        <w:tc>
          <w:tcPr>
            <w:tcW w:w="8095" w:type="dxa"/>
          </w:tcPr>
          <w:p w:rsidR="006F086A" w:rsidRPr="00760F71" w:rsidRDefault="000C4E0E" w:rsidP="006B730C">
            <w:pPr>
              <w:rPr>
                <w:rFonts w:ascii="Times New Roman" w:hAnsi="Times New Roman" w:cs="Times New Roman"/>
              </w:rPr>
            </w:pPr>
            <w:r w:rsidRPr="00760F71">
              <w:rPr>
                <w:rFonts w:ascii="Times New Roman" w:hAnsi="Times New Roman" w:cs="Times New Roman"/>
              </w:rPr>
              <w:t>World War II</w:t>
            </w:r>
            <w:r w:rsidR="006F086A" w:rsidRPr="00760F71">
              <w:rPr>
                <w:rFonts w:ascii="Times New Roman" w:hAnsi="Times New Roman" w:cs="Times New Roman"/>
              </w:rPr>
              <w:t xml:space="preserve">:  </w:t>
            </w:r>
          </w:p>
          <w:p w:rsidR="00012491" w:rsidRPr="00760F71" w:rsidRDefault="00012491" w:rsidP="006B730C">
            <w:pPr>
              <w:rPr>
                <w:rFonts w:ascii="Times New Roman" w:hAnsi="Times New Roman" w:cs="Times New Roman"/>
              </w:rPr>
            </w:pPr>
            <w:r w:rsidRPr="00760F71">
              <w:rPr>
                <w:rFonts w:ascii="Times New Roman" w:hAnsi="Times New Roman" w:cs="Times New Roman"/>
              </w:rPr>
              <w:t xml:space="preserve">Dystopia: </w:t>
            </w:r>
          </w:p>
          <w:p w:rsidR="00012491" w:rsidRPr="00760F71" w:rsidRDefault="00012491" w:rsidP="006B730C">
            <w:pPr>
              <w:rPr>
                <w:rFonts w:ascii="Times New Roman" w:hAnsi="Times New Roman" w:cs="Times New Roman"/>
              </w:rPr>
            </w:pPr>
          </w:p>
          <w:p w:rsidR="006B730C" w:rsidRPr="00760F71" w:rsidRDefault="006B730C" w:rsidP="006B730C">
            <w:pPr>
              <w:rPr>
                <w:rFonts w:ascii="Times New Roman" w:hAnsi="Times New Roman" w:cs="Times New Roman"/>
              </w:rPr>
            </w:pPr>
            <w:r w:rsidRPr="00760F71">
              <w:rPr>
                <w:rFonts w:ascii="Times New Roman" w:hAnsi="Times New Roman" w:cs="Times New Roman"/>
                <w:u w:val="single"/>
              </w:rPr>
              <w:t>Vocabulary</w:t>
            </w:r>
            <w:r w:rsidRPr="00760F71">
              <w:rPr>
                <w:rFonts w:ascii="Times New Roman" w:hAnsi="Times New Roman" w:cs="Times New Roman"/>
              </w:rPr>
              <w:t>:</w:t>
            </w:r>
          </w:p>
          <w:p w:rsidR="00BE4256" w:rsidRPr="00760F71" w:rsidRDefault="00BE4256" w:rsidP="00BE4256">
            <w:pPr>
              <w:pStyle w:val="Default"/>
              <w:numPr>
                <w:ilvl w:val="0"/>
                <w:numId w:val="6"/>
              </w:numPr>
              <w:rPr>
                <w:sz w:val="23"/>
                <w:szCs w:val="23"/>
              </w:rPr>
            </w:pPr>
            <w:r w:rsidRPr="00760F71">
              <w:rPr>
                <w:sz w:val="23"/>
                <w:szCs w:val="23"/>
              </w:rPr>
              <w:t>enmity (Ch. 1)</w:t>
            </w:r>
          </w:p>
          <w:p w:rsidR="006F086A" w:rsidRPr="00760F71" w:rsidRDefault="00BE4256" w:rsidP="00BE4256">
            <w:pPr>
              <w:pStyle w:val="ListParagraph"/>
              <w:numPr>
                <w:ilvl w:val="0"/>
                <w:numId w:val="6"/>
              </w:numPr>
              <w:rPr>
                <w:rFonts w:ascii="Times New Roman" w:hAnsi="Times New Roman" w:cs="Times New Roman"/>
              </w:rPr>
            </w:pPr>
            <w:r w:rsidRPr="00760F71">
              <w:rPr>
                <w:rFonts w:ascii="Times New Roman" w:hAnsi="Times New Roman" w:cs="Times New Roman"/>
              </w:rPr>
              <w:t>recrimination (Ch. 2)</w:t>
            </w:r>
          </w:p>
          <w:p w:rsidR="00BE4256" w:rsidRPr="00760F71" w:rsidRDefault="00BE4256" w:rsidP="00BE4256">
            <w:pPr>
              <w:pStyle w:val="ListParagraph"/>
              <w:numPr>
                <w:ilvl w:val="0"/>
                <w:numId w:val="6"/>
              </w:numPr>
              <w:rPr>
                <w:rFonts w:ascii="Times New Roman" w:hAnsi="Times New Roman" w:cs="Times New Roman"/>
              </w:rPr>
            </w:pPr>
            <w:r w:rsidRPr="00760F71">
              <w:rPr>
                <w:rFonts w:ascii="Times New Roman" w:hAnsi="Times New Roman" w:cs="Times New Roman"/>
              </w:rPr>
              <w:t>tacit (Ch. 3)</w:t>
            </w:r>
          </w:p>
          <w:p w:rsidR="00BE4256" w:rsidRPr="00760F71" w:rsidRDefault="00BE4256" w:rsidP="00BE4256">
            <w:pPr>
              <w:pStyle w:val="ListParagraph"/>
              <w:numPr>
                <w:ilvl w:val="0"/>
                <w:numId w:val="6"/>
              </w:numPr>
              <w:rPr>
                <w:rFonts w:ascii="Times New Roman" w:hAnsi="Times New Roman" w:cs="Times New Roman"/>
              </w:rPr>
            </w:pPr>
            <w:r w:rsidRPr="00760F71">
              <w:rPr>
                <w:rFonts w:ascii="Times New Roman" w:hAnsi="Times New Roman" w:cs="Times New Roman"/>
              </w:rPr>
              <w:t>blatant (Ch. 4)</w:t>
            </w:r>
          </w:p>
          <w:p w:rsidR="00BE4256" w:rsidRPr="00760F71" w:rsidRDefault="00BE4256" w:rsidP="00BE4256">
            <w:pPr>
              <w:pStyle w:val="ListParagraph"/>
              <w:numPr>
                <w:ilvl w:val="0"/>
                <w:numId w:val="6"/>
              </w:numPr>
              <w:rPr>
                <w:rFonts w:ascii="Times New Roman" w:hAnsi="Times New Roman" w:cs="Times New Roman"/>
              </w:rPr>
            </w:pPr>
            <w:r w:rsidRPr="00760F71">
              <w:rPr>
                <w:rFonts w:ascii="Times New Roman" w:hAnsi="Times New Roman" w:cs="Times New Roman"/>
              </w:rPr>
              <w:t>malevolently (Ch. 4)</w:t>
            </w:r>
          </w:p>
          <w:p w:rsidR="00BE4256" w:rsidRPr="00760F71" w:rsidRDefault="00BE4256" w:rsidP="00BE4256">
            <w:pPr>
              <w:pStyle w:val="ListParagraph"/>
              <w:numPr>
                <w:ilvl w:val="0"/>
                <w:numId w:val="6"/>
              </w:numPr>
              <w:rPr>
                <w:rFonts w:ascii="Times New Roman" w:hAnsi="Times New Roman" w:cs="Times New Roman"/>
              </w:rPr>
            </w:pPr>
            <w:r w:rsidRPr="00760F71">
              <w:rPr>
                <w:rFonts w:ascii="Times New Roman" w:hAnsi="Times New Roman" w:cs="Times New Roman"/>
              </w:rPr>
              <w:t>ludicrous (Ch. 5)</w:t>
            </w:r>
          </w:p>
          <w:p w:rsidR="00BE4256" w:rsidRPr="00760F71" w:rsidRDefault="00BE4256" w:rsidP="00BE4256">
            <w:pPr>
              <w:pStyle w:val="ListParagraph"/>
              <w:numPr>
                <w:ilvl w:val="0"/>
                <w:numId w:val="6"/>
              </w:numPr>
              <w:rPr>
                <w:rFonts w:ascii="Times New Roman" w:hAnsi="Times New Roman" w:cs="Times New Roman"/>
              </w:rPr>
            </w:pPr>
            <w:r w:rsidRPr="00760F71">
              <w:rPr>
                <w:rFonts w:ascii="Times New Roman" w:hAnsi="Times New Roman" w:cs="Times New Roman"/>
              </w:rPr>
              <w:t>inarticulate (Ch. 5)</w:t>
            </w:r>
          </w:p>
          <w:p w:rsidR="00BE4256" w:rsidRPr="00760F71" w:rsidRDefault="00BE4256" w:rsidP="00BE4256">
            <w:pPr>
              <w:pStyle w:val="ListParagraph"/>
              <w:numPr>
                <w:ilvl w:val="0"/>
                <w:numId w:val="6"/>
              </w:numPr>
              <w:rPr>
                <w:rFonts w:ascii="Times New Roman" w:hAnsi="Times New Roman" w:cs="Times New Roman"/>
              </w:rPr>
            </w:pPr>
            <w:r w:rsidRPr="00760F71">
              <w:rPr>
                <w:rFonts w:ascii="Times New Roman" w:hAnsi="Times New Roman" w:cs="Times New Roman"/>
              </w:rPr>
              <w:t>mutinously (Ch. 6)</w:t>
            </w:r>
          </w:p>
          <w:p w:rsidR="00BE4256" w:rsidRPr="00760F71" w:rsidRDefault="00BE4256" w:rsidP="00BE4256">
            <w:pPr>
              <w:pStyle w:val="ListParagraph"/>
              <w:numPr>
                <w:ilvl w:val="0"/>
                <w:numId w:val="6"/>
              </w:numPr>
              <w:rPr>
                <w:rFonts w:ascii="Times New Roman" w:hAnsi="Times New Roman" w:cs="Times New Roman"/>
              </w:rPr>
            </w:pPr>
            <w:r w:rsidRPr="00760F71">
              <w:rPr>
                <w:rFonts w:ascii="Times New Roman" w:hAnsi="Times New Roman" w:cs="Times New Roman"/>
              </w:rPr>
              <w:t>enterprise (Ch. 7)</w:t>
            </w:r>
          </w:p>
          <w:p w:rsidR="00BE4256" w:rsidRPr="00760F71" w:rsidRDefault="00BE4256" w:rsidP="00BE4256">
            <w:pPr>
              <w:pStyle w:val="ListParagraph"/>
              <w:numPr>
                <w:ilvl w:val="0"/>
                <w:numId w:val="6"/>
              </w:numPr>
              <w:rPr>
                <w:rFonts w:ascii="Times New Roman" w:hAnsi="Times New Roman" w:cs="Times New Roman"/>
              </w:rPr>
            </w:pPr>
            <w:r w:rsidRPr="00760F71">
              <w:rPr>
                <w:rFonts w:ascii="Times New Roman" w:hAnsi="Times New Roman" w:cs="Times New Roman"/>
              </w:rPr>
              <w:t>glowered (Ch. 8)</w:t>
            </w:r>
          </w:p>
          <w:p w:rsidR="00BE4256" w:rsidRPr="00760F71" w:rsidRDefault="00BE4256" w:rsidP="00BE4256">
            <w:pPr>
              <w:pStyle w:val="ListParagraph"/>
              <w:numPr>
                <w:ilvl w:val="0"/>
                <w:numId w:val="6"/>
              </w:numPr>
              <w:rPr>
                <w:rFonts w:ascii="Times New Roman" w:hAnsi="Times New Roman" w:cs="Times New Roman"/>
              </w:rPr>
            </w:pPr>
            <w:r w:rsidRPr="00760F71">
              <w:rPr>
                <w:rFonts w:ascii="Times New Roman" w:hAnsi="Times New Roman" w:cs="Times New Roman"/>
              </w:rPr>
              <w:t>sauntered (Ch. 9)</w:t>
            </w:r>
          </w:p>
          <w:p w:rsidR="00BE4256" w:rsidRPr="00760F71" w:rsidRDefault="00BE4256" w:rsidP="00BE4256">
            <w:pPr>
              <w:pStyle w:val="ListParagraph"/>
              <w:numPr>
                <w:ilvl w:val="0"/>
                <w:numId w:val="6"/>
              </w:numPr>
              <w:rPr>
                <w:rFonts w:ascii="Times New Roman" w:hAnsi="Times New Roman" w:cs="Times New Roman"/>
              </w:rPr>
            </w:pPr>
            <w:r w:rsidRPr="00760F71">
              <w:rPr>
                <w:rFonts w:ascii="Times New Roman" w:hAnsi="Times New Roman" w:cs="Times New Roman"/>
              </w:rPr>
              <w:t>compelled (</w:t>
            </w:r>
            <w:r w:rsidR="00E40029" w:rsidRPr="00760F71">
              <w:rPr>
                <w:rFonts w:ascii="Times New Roman" w:hAnsi="Times New Roman" w:cs="Times New Roman"/>
              </w:rPr>
              <w:t>C</w:t>
            </w:r>
            <w:r w:rsidRPr="00760F71">
              <w:rPr>
                <w:rFonts w:ascii="Times New Roman" w:hAnsi="Times New Roman" w:cs="Times New Roman"/>
              </w:rPr>
              <w:t>h. 10)</w:t>
            </w:r>
          </w:p>
          <w:p w:rsidR="00BE4256" w:rsidRPr="00760F71" w:rsidRDefault="00BE4256" w:rsidP="00BE4256">
            <w:pPr>
              <w:pStyle w:val="ListParagraph"/>
              <w:numPr>
                <w:ilvl w:val="0"/>
                <w:numId w:val="6"/>
              </w:numPr>
              <w:rPr>
                <w:rFonts w:ascii="Times New Roman" w:hAnsi="Times New Roman" w:cs="Times New Roman"/>
              </w:rPr>
            </w:pPr>
            <w:r w:rsidRPr="00760F71">
              <w:rPr>
                <w:rFonts w:ascii="Times New Roman" w:hAnsi="Times New Roman" w:cs="Times New Roman"/>
              </w:rPr>
              <w:t>luminous (Ch. 11)</w:t>
            </w:r>
          </w:p>
          <w:p w:rsidR="00BE4256" w:rsidRPr="00760F71" w:rsidRDefault="00BE4256" w:rsidP="00BE4256">
            <w:pPr>
              <w:pStyle w:val="ListParagraph"/>
              <w:ind w:left="1080"/>
              <w:rPr>
                <w:rFonts w:ascii="Times New Roman" w:hAnsi="Times New Roman" w:cs="Times New Roman"/>
              </w:rPr>
            </w:pPr>
          </w:p>
        </w:tc>
        <w:tc>
          <w:tcPr>
            <w:tcW w:w="2695" w:type="dxa"/>
          </w:tcPr>
          <w:p w:rsidR="00EF78BE" w:rsidRDefault="00EF78BE">
            <w:pPr>
              <w:rPr>
                <w:rFonts w:ascii="Times New Roman" w:hAnsi="Times New Roman" w:cs="Times New Roman"/>
              </w:rPr>
            </w:pPr>
            <w:r w:rsidRPr="00011BCD">
              <w:rPr>
                <w:rFonts w:ascii="Times New Roman" w:hAnsi="Times New Roman" w:cs="Times New Roman"/>
              </w:rPr>
              <w:t>Say-Mean-Matter</w:t>
            </w:r>
            <w:r w:rsidR="00011BCD">
              <w:rPr>
                <w:rFonts w:ascii="Times New Roman" w:hAnsi="Times New Roman" w:cs="Times New Roman"/>
              </w:rPr>
              <w:t xml:space="preserve"> – or using post it note system</w:t>
            </w:r>
            <w:r w:rsidR="00AD5CE4">
              <w:rPr>
                <w:rFonts w:ascii="Times New Roman" w:hAnsi="Times New Roman" w:cs="Times New Roman"/>
              </w:rPr>
              <w:t xml:space="preserve"> while annotating the novel</w:t>
            </w:r>
          </w:p>
          <w:p w:rsidR="00011BCD" w:rsidRPr="00760F71" w:rsidRDefault="00011BCD">
            <w:pPr>
              <w:rPr>
                <w:rFonts w:ascii="Times New Roman" w:hAnsi="Times New Roman" w:cs="Times New Roman"/>
              </w:rPr>
            </w:pPr>
          </w:p>
          <w:p w:rsidR="00EF78BE" w:rsidRPr="00760F71" w:rsidRDefault="00EF78BE">
            <w:pPr>
              <w:rPr>
                <w:rFonts w:ascii="Times New Roman" w:hAnsi="Times New Roman" w:cs="Times New Roman"/>
              </w:rPr>
            </w:pPr>
            <w:r w:rsidRPr="00011BCD">
              <w:rPr>
                <w:rFonts w:ascii="Times New Roman" w:hAnsi="Times New Roman" w:cs="Times New Roman"/>
              </w:rPr>
              <w:t>Frayer Graphic Organizer</w:t>
            </w:r>
          </w:p>
        </w:tc>
      </w:tr>
    </w:tbl>
    <w:p w:rsidR="00C649BC" w:rsidRPr="00760F71" w:rsidRDefault="00C649BC">
      <w:pPr>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EF78BE" w:rsidRPr="00760F71" w:rsidTr="00EF78BE">
        <w:tc>
          <w:tcPr>
            <w:tcW w:w="10790" w:type="dxa"/>
            <w:shd w:val="clear" w:color="auto" w:fill="002060"/>
          </w:tcPr>
          <w:p w:rsidR="00EF78BE" w:rsidRPr="00760F71" w:rsidRDefault="00EF78BE">
            <w:pPr>
              <w:rPr>
                <w:rFonts w:ascii="Times New Roman" w:hAnsi="Times New Roman" w:cs="Times New Roman"/>
                <w:b/>
                <w:color w:val="FFFFFF" w:themeColor="background1"/>
              </w:rPr>
            </w:pPr>
            <w:r w:rsidRPr="00760F71">
              <w:rPr>
                <w:rFonts w:ascii="Times New Roman" w:hAnsi="Times New Roman" w:cs="Times New Roman"/>
                <w:b/>
                <w:color w:val="FFFFFF" w:themeColor="background1"/>
              </w:rPr>
              <w:t>End of Unit Summative Assessment</w:t>
            </w:r>
          </w:p>
        </w:tc>
      </w:tr>
      <w:tr w:rsidR="00EF78BE" w:rsidRPr="00760F71" w:rsidTr="00EF78BE">
        <w:tc>
          <w:tcPr>
            <w:tcW w:w="10790" w:type="dxa"/>
          </w:tcPr>
          <w:p w:rsidR="003776E9" w:rsidRPr="00760F71" w:rsidRDefault="003776E9" w:rsidP="003776E9">
            <w:pPr>
              <w:shd w:val="clear" w:color="auto" w:fill="FFFFFF"/>
              <w:spacing w:line="300" w:lineRule="atLeast"/>
              <w:rPr>
                <w:rFonts w:ascii="Times New Roman" w:hAnsi="Times New Roman" w:cs="Times New Roman"/>
                <w:i/>
                <w:iCs/>
              </w:rPr>
            </w:pPr>
            <w:r w:rsidRPr="00760F71">
              <w:rPr>
                <w:rFonts w:ascii="Times New Roman" w:hAnsi="Times New Roman" w:cs="Times New Roman"/>
                <w:i/>
                <w:iCs/>
              </w:rPr>
              <w:t>After the boys land on the island, their desire for survival quickly spirals into fear for survival along with a need for power and acceptance. Write a 400 word essay in which you answer: What condition drives boys to become cruel and vicious: their internal natures t</w:t>
            </w:r>
            <w:r w:rsidR="00A84DEC">
              <w:rPr>
                <w:rFonts w:ascii="Times New Roman" w:hAnsi="Times New Roman" w:cs="Times New Roman"/>
                <w:i/>
                <w:iCs/>
              </w:rPr>
              <w:t>hat we are always suppressing,</w:t>
            </w:r>
            <w:r w:rsidRPr="00760F71">
              <w:rPr>
                <w:rFonts w:ascii="Times New Roman" w:hAnsi="Times New Roman" w:cs="Times New Roman"/>
                <w:i/>
                <w:iCs/>
              </w:rPr>
              <w:t xml:space="preserve"> the external world of fear and chaos</w:t>
            </w:r>
            <w:r w:rsidR="00A84DEC">
              <w:rPr>
                <w:rFonts w:ascii="Times New Roman" w:hAnsi="Times New Roman" w:cs="Times New Roman"/>
                <w:i/>
                <w:iCs/>
              </w:rPr>
              <w:t>, or a combination of both</w:t>
            </w:r>
            <w:r w:rsidRPr="00760F71">
              <w:rPr>
                <w:rFonts w:ascii="Times New Roman" w:hAnsi="Times New Roman" w:cs="Times New Roman"/>
                <w:i/>
                <w:iCs/>
              </w:rPr>
              <w:t>?  Be sure to:</w:t>
            </w:r>
          </w:p>
          <w:p w:rsidR="003776E9" w:rsidRPr="00760F71" w:rsidRDefault="003776E9" w:rsidP="003776E9">
            <w:pPr>
              <w:pStyle w:val="ListParagraph"/>
              <w:numPr>
                <w:ilvl w:val="0"/>
                <w:numId w:val="3"/>
              </w:numPr>
              <w:shd w:val="clear" w:color="auto" w:fill="FFFFFF"/>
              <w:spacing w:line="300" w:lineRule="atLeast"/>
              <w:rPr>
                <w:rFonts w:ascii="Times New Roman" w:hAnsi="Times New Roman" w:cs="Times New Roman"/>
                <w:i/>
                <w:iCs/>
              </w:rPr>
            </w:pPr>
            <w:r w:rsidRPr="00760F71">
              <w:rPr>
                <w:rFonts w:ascii="Times New Roman" w:hAnsi="Times New Roman" w:cs="Times New Roman"/>
                <w:i/>
                <w:iCs/>
              </w:rPr>
              <w:t xml:space="preserve">Take a clear stance on </w:t>
            </w:r>
            <w:r w:rsidR="00A84DEC">
              <w:rPr>
                <w:rFonts w:ascii="Times New Roman" w:hAnsi="Times New Roman" w:cs="Times New Roman"/>
                <w:i/>
                <w:iCs/>
              </w:rPr>
              <w:t>the issue: either fully supporting one option or arguing a combination of both</w:t>
            </w:r>
            <w:r w:rsidRPr="00760F71">
              <w:rPr>
                <w:rFonts w:ascii="Times New Roman" w:hAnsi="Times New Roman" w:cs="Times New Roman"/>
                <w:i/>
                <w:iCs/>
              </w:rPr>
              <w:t xml:space="preserve"> </w:t>
            </w:r>
          </w:p>
          <w:p w:rsidR="003776E9" w:rsidRPr="00760F71" w:rsidRDefault="003776E9" w:rsidP="003776E9">
            <w:pPr>
              <w:pStyle w:val="ListParagraph"/>
              <w:numPr>
                <w:ilvl w:val="0"/>
                <w:numId w:val="3"/>
              </w:numPr>
              <w:shd w:val="clear" w:color="auto" w:fill="FFFFFF"/>
              <w:spacing w:line="300" w:lineRule="atLeast"/>
              <w:rPr>
                <w:rFonts w:ascii="Times New Roman" w:hAnsi="Times New Roman" w:cs="Times New Roman"/>
                <w:i/>
                <w:iCs/>
              </w:rPr>
            </w:pPr>
            <w:r w:rsidRPr="00760F71">
              <w:rPr>
                <w:rFonts w:ascii="Times New Roman" w:hAnsi="Times New Roman" w:cs="Times New Roman"/>
                <w:i/>
                <w:iCs/>
              </w:rPr>
              <w:t>Cite and thoroughly analyze at least two pieces of evidence.</w:t>
            </w:r>
          </w:p>
          <w:p w:rsidR="003776E9" w:rsidRPr="00760F71" w:rsidRDefault="003776E9" w:rsidP="003776E9">
            <w:pPr>
              <w:pStyle w:val="ListParagraph"/>
              <w:numPr>
                <w:ilvl w:val="0"/>
                <w:numId w:val="3"/>
              </w:numPr>
              <w:shd w:val="clear" w:color="auto" w:fill="FFFFFF"/>
              <w:spacing w:line="300" w:lineRule="atLeast"/>
              <w:rPr>
                <w:rFonts w:ascii="Times New Roman" w:hAnsi="Times New Roman" w:cs="Times New Roman"/>
                <w:i/>
                <w:iCs/>
              </w:rPr>
            </w:pPr>
            <w:r w:rsidRPr="00760F71">
              <w:rPr>
                <w:rFonts w:ascii="Times New Roman" w:hAnsi="Times New Roman" w:cs="Times New Roman"/>
                <w:i/>
                <w:iCs/>
              </w:rPr>
              <w:t>Warrant your evidence so that it creates a sustained case for your claim.</w:t>
            </w:r>
          </w:p>
          <w:p w:rsidR="00EF78BE" w:rsidRPr="00760F71" w:rsidRDefault="00EF78BE" w:rsidP="005C5AFE">
            <w:pPr>
              <w:rPr>
                <w:rFonts w:ascii="Times New Roman" w:hAnsi="Times New Roman" w:cs="Times New Roman"/>
              </w:rPr>
            </w:pPr>
          </w:p>
        </w:tc>
      </w:tr>
    </w:tbl>
    <w:p w:rsidR="00E52A99" w:rsidRPr="00760F71" w:rsidRDefault="00E52A99">
      <w:pPr>
        <w:rPr>
          <w:rFonts w:ascii="Times New Roman" w:hAnsi="Times New Roman" w:cs="Times New Roman"/>
        </w:rPr>
      </w:pPr>
    </w:p>
    <w:p w:rsidR="00E52A99" w:rsidRPr="00760F71" w:rsidRDefault="008063DC" w:rsidP="008063DC">
      <w:pPr>
        <w:tabs>
          <w:tab w:val="left" w:pos="7470"/>
        </w:tabs>
        <w:rPr>
          <w:rFonts w:ascii="Times New Roman" w:hAnsi="Times New Roman" w:cs="Times New Roman"/>
        </w:rPr>
      </w:pPr>
      <w:r>
        <w:rPr>
          <w:rFonts w:ascii="Times New Roman" w:hAnsi="Times New Roman" w:cs="Times New Roman"/>
        </w:rPr>
        <w:tab/>
      </w:r>
    </w:p>
    <w:p w:rsidR="00745923" w:rsidRPr="00760F71" w:rsidRDefault="00745923">
      <w:pPr>
        <w:rPr>
          <w:rFonts w:ascii="Times New Roman" w:hAnsi="Times New Roman" w:cs="Times New Roman"/>
        </w:rPr>
      </w:pPr>
    </w:p>
    <w:p w:rsidR="00745923" w:rsidRPr="00760F71" w:rsidRDefault="00745923">
      <w:pPr>
        <w:rPr>
          <w:rFonts w:ascii="Times New Roman" w:hAnsi="Times New Roman" w:cs="Times New Roman"/>
        </w:rPr>
      </w:pPr>
    </w:p>
    <w:p w:rsidR="00E52A99" w:rsidRPr="00760F71" w:rsidRDefault="00E52A99">
      <w:pPr>
        <w:rPr>
          <w:rFonts w:ascii="Times New Roman" w:hAnsi="Times New Roman" w:cs="Times New Roman"/>
        </w:rPr>
      </w:pPr>
    </w:p>
    <w:p w:rsidR="00745923" w:rsidRPr="00760F71" w:rsidRDefault="00745923">
      <w:pPr>
        <w:rPr>
          <w:rFonts w:ascii="Times New Roman" w:hAnsi="Times New Roman" w:cs="Times New Roman"/>
        </w:rPr>
        <w:sectPr w:rsidR="00745923" w:rsidRPr="00760F71" w:rsidSect="00476E04">
          <w:headerReference w:type="default" r:id="rId8"/>
          <w:pgSz w:w="12240" w:h="15840"/>
          <w:pgMar w:top="720" w:right="720" w:bottom="720" w:left="720" w:header="720" w:footer="720" w:gutter="0"/>
          <w:cols w:space="720"/>
          <w:docGrid w:linePitch="360"/>
        </w:sectPr>
      </w:pPr>
    </w:p>
    <w:p w:rsidR="00745923" w:rsidRPr="00760F71" w:rsidRDefault="00745923">
      <w:pPr>
        <w:rPr>
          <w:rFonts w:ascii="Times New Roman" w:hAnsi="Times New Roman" w:cs="Times New Roman"/>
          <w:sz w:val="32"/>
          <w:szCs w:val="32"/>
        </w:rPr>
      </w:pPr>
      <w:r w:rsidRPr="00760F71">
        <w:rPr>
          <w:rFonts w:ascii="Times New Roman" w:hAnsi="Times New Roman" w:cs="Times New Roman"/>
          <w:sz w:val="32"/>
          <w:szCs w:val="32"/>
        </w:rPr>
        <w:lastRenderedPageBreak/>
        <w:t>Scaffolding to the Prompt</w:t>
      </w:r>
    </w:p>
    <w:p w:rsidR="00745923" w:rsidRPr="00760F71" w:rsidRDefault="00745923" w:rsidP="00745923">
      <w:pPr>
        <w:autoSpaceDE w:val="0"/>
        <w:autoSpaceDN w:val="0"/>
        <w:adjustRightInd w:val="0"/>
        <w:spacing w:after="0" w:line="240" w:lineRule="auto"/>
        <w:rPr>
          <w:rFonts w:ascii="Times New Roman" w:hAnsi="Times New Roman" w:cs="Times New Roman"/>
          <w:sz w:val="24"/>
          <w:szCs w:val="24"/>
        </w:rPr>
      </w:pPr>
      <w:r w:rsidRPr="00760F71">
        <w:rPr>
          <w:rFonts w:ascii="Times New Roman" w:hAnsi="Times New Roman" w:cs="Times New Roman"/>
          <w:sz w:val="24"/>
          <w:szCs w:val="24"/>
        </w:rPr>
        <w:t xml:space="preserve">In order to ensure that students are prepared to complete the culminating task, they should be presented with target assignments which allow them to explore the Critical Issue through several smaller chunks of text.  These chunks are called Key Scenes and should be selected for close reading and analysis because their impact with develop the students’ conceptual understanding of the Critical Issue and will ultimately prepare them to respond to the prompt. The average novel should have between four and seven Key Scenes; each Key Scene is approximately 1-3 pages long.   </w:t>
      </w:r>
    </w:p>
    <w:p w:rsidR="00745923" w:rsidRPr="00760F71" w:rsidRDefault="00745923" w:rsidP="00745923">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390"/>
      </w:tblGrid>
      <w:tr w:rsidR="00745923" w:rsidRPr="00760F71" w:rsidTr="00745923">
        <w:tc>
          <w:tcPr>
            <w:tcW w:w="14598" w:type="dxa"/>
            <w:shd w:val="clear" w:color="auto" w:fill="002060"/>
          </w:tcPr>
          <w:p w:rsidR="00745923" w:rsidRPr="00760F71" w:rsidRDefault="00745923" w:rsidP="007B6DDA">
            <w:pPr>
              <w:rPr>
                <w:rFonts w:ascii="Times New Roman" w:hAnsi="Times New Roman" w:cs="Times New Roman"/>
                <w:b/>
                <w:color w:val="FFFFFF" w:themeColor="background1"/>
              </w:rPr>
            </w:pPr>
            <w:r w:rsidRPr="00760F71">
              <w:rPr>
                <w:rFonts w:ascii="Times New Roman" w:hAnsi="Times New Roman" w:cs="Times New Roman"/>
                <w:b/>
                <w:color w:val="FFFFFF" w:themeColor="background1"/>
              </w:rPr>
              <w:t>Culminating Writing Assignment</w:t>
            </w:r>
          </w:p>
        </w:tc>
      </w:tr>
      <w:tr w:rsidR="00745923" w:rsidRPr="00760F71" w:rsidTr="00745923">
        <w:tc>
          <w:tcPr>
            <w:tcW w:w="14598" w:type="dxa"/>
          </w:tcPr>
          <w:p w:rsidR="00480B5F" w:rsidRPr="00760F71" w:rsidRDefault="00480B5F" w:rsidP="00480B5F">
            <w:pPr>
              <w:shd w:val="clear" w:color="auto" w:fill="FFFFFF"/>
              <w:spacing w:line="300" w:lineRule="atLeast"/>
              <w:rPr>
                <w:rFonts w:ascii="Times New Roman" w:hAnsi="Times New Roman" w:cs="Times New Roman"/>
                <w:i/>
                <w:iCs/>
              </w:rPr>
            </w:pPr>
            <w:r w:rsidRPr="00760F71">
              <w:rPr>
                <w:rFonts w:ascii="Times New Roman" w:hAnsi="Times New Roman" w:cs="Times New Roman"/>
                <w:i/>
                <w:iCs/>
              </w:rPr>
              <w:t>After the boys land on the island, their desire for survival quickly spirals into fear for survival along with a need for power and acceptance. Write a 400 word essay in which you answer: What condition drives boys to become cruel and vicious: their internal natures t</w:t>
            </w:r>
            <w:r>
              <w:rPr>
                <w:rFonts w:ascii="Times New Roman" w:hAnsi="Times New Roman" w:cs="Times New Roman"/>
                <w:i/>
                <w:iCs/>
              </w:rPr>
              <w:t>hat we are always suppressing,</w:t>
            </w:r>
            <w:r w:rsidRPr="00760F71">
              <w:rPr>
                <w:rFonts w:ascii="Times New Roman" w:hAnsi="Times New Roman" w:cs="Times New Roman"/>
                <w:i/>
                <w:iCs/>
              </w:rPr>
              <w:t xml:space="preserve"> the external world of fear and chaos</w:t>
            </w:r>
            <w:r>
              <w:rPr>
                <w:rFonts w:ascii="Times New Roman" w:hAnsi="Times New Roman" w:cs="Times New Roman"/>
                <w:i/>
                <w:iCs/>
              </w:rPr>
              <w:t>, or a combination of both</w:t>
            </w:r>
            <w:r w:rsidRPr="00760F71">
              <w:rPr>
                <w:rFonts w:ascii="Times New Roman" w:hAnsi="Times New Roman" w:cs="Times New Roman"/>
                <w:i/>
                <w:iCs/>
              </w:rPr>
              <w:t>?  Be sure to:</w:t>
            </w:r>
          </w:p>
          <w:p w:rsidR="00480B5F" w:rsidRPr="00760F71" w:rsidRDefault="00480B5F" w:rsidP="00480B5F">
            <w:pPr>
              <w:pStyle w:val="ListParagraph"/>
              <w:numPr>
                <w:ilvl w:val="0"/>
                <w:numId w:val="3"/>
              </w:numPr>
              <w:shd w:val="clear" w:color="auto" w:fill="FFFFFF"/>
              <w:spacing w:line="300" w:lineRule="atLeast"/>
              <w:rPr>
                <w:rFonts w:ascii="Times New Roman" w:hAnsi="Times New Roman" w:cs="Times New Roman"/>
                <w:i/>
                <w:iCs/>
              </w:rPr>
            </w:pPr>
            <w:r w:rsidRPr="00760F71">
              <w:rPr>
                <w:rFonts w:ascii="Times New Roman" w:hAnsi="Times New Roman" w:cs="Times New Roman"/>
                <w:i/>
                <w:iCs/>
              </w:rPr>
              <w:t xml:space="preserve">Take a clear stance on </w:t>
            </w:r>
            <w:r>
              <w:rPr>
                <w:rFonts w:ascii="Times New Roman" w:hAnsi="Times New Roman" w:cs="Times New Roman"/>
                <w:i/>
                <w:iCs/>
              </w:rPr>
              <w:t>the issue: either fully supporting one option or arguing a combination of both</w:t>
            </w:r>
            <w:r w:rsidRPr="00760F71">
              <w:rPr>
                <w:rFonts w:ascii="Times New Roman" w:hAnsi="Times New Roman" w:cs="Times New Roman"/>
                <w:i/>
                <w:iCs/>
              </w:rPr>
              <w:t xml:space="preserve"> </w:t>
            </w:r>
          </w:p>
          <w:p w:rsidR="00480B5F" w:rsidRPr="00760F71" w:rsidRDefault="00480B5F" w:rsidP="00480B5F">
            <w:pPr>
              <w:pStyle w:val="ListParagraph"/>
              <w:numPr>
                <w:ilvl w:val="0"/>
                <w:numId w:val="3"/>
              </w:numPr>
              <w:shd w:val="clear" w:color="auto" w:fill="FFFFFF"/>
              <w:spacing w:line="300" w:lineRule="atLeast"/>
              <w:rPr>
                <w:rFonts w:ascii="Times New Roman" w:hAnsi="Times New Roman" w:cs="Times New Roman"/>
                <w:i/>
                <w:iCs/>
              </w:rPr>
            </w:pPr>
            <w:r w:rsidRPr="00760F71">
              <w:rPr>
                <w:rFonts w:ascii="Times New Roman" w:hAnsi="Times New Roman" w:cs="Times New Roman"/>
                <w:i/>
                <w:iCs/>
              </w:rPr>
              <w:t>Cite and thoroughly analyze at least two pieces of evidence.</w:t>
            </w:r>
          </w:p>
          <w:p w:rsidR="00480B5F" w:rsidRPr="00760F71" w:rsidRDefault="00480B5F" w:rsidP="00480B5F">
            <w:pPr>
              <w:pStyle w:val="ListParagraph"/>
              <w:numPr>
                <w:ilvl w:val="0"/>
                <w:numId w:val="3"/>
              </w:numPr>
              <w:shd w:val="clear" w:color="auto" w:fill="FFFFFF"/>
              <w:spacing w:line="300" w:lineRule="atLeast"/>
              <w:rPr>
                <w:rFonts w:ascii="Times New Roman" w:hAnsi="Times New Roman" w:cs="Times New Roman"/>
                <w:i/>
                <w:iCs/>
              </w:rPr>
            </w:pPr>
            <w:r w:rsidRPr="00760F71">
              <w:rPr>
                <w:rFonts w:ascii="Times New Roman" w:hAnsi="Times New Roman" w:cs="Times New Roman"/>
                <w:i/>
                <w:iCs/>
              </w:rPr>
              <w:t>Warrant your evidence so that it creates a sustained case for your claim.</w:t>
            </w:r>
          </w:p>
          <w:p w:rsidR="00745923" w:rsidRPr="00760F71" w:rsidRDefault="00745923" w:rsidP="007B6DDA">
            <w:pPr>
              <w:rPr>
                <w:rFonts w:ascii="Times New Roman" w:hAnsi="Times New Roman" w:cs="Times New Roman"/>
              </w:rPr>
            </w:pPr>
          </w:p>
        </w:tc>
      </w:tr>
    </w:tbl>
    <w:p w:rsidR="00745923" w:rsidRPr="00760F71" w:rsidRDefault="00745923">
      <w:pPr>
        <w:rPr>
          <w:rFonts w:ascii="Times New Roman" w:hAnsi="Times New Roman" w:cs="Times New Roman"/>
        </w:rPr>
      </w:pPr>
    </w:p>
    <w:tbl>
      <w:tblPr>
        <w:tblStyle w:val="TableGrid"/>
        <w:tblW w:w="0" w:type="auto"/>
        <w:tblLook w:val="04A0" w:firstRow="1" w:lastRow="0" w:firstColumn="1" w:lastColumn="0" w:noHBand="0" w:noVBand="1"/>
      </w:tblPr>
      <w:tblGrid>
        <w:gridCol w:w="2398"/>
        <w:gridCol w:w="2398"/>
        <w:gridCol w:w="2399"/>
        <w:gridCol w:w="2398"/>
        <w:gridCol w:w="2398"/>
        <w:gridCol w:w="2399"/>
      </w:tblGrid>
      <w:tr w:rsidR="00A56A25" w:rsidRPr="00760F71" w:rsidTr="00E626D3">
        <w:tc>
          <w:tcPr>
            <w:tcW w:w="2398" w:type="dxa"/>
            <w:shd w:val="clear" w:color="auto" w:fill="002060"/>
          </w:tcPr>
          <w:p w:rsidR="00A56A25" w:rsidRPr="00760F71" w:rsidRDefault="00A56A25">
            <w:pPr>
              <w:rPr>
                <w:rFonts w:ascii="Times New Roman" w:hAnsi="Times New Roman" w:cs="Times New Roman"/>
              </w:rPr>
            </w:pPr>
            <w:r w:rsidRPr="00760F71">
              <w:rPr>
                <w:rFonts w:ascii="Times New Roman" w:hAnsi="Times New Roman" w:cs="Times New Roman"/>
              </w:rPr>
              <w:t>Introduction</w:t>
            </w:r>
          </w:p>
        </w:tc>
        <w:tc>
          <w:tcPr>
            <w:tcW w:w="2398" w:type="dxa"/>
            <w:shd w:val="clear" w:color="auto" w:fill="002060"/>
          </w:tcPr>
          <w:p w:rsidR="00A56A25" w:rsidRPr="00760F71" w:rsidRDefault="00A56A25">
            <w:pPr>
              <w:rPr>
                <w:rFonts w:ascii="Times New Roman" w:hAnsi="Times New Roman" w:cs="Times New Roman"/>
              </w:rPr>
            </w:pPr>
            <w:r w:rsidRPr="00760F71">
              <w:rPr>
                <w:rFonts w:ascii="Times New Roman" w:hAnsi="Times New Roman" w:cs="Times New Roman"/>
              </w:rPr>
              <w:t>Key Scene 1</w:t>
            </w:r>
          </w:p>
        </w:tc>
        <w:tc>
          <w:tcPr>
            <w:tcW w:w="2399" w:type="dxa"/>
            <w:shd w:val="clear" w:color="auto" w:fill="002060"/>
          </w:tcPr>
          <w:p w:rsidR="00A56A25" w:rsidRPr="00760F71" w:rsidRDefault="00A56A25">
            <w:pPr>
              <w:rPr>
                <w:rFonts w:ascii="Times New Roman" w:hAnsi="Times New Roman" w:cs="Times New Roman"/>
              </w:rPr>
            </w:pPr>
            <w:r w:rsidRPr="00760F71">
              <w:rPr>
                <w:rFonts w:ascii="Times New Roman" w:hAnsi="Times New Roman" w:cs="Times New Roman"/>
              </w:rPr>
              <w:t>Key Scene 2</w:t>
            </w:r>
          </w:p>
        </w:tc>
        <w:tc>
          <w:tcPr>
            <w:tcW w:w="2398" w:type="dxa"/>
            <w:shd w:val="clear" w:color="auto" w:fill="002060"/>
          </w:tcPr>
          <w:p w:rsidR="00A56A25" w:rsidRPr="00760F71" w:rsidRDefault="00A56A25">
            <w:pPr>
              <w:rPr>
                <w:rFonts w:ascii="Times New Roman" w:hAnsi="Times New Roman" w:cs="Times New Roman"/>
              </w:rPr>
            </w:pPr>
            <w:r w:rsidRPr="00760F71">
              <w:rPr>
                <w:rFonts w:ascii="Times New Roman" w:hAnsi="Times New Roman" w:cs="Times New Roman"/>
              </w:rPr>
              <w:t>Key Scene 3</w:t>
            </w:r>
          </w:p>
        </w:tc>
        <w:tc>
          <w:tcPr>
            <w:tcW w:w="2398" w:type="dxa"/>
            <w:shd w:val="clear" w:color="auto" w:fill="002060"/>
          </w:tcPr>
          <w:p w:rsidR="00A56A25" w:rsidRPr="00760F71" w:rsidRDefault="00A56A25">
            <w:pPr>
              <w:rPr>
                <w:rFonts w:ascii="Times New Roman" w:hAnsi="Times New Roman" w:cs="Times New Roman"/>
              </w:rPr>
            </w:pPr>
            <w:r w:rsidRPr="00760F71">
              <w:rPr>
                <w:rFonts w:ascii="Times New Roman" w:hAnsi="Times New Roman" w:cs="Times New Roman"/>
              </w:rPr>
              <w:t>Key Scene 4</w:t>
            </w:r>
          </w:p>
        </w:tc>
        <w:tc>
          <w:tcPr>
            <w:tcW w:w="2399" w:type="dxa"/>
            <w:shd w:val="clear" w:color="auto" w:fill="002060"/>
          </w:tcPr>
          <w:p w:rsidR="00A56A25" w:rsidRPr="00760F71" w:rsidRDefault="00A56A25">
            <w:pPr>
              <w:rPr>
                <w:rFonts w:ascii="Times New Roman" w:hAnsi="Times New Roman" w:cs="Times New Roman"/>
              </w:rPr>
            </w:pPr>
          </w:p>
        </w:tc>
      </w:tr>
      <w:tr w:rsidR="007D27F1" w:rsidRPr="00760F71" w:rsidTr="00E626D3">
        <w:trPr>
          <w:trHeight w:val="800"/>
        </w:trPr>
        <w:tc>
          <w:tcPr>
            <w:tcW w:w="2398" w:type="dxa"/>
          </w:tcPr>
          <w:p w:rsidR="007D27F1" w:rsidRPr="00760F71" w:rsidRDefault="007D27F1" w:rsidP="007D27F1">
            <w:pPr>
              <w:rPr>
                <w:rFonts w:ascii="Times New Roman" w:hAnsi="Times New Roman" w:cs="Times New Roman"/>
              </w:rPr>
            </w:pPr>
            <w:r w:rsidRPr="00760F71">
              <w:rPr>
                <w:rFonts w:ascii="Times New Roman" w:hAnsi="Times New Roman" w:cs="Times New Roman"/>
              </w:rPr>
              <w:t xml:space="preserve">“There are many humorous things in the world; among them, the white man's notion that he is less savage than the other savages.” </w:t>
            </w:r>
          </w:p>
          <w:p w:rsidR="007D27F1" w:rsidRPr="00760F71" w:rsidRDefault="007D27F1" w:rsidP="007D27F1">
            <w:pPr>
              <w:rPr>
                <w:rFonts w:ascii="Times New Roman" w:hAnsi="Times New Roman" w:cs="Times New Roman"/>
              </w:rPr>
            </w:pPr>
            <w:r w:rsidRPr="00760F71">
              <w:rPr>
                <w:rFonts w:ascii="Times New Roman" w:hAnsi="Times New Roman" w:cs="Times New Roman"/>
              </w:rPr>
              <w:t>― Mark Twain, Following the Equator: A Journey Around the World</w:t>
            </w:r>
          </w:p>
        </w:tc>
        <w:tc>
          <w:tcPr>
            <w:tcW w:w="2398" w:type="dxa"/>
          </w:tcPr>
          <w:p w:rsidR="007D27F1" w:rsidRDefault="007D27F1" w:rsidP="007D27F1">
            <w:pPr>
              <w:rPr>
                <w:rFonts w:ascii="Times New Roman" w:hAnsi="Times New Roman" w:cs="Times New Roman"/>
              </w:rPr>
            </w:pPr>
            <w:r w:rsidRPr="00760F71">
              <w:rPr>
                <w:rFonts w:ascii="Times New Roman" w:hAnsi="Times New Roman" w:cs="Times New Roman"/>
              </w:rPr>
              <w:t>Ralph finding/blowing the conch for the first time and then he is elected as leader. (Chapter 1) (p. 22-23)</w:t>
            </w:r>
          </w:p>
          <w:p w:rsidR="007D27F1" w:rsidRPr="00760F71" w:rsidRDefault="007D27F1" w:rsidP="007D27F1">
            <w:pPr>
              <w:rPr>
                <w:rFonts w:ascii="Times New Roman" w:hAnsi="Times New Roman" w:cs="Times New Roman"/>
              </w:rPr>
            </w:pPr>
            <w:r>
              <w:rPr>
                <w:rFonts w:ascii="Times New Roman" w:hAnsi="Times New Roman" w:cs="Times New Roman"/>
              </w:rPr>
              <w:t>And a variety of quotations about Jack and Ralph</w:t>
            </w:r>
          </w:p>
        </w:tc>
        <w:tc>
          <w:tcPr>
            <w:tcW w:w="2399" w:type="dxa"/>
          </w:tcPr>
          <w:p w:rsidR="007D27F1" w:rsidRPr="00760F71" w:rsidRDefault="007D27F1" w:rsidP="007D27F1">
            <w:pPr>
              <w:rPr>
                <w:rFonts w:ascii="Times New Roman" w:hAnsi="Times New Roman" w:cs="Times New Roman"/>
              </w:rPr>
            </w:pPr>
            <w:r w:rsidRPr="00760F71">
              <w:rPr>
                <w:rFonts w:ascii="Times New Roman" w:hAnsi="Times New Roman" w:cs="Times New Roman"/>
              </w:rPr>
              <w:t>Ralph trying to reel in order and law, word savage and savagery keeps reappearing (Chapter 5) (P. 89-91)</w:t>
            </w:r>
          </w:p>
        </w:tc>
        <w:tc>
          <w:tcPr>
            <w:tcW w:w="2398" w:type="dxa"/>
          </w:tcPr>
          <w:p w:rsidR="007D27F1" w:rsidRPr="00760F71" w:rsidRDefault="007D27F1" w:rsidP="007D27F1">
            <w:pPr>
              <w:rPr>
                <w:rFonts w:ascii="Times New Roman" w:hAnsi="Times New Roman" w:cs="Times New Roman"/>
              </w:rPr>
            </w:pPr>
            <w:r w:rsidRPr="00760F71">
              <w:rPr>
                <w:rFonts w:ascii="Times New Roman" w:hAnsi="Times New Roman" w:cs="Times New Roman"/>
              </w:rPr>
              <w:t>Simon stumbling upon the pig's head. (Chapter 8) (p. 143)</w:t>
            </w:r>
          </w:p>
        </w:tc>
        <w:tc>
          <w:tcPr>
            <w:tcW w:w="2398" w:type="dxa"/>
          </w:tcPr>
          <w:p w:rsidR="007D27F1" w:rsidRPr="00760F71" w:rsidRDefault="007D27F1" w:rsidP="007D27F1">
            <w:pPr>
              <w:rPr>
                <w:rFonts w:ascii="Times New Roman" w:hAnsi="Times New Roman" w:cs="Times New Roman"/>
              </w:rPr>
            </w:pPr>
            <w:r w:rsidRPr="00760F71">
              <w:rPr>
                <w:rFonts w:ascii="Times New Roman" w:hAnsi="Times New Roman" w:cs="Times New Roman"/>
              </w:rPr>
              <w:t>Jack and the hunters (savages) hunting Ralph, then found by the adults. (Chapter 12) (P. 198-200)</w:t>
            </w:r>
          </w:p>
        </w:tc>
        <w:tc>
          <w:tcPr>
            <w:tcW w:w="2399" w:type="dxa"/>
          </w:tcPr>
          <w:p w:rsidR="007D27F1" w:rsidRPr="00760F71" w:rsidRDefault="007D27F1" w:rsidP="007D27F1">
            <w:pPr>
              <w:rPr>
                <w:rFonts w:ascii="Times New Roman" w:hAnsi="Times New Roman" w:cs="Times New Roman"/>
              </w:rPr>
            </w:pPr>
          </w:p>
        </w:tc>
      </w:tr>
      <w:tr w:rsidR="007D27F1" w:rsidRPr="00760F71" w:rsidTr="00254789">
        <w:tc>
          <w:tcPr>
            <w:tcW w:w="14390" w:type="dxa"/>
            <w:gridSpan w:val="6"/>
            <w:shd w:val="clear" w:color="auto" w:fill="002060"/>
          </w:tcPr>
          <w:p w:rsidR="007D27F1" w:rsidRPr="00760F71" w:rsidRDefault="007D27F1" w:rsidP="007D27F1">
            <w:pPr>
              <w:tabs>
                <w:tab w:val="left" w:pos="3990"/>
              </w:tabs>
              <w:jc w:val="center"/>
              <w:rPr>
                <w:rFonts w:ascii="Times New Roman" w:hAnsi="Times New Roman" w:cs="Times New Roman"/>
              </w:rPr>
            </w:pPr>
            <w:r w:rsidRPr="00760F71">
              <w:rPr>
                <w:rFonts w:ascii="Times New Roman" w:hAnsi="Times New Roman" w:cs="Times New Roman"/>
              </w:rPr>
              <w:t>Description of How the Key Scene Advances Conceptual Understanding of the Critical Issue</w:t>
            </w:r>
          </w:p>
        </w:tc>
      </w:tr>
      <w:tr w:rsidR="007D27F1" w:rsidRPr="00760F71" w:rsidTr="00E626D3">
        <w:tc>
          <w:tcPr>
            <w:tcW w:w="2398" w:type="dxa"/>
          </w:tcPr>
          <w:p w:rsidR="007D27F1" w:rsidRPr="00760F71" w:rsidRDefault="007D27F1" w:rsidP="007D27F1">
            <w:pPr>
              <w:rPr>
                <w:rFonts w:ascii="Times New Roman" w:hAnsi="Times New Roman" w:cs="Times New Roman"/>
              </w:rPr>
            </w:pPr>
            <w:r w:rsidRPr="00760F71">
              <w:rPr>
                <w:rFonts w:ascii="Times New Roman" w:hAnsi="Times New Roman" w:cs="Times New Roman"/>
              </w:rPr>
              <w:t xml:space="preserve">Establishes the conceptual query into the essence of the human ego.  Sets stage for exploring the possibly unpleasant human nature and savagery, even within </w:t>
            </w:r>
            <w:r w:rsidRPr="00760F71">
              <w:rPr>
                <w:rFonts w:ascii="Times New Roman" w:hAnsi="Times New Roman" w:cs="Times New Roman"/>
              </w:rPr>
              <w:lastRenderedPageBreak/>
              <w:t xml:space="preserve">what we consider to be civilization. </w:t>
            </w:r>
          </w:p>
        </w:tc>
        <w:tc>
          <w:tcPr>
            <w:tcW w:w="2398" w:type="dxa"/>
          </w:tcPr>
          <w:p w:rsidR="007D27F1" w:rsidRPr="00760F71" w:rsidRDefault="007D27F1" w:rsidP="007D27F1">
            <w:pPr>
              <w:rPr>
                <w:rFonts w:ascii="Times New Roman" w:hAnsi="Times New Roman" w:cs="Times New Roman"/>
              </w:rPr>
            </w:pPr>
            <w:r w:rsidRPr="00760F71">
              <w:rPr>
                <w:rFonts w:ascii="Times New Roman" w:hAnsi="Times New Roman" w:cs="Times New Roman"/>
              </w:rPr>
              <w:lastRenderedPageBreak/>
              <w:t xml:space="preserve">Shows capacity for democracy and structure, but also the power struggle between Ralph and Jack Merridew </w:t>
            </w:r>
          </w:p>
        </w:tc>
        <w:tc>
          <w:tcPr>
            <w:tcW w:w="2399" w:type="dxa"/>
          </w:tcPr>
          <w:p w:rsidR="007D27F1" w:rsidRPr="00760F71" w:rsidRDefault="007D27F1" w:rsidP="007D27F1">
            <w:pPr>
              <w:rPr>
                <w:rFonts w:ascii="Times New Roman" w:hAnsi="Times New Roman" w:cs="Times New Roman"/>
              </w:rPr>
            </w:pPr>
            <w:r w:rsidRPr="00760F71">
              <w:rPr>
                <w:rFonts w:ascii="Times New Roman" w:hAnsi="Times New Roman" w:cs="Times New Roman"/>
              </w:rPr>
              <w:t>Demonstrates the struggle between Ralph and Jack, order versus chaos, and fear</w:t>
            </w:r>
          </w:p>
        </w:tc>
        <w:tc>
          <w:tcPr>
            <w:tcW w:w="2398" w:type="dxa"/>
          </w:tcPr>
          <w:p w:rsidR="007D27F1" w:rsidRPr="00760F71" w:rsidRDefault="007D27F1" w:rsidP="007D27F1">
            <w:pPr>
              <w:rPr>
                <w:rFonts w:ascii="Times New Roman" w:hAnsi="Times New Roman" w:cs="Times New Roman"/>
              </w:rPr>
            </w:pPr>
            <w:r w:rsidRPr="00760F71">
              <w:rPr>
                <w:rFonts w:ascii="Times New Roman" w:hAnsi="Times New Roman" w:cs="Times New Roman"/>
              </w:rPr>
              <w:t>Simon seeing the ‘beast’ which could be symbolic representation of the evil within boys (and people). Simon represents innocence. This story is interlaced with Ralph-Piggy and Jack-other boys</w:t>
            </w:r>
          </w:p>
        </w:tc>
        <w:tc>
          <w:tcPr>
            <w:tcW w:w="2398" w:type="dxa"/>
          </w:tcPr>
          <w:p w:rsidR="007D27F1" w:rsidRPr="00760F71" w:rsidRDefault="007D27F1" w:rsidP="007D27F1">
            <w:pPr>
              <w:rPr>
                <w:rFonts w:ascii="Times New Roman" w:hAnsi="Times New Roman" w:cs="Times New Roman"/>
              </w:rPr>
            </w:pPr>
            <w:r w:rsidRPr="00760F71">
              <w:rPr>
                <w:rFonts w:ascii="Times New Roman" w:hAnsi="Times New Roman" w:cs="Times New Roman"/>
              </w:rPr>
              <w:t xml:space="preserve">Shows the depths of savagery into which the kids have fallen and Ralph’s desperate inner dialogue. Then the shock (relief) of being found as a result of the fire’s violence. </w:t>
            </w:r>
          </w:p>
        </w:tc>
        <w:tc>
          <w:tcPr>
            <w:tcW w:w="2399" w:type="dxa"/>
          </w:tcPr>
          <w:p w:rsidR="007D27F1" w:rsidRPr="00760F71" w:rsidRDefault="007D27F1" w:rsidP="007D27F1">
            <w:pPr>
              <w:rPr>
                <w:rFonts w:ascii="Times New Roman" w:hAnsi="Times New Roman" w:cs="Times New Roman"/>
              </w:rPr>
            </w:pPr>
          </w:p>
        </w:tc>
      </w:tr>
      <w:tr w:rsidR="007D27F1" w:rsidRPr="00760F71" w:rsidTr="00E626D3">
        <w:tc>
          <w:tcPr>
            <w:tcW w:w="7195" w:type="dxa"/>
            <w:gridSpan w:val="3"/>
            <w:shd w:val="clear" w:color="auto" w:fill="002060"/>
          </w:tcPr>
          <w:p w:rsidR="007D27F1" w:rsidRPr="00760F71" w:rsidRDefault="007D27F1" w:rsidP="007D27F1">
            <w:pPr>
              <w:jc w:val="center"/>
              <w:rPr>
                <w:rFonts w:ascii="Times New Roman" w:hAnsi="Times New Roman" w:cs="Times New Roman"/>
              </w:rPr>
            </w:pPr>
          </w:p>
        </w:tc>
        <w:tc>
          <w:tcPr>
            <w:tcW w:w="7195" w:type="dxa"/>
            <w:gridSpan w:val="3"/>
            <w:shd w:val="clear" w:color="auto" w:fill="002060"/>
          </w:tcPr>
          <w:p w:rsidR="007D27F1" w:rsidRPr="00760F71" w:rsidRDefault="007D27F1" w:rsidP="007D27F1">
            <w:pPr>
              <w:jc w:val="center"/>
              <w:rPr>
                <w:rFonts w:ascii="Times New Roman" w:hAnsi="Times New Roman" w:cs="Times New Roman"/>
              </w:rPr>
            </w:pPr>
            <w:r w:rsidRPr="00760F71">
              <w:rPr>
                <w:rFonts w:ascii="Times New Roman" w:hAnsi="Times New Roman" w:cs="Times New Roman"/>
              </w:rPr>
              <w:t>Learning Activity</w:t>
            </w:r>
          </w:p>
        </w:tc>
      </w:tr>
      <w:tr w:rsidR="007D27F1" w:rsidRPr="00760F71" w:rsidTr="00E626D3">
        <w:tc>
          <w:tcPr>
            <w:tcW w:w="2398" w:type="dxa"/>
          </w:tcPr>
          <w:p w:rsidR="007D27F1" w:rsidRPr="00760F71" w:rsidRDefault="007D27F1" w:rsidP="007D27F1">
            <w:pPr>
              <w:rPr>
                <w:rFonts w:ascii="Times New Roman" w:hAnsi="Times New Roman" w:cs="Times New Roman"/>
              </w:rPr>
            </w:pPr>
            <w:r w:rsidRPr="00760F71">
              <w:rPr>
                <w:rFonts w:ascii="Times New Roman" w:hAnsi="Times New Roman" w:cs="Times New Roman"/>
              </w:rPr>
              <w:t>Journal write and discussion</w:t>
            </w:r>
          </w:p>
        </w:tc>
        <w:tc>
          <w:tcPr>
            <w:tcW w:w="2398" w:type="dxa"/>
          </w:tcPr>
          <w:p w:rsidR="007D27F1" w:rsidRDefault="007D27F1" w:rsidP="007D27F1">
            <w:pPr>
              <w:rPr>
                <w:rFonts w:ascii="Times New Roman" w:hAnsi="Times New Roman" w:cs="Times New Roman"/>
              </w:rPr>
            </w:pPr>
            <w:r>
              <w:rPr>
                <w:rFonts w:ascii="Times New Roman" w:hAnsi="Times New Roman" w:cs="Times New Roman"/>
              </w:rPr>
              <w:t>Included in key quotes distributed to groups to sort</w:t>
            </w:r>
            <w:r w:rsidRPr="00760F71">
              <w:rPr>
                <w:rFonts w:ascii="Times New Roman" w:hAnsi="Times New Roman" w:cs="Times New Roman"/>
              </w:rPr>
              <w:t xml:space="preserve"> </w:t>
            </w:r>
            <w:r>
              <w:rPr>
                <w:rFonts w:ascii="Times New Roman" w:hAnsi="Times New Roman" w:cs="Times New Roman"/>
              </w:rPr>
              <w:t>depicting Jack and Ralph</w:t>
            </w:r>
          </w:p>
          <w:p w:rsidR="007D27F1" w:rsidRPr="00760F71" w:rsidRDefault="007D27F1" w:rsidP="007D27F1">
            <w:pPr>
              <w:rPr>
                <w:rFonts w:ascii="Times New Roman" w:hAnsi="Times New Roman" w:cs="Times New Roman"/>
              </w:rPr>
            </w:pPr>
            <w:r w:rsidRPr="00760F71">
              <w:rPr>
                <w:rFonts w:ascii="Times New Roman" w:hAnsi="Times New Roman" w:cs="Times New Roman"/>
              </w:rPr>
              <w:t xml:space="preserve">Quote Analysis: Close reading and written analytical response.   </w:t>
            </w:r>
          </w:p>
        </w:tc>
        <w:tc>
          <w:tcPr>
            <w:tcW w:w="2399" w:type="dxa"/>
          </w:tcPr>
          <w:p w:rsidR="007D27F1" w:rsidRPr="00760F71" w:rsidRDefault="007D27F1" w:rsidP="007D27F1">
            <w:pPr>
              <w:rPr>
                <w:rFonts w:ascii="Times New Roman" w:hAnsi="Times New Roman" w:cs="Times New Roman"/>
              </w:rPr>
            </w:pPr>
            <w:r w:rsidRPr="00760F71">
              <w:rPr>
                <w:rFonts w:ascii="Times New Roman" w:hAnsi="Times New Roman" w:cs="Times New Roman"/>
              </w:rPr>
              <w:t xml:space="preserve">Quote Analysis: Close reading and written analytical response.   </w:t>
            </w:r>
          </w:p>
        </w:tc>
        <w:tc>
          <w:tcPr>
            <w:tcW w:w="2398" w:type="dxa"/>
          </w:tcPr>
          <w:p w:rsidR="007D27F1" w:rsidRPr="00760F71" w:rsidRDefault="007D27F1" w:rsidP="007D27F1">
            <w:pPr>
              <w:rPr>
                <w:rFonts w:ascii="Times New Roman" w:hAnsi="Times New Roman" w:cs="Times New Roman"/>
              </w:rPr>
            </w:pPr>
            <w:r w:rsidRPr="00760F71">
              <w:rPr>
                <w:rFonts w:ascii="Times New Roman" w:hAnsi="Times New Roman" w:cs="Times New Roman"/>
              </w:rPr>
              <w:t xml:space="preserve">Quote Analysis: Close reading and written analytical response.   </w:t>
            </w:r>
          </w:p>
        </w:tc>
        <w:tc>
          <w:tcPr>
            <w:tcW w:w="2398" w:type="dxa"/>
          </w:tcPr>
          <w:p w:rsidR="007D27F1" w:rsidRPr="00760F71" w:rsidRDefault="007D27F1" w:rsidP="007D27F1">
            <w:pPr>
              <w:rPr>
                <w:rFonts w:ascii="Times New Roman" w:hAnsi="Times New Roman" w:cs="Times New Roman"/>
              </w:rPr>
            </w:pPr>
            <w:r>
              <w:rPr>
                <w:rFonts w:ascii="Times New Roman" w:hAnsi="Times New Roman" w:cs="Times New Roman"/>
              </w:rPr>
              <w:t>Quote analysis: Close reading and analytical response - focus on diction, inner dialogue, and mood</w:t>
            </w:r>
          </w:p>
        </w:tc>
        <w:tc>
          <w:tcPr>
            <w:tcW w:w="2399" w:type="dxa"/>
          </w:tcPr>
          <w:p w:rsidR="007D27F1" w:rsidRPr="00760F71" w:rsidRDefault="007D27F1" w:rsidP="007D27F1">
            <w:pPr>
              <w:rPr>
                <w:rFonts w:ascii="Times New Roman" w:hAnsi="Times New Roman" w:cs="Times New Roman"/>
              </w:rPr>
            </w:pPr>
          </w:p>
        </w:tc>
      </w:tr>
    </w:tbl>
    <w:p w:rsidR="00745923" w:rsidRPr="00760F71" w:rsidRDefault="00745923">
      <w:pPr>
        <w:rPr>
          <w:rFonts w:ascii="Times New Roman" w:hAnsi="Times New Roman" w:cs="Times New Roman"/>
        </w:rPr>
        <w:sectPr w:rsidR="00745923" w:rsidRPr="00760F71" w:rsidSect="00745923">
          <w:pgSz w:w="15840" w:h="12240" w:orient="landscape"/>
          <w:pgMar w:top="720" w:right="720" w:bottom="720" w:left="720" w:header="720" w:footer="720" w:gutter="0"/>
          <w:cols w:space="720"/>
          <w:docGrid w:linePitch="360"/>
        </w:sectPr>
      </w:pPr>
    </w:p>
    <w:p w:rsidR="00E52A99" w:rsidRPr="00760F71" w:rsidRDefault="00E52A99">
      <w:pPr>
        <w:rPr>
          <w:rFonts w:ascii="Times New Roman" w:hAnsi="Times New Roman" w:cs="Times New Roman"/>
        </w:rPr>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2155"/>
        <w:gridCol w:w="2430"/>
        <w:gridCol w:w="810"/>
        <w:gridCol w:w="1980"/>
        <w:gridCol w:w="3690"/>
        <w:gridCol w:w="3150"/>
      </w:tblGrid>
      <w:tr w:rsidR="00FB22A1" w:rsidRPr="00760F71" w:rsidTr="0052427E">
        <w:tc>
          <w:tcPr>
            <w:tcW w:w="2155" w:type="dxa"/>
            <w:shd w:val="clear" w:color="auto" w:fill="002060"/>
          </w:tcPr>
          <w:p w:rsidR="00FB22A1" w:rsidRPr="00760F71" w:rsidRDefault="00FB22A1" w:rsidP="0052427E">
            <w:pPr>
              <w:jc w:val="center"/>
              <w:rPr>
                <w:rFonts w:ascii="Times New Roman" w:hAnsi="Times New Roman" w:cs="Times New Roman"/>
                <w:b/>
                <w:color w:val="FFFFFF" w:themeColor="background1"/>
              </w:rPr>
            </w:pPr>
            <w:r w:rsidRPr="00760F71">
              <w:rPr>
                <w:rFonts w:ascii="Times New Roman" w:hAnsi="Times New Roman" w:cs="Times New Roman"/>
                <w:b/>
                <w:color w:val="FFFFFF" w:themeColor="background1"/>
              </w:rPr>
              <w:t>Reading Standards</w:t>
            </w:r>
          </w:p>
        </w:tc>
        <w:tc>
          <w:tcPr>
            <w:tcW w:w="2430" w:type="dxa"/>
            <w:shd w:val="clear" w:color="auto" w:fill="002060"/>
          </w:tcPr>
          <w:p w:rsidR="00FB22A1" w:rsidRPr="00760F71" w:rsidRDefault="00FB22A1" w:rsidP="0052427E">
            <w:pPr>
              <w:jc w:val="center"/>
              <w:rPr>
                <w:rFonts w:ascii="Times New Roman" w:hAnsi="Times New Roman" w:cs="Times New Roman"/>
                <w:b/>
                <w:color w:val="FFFFFF" w:themeColor="background1"/>
              </w:rPr>
            </w:pPr>
            <w:r w:rsidRPr="00760F71">
              <w:rPr>
                <w:rFonts w:ascii="Times New Roman" w:hAnsi="Times New Roman" w:cs="Times New Roman"/>
                <w:b/>
                <w:color w:val="FFFFFF" w:themeColor="background1"/>
              </w:rPr>
              <w:t>Writing Standards</w:t>
            </w:r>
          </w:p>
        </w:tc>
        <w:tc>
          <w:tcPr>
            <w:tcW w:w="810" w:type="dxa"/>
            <w:shd w:val="clear" w:color="auto" w:fill="002060"/>
          </w:tcPr>
          <w:p w:rsidR="00FB22A1" w:rsidRPr="00760F71" w:rsidRDefault="00FB22A1" w:rsidP="0052427E">
            <w:pPr>
              <w:jc w:val="center"/>
              <w:rPr>
                <w:rFonts w:ascii="Times New Roman" w:hAnsi="Times New Roman" w:cs="Times New Roman"/>
                <w:b/>
                <w:color w:val="FFFFFF" w:themeColor="background1"/>
              </w:rPr>
            </w:pPr>
            <w:r w:rsidRPr="00760F71">
              <w:rPr>
                <w:rFonts w:ascii="Times New Roman" w:hAnsi="Times New Roman" w:cs="Times New Roman"/>
                <w:b/>
                <w:color w:val="FFFFFF" w:themeColor="background1"/>
              </w:rPr>
              <w:t>Day</w:t>
            </w:r>
          </w:p>
        </w:tc>
        <w:tc>
          <w:tcPr>
            <w:tcW w:w="1980" w:type="dxa"/>
            <w:shd w:val="clear" w:color="auto" w:fill="002060"/>
          </w:tcPr>
          <w:p w:rsidR="00FB22A1" w:rsidRPr="00760F71" w:rsidRDefault="00FB22A1" w:rsidP="0052427E">
            <w:pPr>
              <w:jc w:val="center"/>
              <w:rPr>
                <w:rFonts w:ascii="Times New Roman" w:hAnsi="Times New Roman" w:cs="Times New Roman"/>
                <w:b/>
                <w:color w:val="FFFFFF" w:themeColor="background1"/>
              </w:rPr>
            </w:pPr>
            <w:r w:rsidRPr="00760F71">
              <w:rPr>
                <w:rFonts w:ascii="Times New Roman" w:hAnsi="Times New Roman" w:cs="Times New Roman"/>
                <w:b/>
                <w:color w:val="FFFFFF" w:themeColor="background1"/>
              </w:rPr>
              <w:t>Learning Target/ Key Concepts Skills</w:t>
            </w:r>
          </w:p>
        </w:tc>
        <w:tc>
          <w:tcPr>
            <w:tcW w:w="3690" w:type="dxa"/>
            <w:shd w:val="clear" w:color="auto" w:fill="002060"/>
          </w:tcPr>
          <w:p w:rsidR="00FB22A1" w:rsidRPr="00760F71" w:rsidRDefault="00FB22A1" w:rsidP="0052427E">
            <w:pPr>
              <w:jc w:val="center"/>
              <w:rPr>
                <w:rFonts w:ascii="Times New Roman" w:hAnsi="Times New Roman" w:cs="Times New Roman"/>
                <w:b/>
                <w:color w:val="FFFFFF" w:themeColor="background1"/>
              </w:rPr>
            </w:pPr>
            <w:r w:rsidRPr="00760F71">
              <w:rPr>
                <w:rFonts w:ascii="Times New Roman" w:hAnsi="Times New Roman" w:cs="Times New Roman"/>
                <w:b/>
                <w:color w:val="FFFFFF" w:themeColor="background1"/>
              </w:rPr>
              <w:t>Instructional Activities</w:t>
            </w:r>
          </w:p>
        </w:tc>
        <w:tc>
          <w:tcPr>
            <w:tcW w:w="3150" w:type="dxa"/>
            <w:shd w:val="clear" w:color="auto" w:fill="002060"/>
          </w:tcPr>
          <w:p w:rsidR="00FB22A1" w:rsidRPr="00760F71" w:rsidRDefault="00FB22A1" w:rsidP="0052427E">
            <w:pPr>
              <w:jc w:val="center"/>
              <w:rPr>
                <w:rFonts w:ascii="Times New Roman" w:hAnsi="Times New Roman" w:cs="Times New Roman"/>
                <w:b/>
                <w:color w:val="FFFFFF" w:themeColor="background1"/>
              </w:rPr>
            </w:pPr>
            <w:r w:rsidRPr="00760F71">
              <w:rPr>
                <w:rFonts w:ascii="Times New Roman" w:hAnsi="Times New Roman" w:cs="Times New Roman"/>
                <w:b/>
                <w:color w:val="FFFFFF" w:themeColor="background1"/>
              </w:rPr>
              <w:t>Formative Assessment</w:t>
            </w:r>
          </w:p>
        </w:tc>
      </w:tr>
      <w:tr w:rsidR="00FB22A1" w:rsidRPr="00760F71" w:rsidTr="0052427E">
        <w:tc>
          <w:tcPr>
            <w:tcW w:w="2155" w:type="dxa"/>
            <w:shd w:val="clear" w:color="auto" w:fill="FFFFFF" w:themeFill="background1"/>
          </w:tcPr>
          <w:p w:rsidR="00FB22A1" w:rsidRPr="00760F71" w:rsidRDefault="00FB22A1" w:rsidP="0052427E">
            <w:pPr>
              <w:jc w:val="center"/>
              <w:rPr>
                <w:rFonts w:ascii="Times New Roman" w:hAnsi="Times New Roman" w:cs="Times New Roman"/>
                <w:b/>
              </w:rPr>
            </w:pPr>
          </w:p>
        </w:tc>
        <w:tc>
          <w:tcPr>
            <w:tcW w:w="12060" w:type="dxa"/>
            <w:gridSpan w:val="5"/>
            <w:shd w:val="clear" w:color="auto" w:fill="FFFFFF" w:themeFill="background1"/>
          </w:tcPr>
          <w:p w:rsidR="00FB22A1" w:rsidRPr="00760F71" w:rsidRDefault="00FB22A1" w:rsidP="0052427E">
            <w:pPr>
              <w:jc w:val="center"/>
              <w:rPr>
                <w:rFonts w:ascii="Times New Roman" w:hAnsi="Times New Roman" w:cs="Times New Roman"/>
                <w:b/>
              </w:rPr>
            </w:pPr>
            <w:r w:rsidRPr="00760F71">
              <w:rPr>
                <w:rFonts w:ascii="Times New Roman" w:hAnsi="Times New Roman" w:cs="Times New Roman"/>
                <w:b/>
              </w:rPr>
              <w:t>Essential Question Week 1</w:t>
            </w:r>
          </w:p>
        </w:tc>
      </w:tr>
      <w:tr w:rsidR="00FB22A1" w:rsidRPr="00760F71" w:rsidTr="0052427E">
        <w:tc>
          <w:tcPr>
            <w:tcW w:w="2155" w:type="dxa"/>
            <w:shd w:val="clear" w:color="auto" w:fill="FFFFFF" w:themeFill="background1"/>
          </w:tcPr>
          <w:p w:rsidR="00FB22A1" w:rsidRPr="00760F71" w:rsidRDefault="00FB22A1" w:rsidP="0052427E">
            <w:pPr>
              <w:rPr>
                <w:rFonts w:ascii="Times New Roman" w:hAnsi="Times New Roman" w:cs="Times New Roman"/>
              </w:rPr>
            </w:pPr>
          </w:p>
        </w:tc>
        <w:tc>
          <w:tcPr>
            <w:tcW w:w="12060" w:type="dxa"/>
            <w:gridSpan w:val="5"/>
            <w:shd w:val="clear" w:color="auto" w:fill="FFFFFF" w:themeFill="background1"/>
          </w:tcPr>
          <w:p w:rsidR="00FB22A1" w:rsidRPr="00760F71" w:rsidRDefault="00FB22A1" w:rsidP="0052427E">
            <w:pPr>
              <w:pStyle w:val="ListParagraph"/>
              <w:numPr>
                <w:ilvl w:val="0"/>
                <w:numId w:val="4"/>
              </w:numPr>
              <w:rPr>
                <w:rFonts w:ascii="Times New Roman" w:hAnsi="Times New Roman" w:cs="Times New Roman"/>
              </w:rPr>
            </w:pPr>
            <w:r w:rsidRPr="00760F71">
              <w:rPr>
                <w:rFonts w:ascii="Times New Roman" w:hAnsi="Times New Roman" w:cs="Times New Roman"/>
              </w:rPr>
              <w:t>Do individuals control groups, or do groups control individuals?</w:t>
            </w:r>
          </w:p>
          <w:p w:rsidR="00FB22A1" w:rsidRPr="00760F71" w:rsidRDefault="00FB22A1" w:rsidP="0052427E">
            <w:pPr>
              <w:pStyle w:val="ListParagraph"/>
              <w:numPr>
                <w:ilvl w:val="0"/>
                <w:numId w:val="4"/>
              </w:numPr>
              <w:rPr>
                <w:rFonts w:ascii="Times New Roman" w:hAnsi="Times New Roman" w:cs="Times New Roman"/>
              </w:rPr>
            </w:pPr>
            <w:r w:rsidRPr="00760F71">
              <w:rPr>
                <w:rFonts w:ascii="Times New Roman" w:hAnsi="Times New Roman" w:cs="Times New Roman"/>
              </w:rPr>
              <w:t>How does a society maintain order? Are laws necessary?</w:t>
            </w:r>
          </w:p>
          <w:p w:rsidR="00FB22A1" w:rsidRPr="00760F71" w:rsidRDefault="00FB22A1" w:rsidP="0052427E">
            <w:pPr>
              <w:pStyle w:val="ListParagraph"/>
              <w:numPr>
                <w:ilvl w:val="0"/>
                <w:numId w:val="4"/>
              </w:numPr>
              <w:rPr>
                <w:rFonts w:ascii="Times New Roman" w:hAnsi="Times New Roman" w:cs="Times New Roman"/>
              </w:rPr>
            </w:pPr>
            <w:r w:rsidRPr="00760F71">
              <w:rPr>
                <w:rFonts w:ascii="Times New Roman" w:hAnsi="Times New Roman" w:cs="Times New Roman"/>
              </w:rPr>
              <w:t>How do fear, chaos and desire for acceptance influence human behavior?</w:t>
            </w:r>
          </w:p>
          <w:p w:rsidR="00FB22A1" w:rsidRPr="00760F71" w:rsidRDefault="00FB22A1" w:rsidP="0052427E">
            <w:pPr>
              <w:rPr>
                <w:rFonts w:ascii="Times New Roman" w:hAnsi="Times New Roman" w:cs="Times New Roman"/>
                <w:b/>
                <w:color w:val="FFFFFF" w:themeColor="background1"/>
              </w:rPr>
            </w:pPr>
          </w:p>
        </w:tc>
      </w:tr>
      <w:tr w:rsidR="00FB22A1" w:rsidRPr="00760F71" w:rsidTr="0052427E">
        <w:tc>
          <w:tcPr>
            <w:tcW w:w="2155" w:type="dxa"/>
            <w:shd w:val="clear" w:color="auto" w:fill="FFF2CC" w:themeFill="accent4" w:themeFillTint="33"/>
          </w:tcPr>
          <w:p w:rsidR="00FB22A1" w:rsidRPr="00760F71" w:rsidRDefault="00AD4865" w:rsidP="0052427E">
            <w:pPr>
              <w:rPr>
                <w:rFonts w:ascii="Times New Roman" w:hAnsi="Times New Roman" w:cs="Times New Roman"/>
              </w:rPr>
            </w:pPr>
            <w:r w:rsidRPr="00760F71">
              <w:rPr>
                <w:rFonts w:ascii="Times New Roman" w:hAnsi="Times New Roman" w:cs="Times New Roman"/>
                <w:b/>
              </w:rPr>
              <w:t>CC Reading Literature 1:</w:t>
            </w:r>
            <w:r w:rsidRPr="00760F71">
              <w:rPr>
                <w:rFonts w:ascii="Times New Roman" w:hAnsi="Times New Roman" w:cs="Times New Roman"/>
              </w:rPr>
              <w:t xml:space="preserve"> </w:t>
            </w:r>
            <w:r w:rsidRPr="00760F71">
              <w:rPr>
                <w:rFonts w:ascii="Times New Roman" w:hAnsi="Times New Roman" w:cs="Times New Roman"/>
                <w:color w:val="000000"/>
              </w:rPr>
              <w:t>Cite strong and thorough textual evidence to support analysis of what the text says explicitly as well as inferences drawn from the text.</w:t>
            </w:r>
          </w:p>
        </w:tc>
        <w:tc>
          <w:tcPr>
            <w:tcW w:w="2430" w:type="dxa"/>
            <w:shd w:val="clear" w:color="auto" w:fill="FFF2CC" w:themeFill="accent4" w:themeFillTint="33"/>
          </w:tcPr>
          <w:p w:rsidR="008A0F63" w:rsidRPr="00760F71" w:rsidRDefault="008A0F63" w:rsidP="0052427E">
            <w:pPr>
              <w:rPr>
                <w:rFonts w:ascii="Times New Roman" w:hAnsi="Times New Roman" w:cs="Times New Roman"/>
                <w:b/>
                <w:sz w:val="20"/>
              </w:rPr>
            </w:pPr>
            <w:r w:rsidRPr="00760F71">
              <w:rPr>
                <w:rFonts w:ascii="Times New Roman" w:hAnsi="Times New Roman" w:cs="Times New Roman"/>
                <w:b/>
                <w:sz w:val="20"/>
              </w:rPr>
              <w:t xml:space="preserve">CC Writing 1a: </w:t>
            </w:r>
          </w:p>
          <w:p w:rsidR="008A0F63" w:rsidRPr="00760F71" w:rsidRDefault="008A0F63" w:rsidP="0052427E">
            <w:pPr>
              <w:pStyle w:val="Pa24"/>
              <w:spacing w:after="60"/>
              <w:ind w:hanging="360"/>
              <w:rPr>
                <w:rFonts w:ascii="Times New Roman" w:hAnsi="Times New Roman" w:cs="Times New Roman"/>
                <w:color w:val="000000"/>
                <w:sz w:val="22"/>
              </w:rPr>
            </w:pPr>
            <w:r w:rsidRPr="00760F71">
              <w:rPr>
                <w:rFonts w:ascii="Times New Roman" w:hAnsi="Times New Roman" w:cs="Times New Roman"/>
                <w:color w:val="000000"/>
                <w:sz w:val="20"/>
                <w:szCs w:val="22"/>
              </w:rPr>
              <w:t xml:space="preserve">1. </w:t>
            </w:r>
            <w:r w:rsidRPr="00760F71">
              <w:rPr>
                <w:rFonts w:ascii="Times New Roman" w:hAnsi="Times New Roman" w:cs="Times New Roman"/>
                <w:color w:val="000000"/>
                <w:sz w:val="22"/>
              </w:rPr>
              <w:t xml:space="preserve">  Write arguments to support claims in an analysis of substantive topics or texts, using valid reasoning and relevant and sufficient evidence.</w:t>
            </w:r>
          </w:p>
          <w:p w:rsidR="008A0F63" w:rsidRPr="00760F71" w:rsidRDefault="008A0F63" w:rsidP="0052427E">
            <w:pPr>
              <w:pStyle w:val="Pa30"/>
              <w:spacing w:after="60"/>
              <w:ind w:hanging="360"/>
              <w:rPr>
                <w:rFonts w:ascii="Times New Roman" w:hAnsi="Times New Roman" w:cs="Times New Roman"/>
                <w:color w:val="000000"/>
                <w:sz w:val="22"/>
              </w:rPr>
            </w:pPr>
            <w:r w:rsidRPr="00760F71">
              <w:rPr>
                <w:rFonts w:ascii="Times New Roman" w:hAnsi="Times New Roman" w:cs="Times New Roman"/>
                <w:color w:val="000000"/>
                <w:sz w:val="22"/>
              </w:rPr>
              <w:t>a.   (a) Introduce precise claim(s), distinguish the claim(s) fro</w:t>
            </w:r>
            <w:r w:rsidR="008E1573" w:rsidRPr="00760F71">
              <w:rPr>
                <w:rFonts w:ascii="Times New Roman" w:hAnsi="Times New Roman" w:cs="Times New Roman"/>
                <w:color w:val="000000"/>
                <w:sz w:val="22"/>
              </w:rPr>
              <w:t>m alternate or opposing claims</w:t>
            </w:r>
          </w:p>
          <w:p w:rsidR="00FB22A1" w:rsidRPr="00760F71" w:rsidRDefault="00FB22A1" w:rsidP="0052427E">
            <w:pPr>
              <w:rPr>
                <w:rFonts w:ascii="Times New Roman" w:hAnsi="Times New Roman" w:cs="Times New Roman"/>
              </w:rPr>
            </w:pPr>
          </w:p>
          <w:p w:rsidR="00FB22A1" w:rsidRPr="00760F71" w:rsidRDefault="00FB22A1" w:rsidP="0052427E">
            <w:pPr>
              <w:rPr>
                <w:rFonts w:ascii="Times New Roman" w:hAnsi="Times New Roman" w:cs="Times New Roman"/>
              </w:rPr>
            </w:pPr>
          </w:p>
        </w:tc>
        <w:tc>
          <w:tcPr>
            <w:tcW w:w="810" w:type="dxa"/>
            <w:shd w:val="clear" w:color="auto" w:fill="FFF2CC" w:themeFill="accent4" w:themeFillTint="33"/>
          </w:tcPr>
          <w:p w:rsidR="00FB22A1" w:rsidRPr="00760F71" w:rsidRDefault="00FB22A1" w:rsidP="0052427E">
            <w:pPr>
              <w:rPr>
                <w:rFonts w:ascii="Times New Roman" w:hAnsi="Times New Roman" w:cs="Times New Roman"/>
              </w:rPr>
            </w:pPr>
            <w:r w:rsidRPr="00760F71">
              <w:rPr>
                <w:rFonts w:ascii="Times New Roman" w:hAnsi="Times New Roman" w:cs="Times New Roman"/>
              </w:rPr>
              <w:t>1</w:t>
            </w:r>
            <w:r w:rsidR="00CF7FDA" w:rsidRPr="00760F71">
              <w:rPr>
                <w:rFonts w:ascii="Times New Roman" w:hAnsi="Times New Roman" w:cs="Times New Roman"/>
              </w:rPr>
              <w:t>a</w:t>
            </w:r>
          </w:p>
          <w:p w:rsidR="00FB22A1" w:rsidRPr="00760F71" w:rsidRDefault="00FB22A1" w:rsidP="0052427E">
            <w:pPr>
              <w:rPr>
                <w:rFonts w:ascii="Times New Roman" w:hAnsi="Times New Roman" w:cs="Times New Roman"/>
              </w:rPr>
            </w:pPr>
          </w:p>
        </w:tc>
        <w:tc>
          <w:tcPr>
            <w:tcW w:w="1980" w:type="dxa"/>
            <w:shd w:val="clear" w:color="auto" w:fill="FFF2CC" w:themeFill="accent4" w:themeFillTint="33"/>
          </w:tcPr>
          <w:p w:rsidR="00FB22A1" w:rsidRPr="00760F71" w:rsidRDefault="00FB22A1" w:rsidP="0052427E">
            <w:pPr>
              <w:rPr>
                <w:rFonts w:ascii="Times New Roman" w:hAnsi="Times New Roman" w:cs="Times New Roman"/>
              </w:rPr>
            </w:pPr>
          </w:p>
          <w:p w:rsidR="00FB22A1" w:rsidRPr="00760F71" w:rsidRDefault="008A0F63" w:rsidP="0052427E">
            <w:pPr>
              <w:rPr>
                <w:rFonts w:ascii="Times New Roman" w:hAnsi="Times New Roman" w:cs="Times New Roman"/>
              </w:rPr>
            </w:pPr>
            <w:r w:rsidRPr="00760F71">
              <w:rPr>
                <w:rFonts w:ascii="Times New Roman" w:hAnsi="Times New Roman" w:cs="Times New Roman"/>
              </w:rPr>
              <w:t>Warm Up:</w:t>
            </w:r>
          </w:p>
          <w:p w:rsidR="008A0F63" w:rsidRPr="00760F71" w:rsidRDefault="008A0F63" w:rsidP="0052427E">
            <w:pPr>
              <w:pStyle w:val="ListParagraph"/>
              <w:numPr>
                <w:ilvl w:val="0"/>
                <w:numId w:val="7"/>
              </w:numPr>
              <w:rPr>
                <w:rFonts w:ascii="Times New Roman" w:hAnsi="Times New Roman" w:cs="Times New Roman"/>
              </w:rPr>
            </w:pPr>
            <w:r w:rsidRPr="00760F71">
              <w:rPr>
                <w:rFonts w:ascii="Times New Roman" w:hAnsi="Times New Roman" w:cs="Times New Roman"/>
              </w:rPr>
              <w:t>Introduce a precise claim</w:t>
            </w:r>
          </w:p>
          <w:p w:rsidR="008A0F63" w:rsidRPr="00760F71" w:rsidRDefault="008A0F63" w:rsidP="0052427E">
            <w:pPr>
              <w:pStyle w:val="ListParagraph"/>
              <w:rPr>
                <w:rFonts w:ascii="Times New Roman" w:hAnsi="Times New Roman" w:cs="Times New Roman"/>
              </w:rPr>
            </w:pPr>
          </w:p>
          <w:p w:rsidR="008A0F63" w:rsidRPr="00760F71" w:rsidRDefault="008A0F63" w:rsidP="0052427E">
            <w:pPr>
              <w:pStyle w:val="ListParagraph"/>
              <w:numPr>
                <w:ilvl w:val="0"/>
                <w:numId w:val="7"/>
              </w:numPr>
              <w:rPr>
                <w:rFonts w:ascii="Times New Roman" w:hAnsi="Times New Roman" w:cs="Times New Roman"/>
              </w:rPr>
            </w:pPr>
            <w:r w:rsidRPr="00760F71">
              <w:rPr>
                <w:rFonts w:ascii="Times New Roman" w:hAnsi="Times New Roman" w:cs="Times New Roman"/>
              </w:rPr>
              <w:t>Identify and distinguish counterclaims</w:t>
            </w:r>
          </w:p>
          <w:p w:rsidR="008A0F63" w:rsidRPr="00760F71" w:rsidRDefault="008A0F63" w:rsidP="0052427E">
            <w:pPr>
              <w:pStyle w:val="ListParagraph"/>
              <w:rPr>
                <w:rFonts w:ascii="Times New Roman" w:hAnsi="Times New Roman" w:cs="Times New Roman"/>
              </w:rPr>
            </w:pPr>
          </w:p>
          <w:p w:rsidR="008A0F63" w:rsidRPr="00760F71" w:rsidRDefault="008A0F63" w:rsidP="0052427E">
            <w:pPr>
              <w:rPr>
                <w:rFonts w:ascii="Times New Roman" w:hAnsi="Times New Roman" w:cs="Times New Roman"/>
              </w:rPr>
            </w:pPr>
            <w:r w:rsidRPr="00760F71">
              <w:rPr>
                <w:rFonts w:ascii="Times New Roman" w:hAnsi="Times New Roman" w:cs="Times New Roman"/>
              </w:rPr>
              <w:t>Reading Essay:</w:t>
            </w:r>
          </w:p>
          <w:p w:rsidR="008A0F63" w:rsidRPr="00760F71" w:rsidRDefault="008A0F63" w:rsidP="0052427E">
            <w:pPr>
              <w:pStyle w:val="ListParagraph"/>
              <w:numPr>
                <w:ilvl w:val="0"/>
                <w:numId w:val="7"/>
              </w:numPr>
              <w:rPr>
                <w:rFonts w:ascii="Times New Roman" w:hAnsi="Times New Roman" w:cs="Times New Roman"/>
              </w:rPr>
            </w:pPr>
            <w:r w:rsidRPr="00760F71">
              <w:rPr>
                <w:rFonts w:ascii="Times New Roman" w:hAnsi="Times New Roman" w:cs="Times New Roman"/>
              </w:rPr>
              <w:t>Analyze the text</w:t>
            </w:r>
          </w:p>
          <w:p w:rsidR="008A0F63" w:rsidRPr="00760F71" w:rsidRDefault="008A0F63" w:rsidP="0052427E">
            <w:pPr>
              <w:pStyle w:val="ListParagraph"/>
              <w:numPr>
                <w:ilvl w:val="0"/>
                <w:numId w:val="7"/>
              </w:numPr>
              <w:rPr>
                <w:rFonts w:ascii="Times New Roman" w:hAnsi="Times New Roman" w:cs="Times New Roman"/>
              </w:rPr>
            </w:pPr>
            <w:r w:rsidRPr="00760F71">
              <w:rPr>
                <w:rFonts w:ascii="Times New Roman" w:hAnsi="Times New Roman" w:cs="Times New Roman"/>
              </w:rPr>
              <w:t xml:space="preserve">Identify explicit textual evidence </w:t>
            </w:r>
          </w:p>
          <w:p w:rsidR="008A0F63" w:rsidRPr="00760F71" w:rsidRDefault="008A0F63" w:rsidP="0052427E">
            <w:pPr>
              <w:rPr>
                <w:rFonts w:ascii="Times New Roman" w:hAnsi="Times New Roman" w:cs="Times New Roman"/>
              </w:rPr>
            </w:pPr>
          </w:p>
        </w:tc>
        <w:tc>
          <w:tcPr>
            <w:tcW w:w="3690" w:type="dxa"/>
            <w:shd w:val="clear" w:color="auto" w:fill="FFF2CC" w:themeFill="accent4" w:themeFillTint="33"/>
          </w:tcPr>
          <w:p w:rsidR="00FB22A1" w:rsidRPr="00760F71" w:rsidRDefault="00FB22A1" w:rsidP="0052427E">
            <w:pPr>
              <w:rPr>
                <w:rFonts w:ascii="Times New Roman" w:hAnsi="Times New Roman" w:cs="Times New Roman"/>
                <w:b/>
              </w:rPr>
            </w:pPr>
            <w:r w:rsidRPr="00760F71">
              <w:rPr>
                <w:rFonts w:ascii="Times New Roman" w:hAnsi="Times New Roman" w:cs="Times New Roman"/>
                <w:b/>
              </w:rPr>
              <w:t>Day I, hour 1</w:t>
            </w:r>
          </w:p>
          <w:p w:rsidR="007A499C" w:rsidRPr="00760F71" w:rsidRDefault="007A499C" w:rsidP="0052427E">
            <w:pPr>
              <w:rPr>
                <w:rFonts w:ascii="Times New Roman" w:hAnsi="Times New Roman" w:cs="Times New Roman"/>
                <w:b/>
              </w:rPr>
            </w:pPr>
            <w:r w:rsidRPr="00760F71">
              <w:rPr>
                <w:rFonts w:ascii="Times New Roman" w:hAnsi="Times New Roman" w:cs="Times New Roman"/>
                <w:b/>
              </w:rPr>
              <w:t>Introduction to Critical Issue and EQs</w:t>
            </w:r>
          </w:p>
          <w:p w:rsidR="007A499C" w:rsidRPr="00760F71" w:rsidRDefault="007A499C" w:rsidP="0052427E">
            <w:pPr>
              <w:rPr>
                <w:rFonts w:ascii="Times New Roman" w:hAnsi="Times New Roman" w:cs="Times New Roman"/>
              </w:rPr>
            </w:pPr>
          </w:p>
          <w:p w:rsidR="007A499C" w:rsidRPr="00760F71" w:rsidRDefault="007A499C" w:rsidP="0052427E">
            <w:pPr>
              <w:rPr>
                <w:rFonts w:ascii="Times New Roman" w:hAnsi="Times New Roman" w:cs="Times New Roman"/>
              </w:rPr>
            </w:pPr>
            <w:r w:rsidRPr="00760F71">
              <w:rPr>
                <w:rFonts w:ascii="Times New Roman" w:hAnsi="Times New Roman" w:cs="Times New Roman"/>
              </w:rPr>
              <w:t xml:space="preserve">Warm Up: Students respond to Mark Twain quote: “There are many humorous things in the world; among them, the white man's notion that he is less savage than the other savages.” </w:t>
            </w:r>
          </w:p>
          <w:p w:rsidR="007A499C" w:rsidRPr="00760F71" w:rsidRDefault="007A499C" w:rsidP="0052427E">
            <w:pPr>
              <w:rPr>
                <w:rFonts w:ascii="Times New Roman" w:hAnsi="Times New Roman" w:cs="Times New Roman"/>
              </w:rPr>
            </w:pPr>
            <w:r w:rsidRPr="00760F71">
              <w:rPr>
                <w:rFonts w:ascii="Times New Roman" w:hAnsi="Times New Roman" w:cs="Times New Roman"/>
              </w:rPr>
              <w:t>Are people innately savages, suppressing our natures, or do people become wild in response to fear and chaos?</w:t>
            </w:r>
          </w:p>
          <w:p w:rsidR="007A499C" w:rsidRPr="00760F71" w:rsidRDefault="007A499C" w:rsidP="0052427E">
            <w:pPr>
              <w:rPr>
                <w:rFonts w:ascii="Times New Roman" w:hAnsi="Times New Roman" w:cs="Times New Roman"/>
              </w:rPr>
            </w:pPr>
          </w:p>
          <w:p w:rsidR="007A499C" w:rsidRPr="00760F71" w:rsidRDefault="007A499C" w:rsidP="0052427E">
            <w:pPr>
              <w:rPr>
                <w:rFonts w:ascii="Times New Roman" w:hAnsi="Times New Roman" w:cs="Times New Roman"/>
              </w:rPr>
            </w:pPr>
            <w:r w:rsidRPr="00760F71">
              <w:rPr>
                <w:rFonts w:ascii="Times New Roman" w:hAnsi="Times New Roman" w:cs="Times New Roman"/>
              </w:rPr>
              <w:t>Discussion.  Share out unit EQs and EU.</w:t>
            </w:r>
          </w:p>
          <w:p w:rsidR="00CF7FDA" w:rsidRPr="00760F71" w:rsidRDefault="00CF7FDA" w:rsidP="0052427E">
            <w:pPr>
              <w:rPr>
                <w:rFonts w:ascii="Times New Roman" w:hAnsi="Times New Roman" w:cs="Times New Roman"/>
              </w:rPr>
            </w:pPr>
          </w:p>
          <w:p w:rsidR="00CF7FDA" w:rsidRPr="00760F71" w:rsidRDefault="00CF7FDA" w:rsidP="0052427E">
            <w:pPr>
              <w:rPr>
                <w:rFonts w:ascii="Times New Roman" w:hAnsi="Times New Roman" w:cs="Times New Roman"/>
              </w:rPr>
            </w:pPr>
            <w:r w:rsidRPr="00760F71">
              <w:rPr>
                <w:rFonts w:ascii="Times New Roman" w:hAnsi="Times New Roman" w:cs="Times New Roman"/>
              </w:rPr>
              <w:t xml:space="preserve">Read </w:t>
            </w:r>
            <w:r w:rsidRPr="00760F71">
              <w:rPr>
                <w:rFonts w:ascii="Times New Roman" w:hAnsi="Times New Roman" w:cs="Times New Roman"/>
                <w:b/>
              </w:rPr>
              <w:t>essay</w:t>
            </w:r>
            <w:r w:rsidRPr="00760F71">
              <w:rPr>
                <w:rFonts w:ascii="Times New Roman" w:hAnsi="Times New Roman" w:cs="Times New Roman"/>
              </w:rPr>
              <w:t xml:space="preserve">, </w:t>
            </w:r>
            <w:r w:rsidRPr="00760F71">
              <w:rPr>
                <w:rFonts w:ascii="Times New Roman" w:hAnsi="Times New Roman" w:cs="Times New Roman"/>
                <w:highlight w:val="yellow"/>
                <w:u w:val="single"/>
              </w:rPr>
              <w:t>Why Boys Become Vicious</w:t>
            </w:r>
            <w:r w:rsidRPr="00760F71">
              <w:rPr>
                <w:rFonts w:ascii="Times New Roman" w:hAnsi="Times New Roman" w:cs="Times New Roman"/>
                <w:highlight w:val="yellow"/>
              </w:rPr>
              <w:t xml:space="preserve"> by William Golding</w:t>
            </w:r>
          </w:p>
          <w:p w:rsidR="00FB22A1" w:rsidRPr="00760F71" w:rsidRDefault="00FB22A1" w:rsidP="0052427E">
            <w:pPr>
              <w:rPr>
                <w:rFonts w:ascii="Times New Roman" w:hAnsi="Times New Roman" w:cs="Times New Roman"/>
              </w:rPr>
            </w:pPr>
            <w:r w:rsidRPr="00760F71">
              <w:rPr>
                <w:rFonts w:ascii="Times New Roman" w:hAnsi="Times New Roman" w:cs="Times New Roman"/>
              </w:rPr>
              <w:t xml:space="preserve"> </w:t>
            </w:r>
          </w:p>
        </w:tc>
        <w:tc>
          <w:tcPr>
            <w:tcW w:w="3150" w:type="dxa"/>
            <w:shd w:val="clear" w:color="auto" w:fill="FFF2CC" w:themeFill="accent4" w:themeFillTint="33"/>
          </w:tcPr>
          <w:p w:rsidR="00FB22A1" w:rsidRPr="00760F71" w:rsidRDefault="00FB22A1" w:rsidP="0052427E">
            <w:pPr>
              <w:rPr>
                <w:rFonts w:ascii="Times New Roman" w:hAnsi="Times New Roman" w:cs="Times New Roman"/>
              </w:rPr>
            </w:pPr>
            <w:r w:rsidRPr="00760F71">
              <w:rPr>
                <w:rFonts w:ascii="Times New Roman" w:hAnsi="Times New Roman" w:cs="Times New Roman"/>
              </w:rPr>
              <w:t xml:space="preserve">IWOC: </w:t>
            </w:r>
            <w:hyperlink r:id="rId9" w:history="1">
              <w:r w:rsidRPr="00760F71">
                <w:rPr>
                  <w:rStyle w:val="Hyperlink"/>
                  <w:rFonts w:ascii="Times New Roman" w:hAnsi="Times New Roman" w:cs="Times New Roman"/>
                  <w:color w:val="auto"/>
                  <w:u w:val="none"/>
                </w:rPr>
                <w:t>NA</w:t>
              </w:r>
            </w:hyperlink>
          </w:p>
          <w:p w:rsidR="00FB22A1" w:rsidRPr="00760F71" w:rsidRDefault="00FB22A1" w:rsidP="0052427E">
            <w:pPr>
              <w:rPr>
                <w:rFonts w:ascii="Times New Roman" w:hAnsi="Times New Roman" w:cs="Times New Roman"/>
              </w:rPr>
            </w:pPr>
          </w:p>
          <w:p w:rsidR="00CF7FDA" w:rsidRPr="00760F71" w:rsidRDefault="00CF7FDA" w:rsidP="0052427E">
            <w:pPr>
              <w:rPr>
                <w:rFonts w:ascii="Times New Roman" w:hAnsi="Times New Roman" w:cs="Times New Roman"/>
              </w:rPr>
            </w:pPr>
          </w:p>
          <w:p w:rsidR="00CF7FDA" w:rsidRPr="00760F71" w:rsidRDefault="00CF7FDA" w:rsidP="0052427E">
            <w:pPr>
              <w:rPr>
                <w:rFonts w:ascii="Times New Roman" w:hAnsi="Times New Roman" w:cs="Times New Roman"/>
              </w:rPr>
            </w:pPr>
          </w:p>
          <w:p w:rsidR="00CF7FDA" w:rsidRPr="00760F71" w:rsidRDefault="00CF7FDA" w:rsidP="0052427E">
            <w:pPr>
              <w:rPr>
                <w:rFonts w:ascii="Times New Roman" w:hAnsi="Times New Roman" w:cs="Times New Roman"/>
              </w:rPr>
            </w:pPr>
          </w:p>
          <w:p w:rsidR="00CF7FDA" w:rsidRPr="00760F71" w:rsidRDefault="00CF7FDA" w:rsidP="0052427E">
            <w:pPr>
              <w:rPr>
                <w:rFonts w:ascii="Times New Roman" w:hAnsi="Times New Roman" w:cs="Times New Roman"/>
              </w:rPr>
            </w:pPr>
          </w:p>
          <w:p w:rsidR="00CF7FDA" w:rsidRPr="00760F71" w:rsidRDefault="00CF7FDA" w:rsidP="0052427E">
            <w:pPr>
              <w:rPr>
                <w:rFonts w:ascii="Times New Roman" w:hAnsi="Times New Roman" w:cs="Times New Roman"/>
              </w:rPr>
            </w:pPr>
          </w:p>
          <w:p w:rsidR="00CF7FDA" w:rsidRPr="00760F71" w:rsidRDefault="00CF7FDA" w:rsidP="0052427E">
            <w:pPr>
              <w:rPr>
                <w:rFonts w:ascii="Times New Roman" w:hAnsi="Times New Roman" w:cs="Times New Roman"/>
              </w:rPr>
            </w:pPr>
          </w:p>
          <w:p w:rsidR="00CF7FDA" w:rsidRPr="00760F71" w:rsidRDefault="00CF7FDA" w:rsidP="0052427E">
            <w:pPr>
              <w:rPr>
                <w:rFonts w:ascii="Times New Roman" w:hAnsi="Times New Roman" w:cs="Times New Roman"/>
              </w:rPr>
            </w:pPr>
          </w:p>
          <w:p w:rsidR="00CF7FDA" w:rsidRPr="00760F71" w:rsidRDefault="00CF7FDA" w:rsidP="0052427E">
            <w:pPr>
              <w:rPr>
                <w:rFonts w:ascii="Times New Roman" w:hAnsi="Times New Roman" w:cs="Times New Roman"/>
              </w:rPr>
            </w:pPr>
          </w:p>
          <w:p w:rsidR="00CF7FDA" w:rsidRPr="00760F71" w:rsidRDefault="00CF7FDA" w:rsidP="0052427E">
            <w:pPr>
              <w:rPr>
                <w:rFonts w:ascii="Times New Roman" w:hAnsi="Times New Roman" w:cs="Times New Roman"/>
              </w:rPr>
            </w:pPr>
          </w:p>
          <w:p w:rsidR="00CF7FDA" w:rsidRPr="00760F71" w:rsidRDefault="00CF7FDA" w:rsidP="0052427E">
            <w:pPr>
              <w:rPr>
                <w:rFonts w:ascii="Times New Roman" w:hAnsi="Times New Roman" w:cs="Times New Roman"/>
              </w:rPr>
            </w:pPr>
          </w:p>
          <w:p w:rsidR="00CF7FDA" w:rsidRPr="00760F71" w:rsidRDefault="00CF7FDA" w:rsidP="0052427E">
            <w:pPr>
              <w:rPr>
                <w:rFonts w:ascii="Times New Roman" w:hAnsi="Times New Roman" w:cs="Times New Roman"/>
              </w:rPr>
            </w:pPr>
          </w:p>
          <w:p w:rsidR="00CF7FDA" w:rsidRPr="00760F71" w:rsidRDefault="00CF7FDA" w:rsidP="0052427E">
            <w:pPr>
              <w:rPr>
                <w:rFonts w:ascii="Times New Roman" w:hAnsi="Times New Roman" w:cs="Times New Roman"/>
              </w:rPr>
            </w:pPr>
          </w:p>
          <w:p w:rsidR="00CF7FDA" w:rsidRPr="00760F71" w:rsidRDefault="00CF7FDA" w:rsidP="0052427E">
            <w:pPr>
              <w:rPr>
                <w:rFonts w:ascii="Times New Roman" w:hAnsi="Times New Roman" w:cs="Times New Roman"/>
              </w:rPr>
            </w:pPr>
            <w:r w:rsidRPr="00760F71">
              <w:rPr>
                <w:rFonts w:ascii="Times New Roman" w:hAnsi="Times New Roman" w:cs="Times New Roman"/>
                <w:u w:val="single"/>
              </w:rPr>
              <w:t xml:space="preserve">Annotate </w:t>
            </w:r>
            <w:r w:rsidRPr="00760F71">
              <w:rPr>
                <w:rFonts w:ascii="Times New Roman" w:hAnsi="Times New Roman" w:cs="Times New Roman"/>
                <w:b/>
                <w:highlight w:val="yellow"/>
                <w:u w:val="single"/>
              </w:rPr>
              <w:t>essay</w:t>
            </w:r>
            <w:r w:rsidRPr="00760F71">
              <w:rPr>
                <w:rFonts w:ascii="Times New Roman" w:hAnsi="Times New Roman" w:cs="Times New Roman"/>
                <w:u w:val="single"/>
              </w:rPr>
              <w:t xml:space="preserve"> (CATCH</w:t>
            </w:r>
            <w:r w:rsidRPr="00760F71">
              <w:rPr>
                <w:rFonts w:ascii="Times New Roman" w:hAnsi="Times New Roman" w:cs="Times New Roman"/>
              </w:rPr>
              <w:t xml:space="preserve"> </w:t>
            </w:r>
            <w:r w:rsidRPr="00760F71">
              <w:rPr>
                <w:rFonts w:ascii="Times New Roman" w:hAnsi="Times New Roman" w:cs="Times New Roman"/>
                <w:u w:val="single"/>
              </w:rPr>
              <w:t>method</w:t>
            </w:r>
            <w:r w:rsidRPr="00760F71">
              <w:rPr>
                <w:rFonts w:ascii="Times New Roman" w:hAnsi="Times New Roman" w:cs="Times New Roman"/>
              </w:rPr>
              <w:t>) (highlight evidence that relates to question – are people innately savage or become savage due to external forces?</w:t>
            </w:r>
          </w:p>
        </w:tc>
      </w:tr>
      <w:tr w:rsidR="00FB22A1" w:rsidRPr="00760F71" w:rsidTr="0052427E">
        <w:tc>
          <w:tcPr>
            <w:tcW w:w="2155" w:type="dxa"/>
            <w:shd w:val="clear" w:color="auto" w:fill="FFF2CC" w:themeFill="accent4" w:themeFillTint="33"/>
          </w:tcPr>
          <w:p w:rsidR="00FB22A1" w:rsidRPr="00760F71" w:rsidRDefault="00AD4865" w:rsidP="0052427E">
            <w:pPr>
              <w:rPr>
                <w:rFonts w:ascii="Times New Roman" w:hAnsi="Times New Roman" w:cs="Times New Roman"/>
              </w:rPr>
            </w:pPr>
            <w:r w:rsidRPr="00760F71">
              <w:rPr>
                <w:rFonts w:ascii="Times New Roman" w:hAnsi="Times New Roman" w:cs="Times New Roman"/>
                <w:b/>
              </w:rPr>
              <w:t>CC Reading Literature 1:</w:t>
            </w:r>
            <w:r w:rsidRPr="00760F71">
              <w:rPr>
                <w:rFonts w:ascii="Times New Roman" w:hAnsi="Times New Roman" w:cs="Times New Roman"/>
              </w:rPr>
              <w:t xml:space="preserve"> </w:t>
            </w:r>
            <w:r w:rsidRPr="00760F71">
              <w:rPr>
                <w:rFonts w:ascii="Times New Roman" w:hAnsi="Times New Roman" w:cs="Times New Roman"/>
                <w:color w:val="000000"/>
              </w:rPr>
              <w:t>Cite strong and thorough textual evidence to support analysis of what the text says explicitly as well as inferences drawn from the text.</w:t>
            </w:r>
          </w:p>
        </w:tc>
        <w:tc>
          <w:tcPr>
            <w:tcW w:w="2430" w:type="dxa"/>
            <w:shd w:val="clear" w:color="auto" w:fill="FFF2CC" w:themeFill="accent4" w:themeFillTint="33"/>
          </w:tcPr>
          <w:p w:rsidR="00FB22A1" w:rsidRPr="00760F71" w:rsidRDefault="00FB22A1" w:rsidP="0052427E">
            <w:pPr>
              <w:rPr>
                <w:rFonts w:ascii="Times New Roman" w:hAnsi="Times New Roman" w:cs="Times New Roman"/>
              </w:rPr>
            </w:pPr>
          </w:p>
        </w:tc>
        <w:tc>
          <w:tcPr>
            <w:tcW w:w="810" w:type="dxa"/>
            <w:shd w:val="clear" w:color="auto" w:fill="FFF2CC" w:themeFill="accent4" w:themeFillTint="33"/>
          </w:tcPr>
          <w:p w:rsidR="00FB22A1" w:rsidRPr="00760F71" w:rsidRDefault="00FB22A1" w:rsidP="0052427E">
            <w:pPr>
              <w:rPr>
                <w:rFonts w:ascii="Times New Roman" w:hAnsi="Times New Roman" w:cs="Times New Roman"/>
              </w:rPr>
            </w:pPr>
            <w:r w:rsidRPr="00760F71">
              <w:rPr>
                <w:rFonts w:ascii="Times New Roman" w:hAnsi="Times New Roman" w:cs="Times New Roman"/>
              </w:rPr>
              <w:t>1b</w:t>
            </w:r>
          </w:p>
        </w:tc>
        <w:tc>
          <w:tcPr>
            <w:tcW w:w="1980" w:type="dxa"/>
            <w:shd w:val="clear" w:color="auto" w:fill="FFF2CC" w:themeFill="accent4" w:themeFillTint="33"/>
          </w:tcPr>
          <w:p w:rsidR="00FB22A1" w:rsidRPr="00760F71" w:rsidRDefault="00FB22A1" w:rsidP="0052427E">
            <w:pPr>
              <w:pStyle w:val="ListParagraph"/>
              <w:numPr>
                <w:ilvl w:val="0"/>
                <w:numId w:val="7"/>
              </w:numPr>
              <w:rPr>
                <w:rFonts w:ascii="Times New Roman" w:hAnsi="Times New Roman" w:cs="Times New Roman"/>
              </w:rPr>
            </w:pPr>
            <w:r w:rsidRPr="00760F71">
              <w:rPr>
                <w:rFonts w:ascii="Times New Roman" w:hAnsi="Times New Roman" w:cs="Times New Roman"/>
              </w:rPr>
              <w:t>Analyze the text</w:t>
            </w:r>
          </w:p>
          <w:p w:rsidR="00FB22A1" w:rsidRPr="00760F71" w:rsidRDefault="00FB22A1" w:rsidP="0052427E">
            <w:pPr>
              <w:pStyle w:val="ListParagraph"/>
              <w:numPr>
                <w:ilvl w:val="0"/>
                <w:numId w:val="7"/>
              </w:numPr>
              <w:rPr>
                <w:rFonts w:ascii="Times New Roman" w:hAnsi="Times New Roman" w:cs="Times New Roman"/>
              </w:rPr>
            </w:pPr>
            <w:r w:rsidRPr="00760F71">
              <w:rPr>
                <w:rFonts w:ascii="Times New Roman" w:hAnsi="Times New Roman" w:cs="Times New Roman"/>
              </w:rPr>
              <w:t xml:space="preserve">Identify explicit textual evidence </w:t>
            </w:r>
            <w:r w:rsidR="001F7A84" w:rsidRPr="00760F71">
              <w:rPr>
                <w:rFonts w:ascii="Times New Roman" w:hAnsi="Times New Roman" w:cs="Times New Roman"/>
              </w:rPr>
              <w:t>(during class discussion about LotF)</w:t>
            </w:r>
          </w:p>
          <w:p w:rsidR="00FB22A1" w:rsidRPr="00760F71" w:rsidRDefault="00FB22A1" w:rsidP="0052427E">
            <w:pPr>
              <w:rPr>
                <w:rFonts w:ascii="Times New Roman" w:hAnsi="Times New Roman" w:cs="Times New Roman"/>
              </w:rPr>
            </w:pPr>
            <w:r w:rsidRPr="00760F71">
              <w:rPr>
                <w:rFonts w:ascii="Times New Roman" w:hAnsi="Times New Roman" w:cs="Times New Roman"/>
              </w:rPr>
              <w:t xml:space="preserve"> </w:t>
            </w:r>
          </w:p>
        </w:tc>
        <w:tc>
          <w:tcPr>
            <w:tcW w:w="3690" w:type="dxa"/>
            <w:shd w:val="clear" w:color="auto" w:fill="FFF2CC" w:themeFill="accent4" w:themeFillTint="33"/>
          </w:tcPr>
          <w:p w:rsidR="00FB22A1" w:rsidRPr="00760F71" w:rsidRDefault="00FB22A1" w:rsidP="0052427E">
            <w:pPr>
              <w:rPr>
                <w:rFonts w:ascii="Times New Roman" w:hAnsi="Times New Roman" w:cs="Times New Roman"/>
              </w:rPr>
            </w:pPr>
            <w:r w:rsidRPr="00760F71">
              <w:rPr>
                <w:rFonts w:ascii="Times New Roman" w:hAnsi="Times New Roman" w:cs="Times New Roman"/>
                <w:b/>
              </w:rPr>
              <w:t>Day 1, hour 2.</w:t>
            </w:r>
            <w:r w:rsidRPr="00760F71">
              <w:rPr>
                <w:rFonts w:ascii="Times New Roman" w:hAnsi="Times New Roman" w:cs="Times New Roman"/>
              </w:rPr>
              <w:t xml:space="preserve">  </w:t>
            </w:r>
          </w:p>
          <w:p w:rsidR="007A499C" w:rsidRPr="00760F71" w:rsidRDefault="007A499C" w:rsidP="0052427E">
            <w:pPr>
              <w:rPr>
                <w:rFonts w:ascii="Times New Roman" w:hAnsi="Times New Roman" w:cs="Times New Roman"/>
                <w:b/>
              </w:rPr>
            </w:pPr>
            <w:r w:rsidRPr="00760F71">
              <w:rPr>
                <w:rFonts w:ascii="Times New Roman" w:hAnsi="Times New Roman" w:cs="Times New Roman"/>
                <w:b/>
              </w:rPr>
              <w:t>Vocabulary Introduction</w:t>
            </w:r>
          </w:p>
          <w:p w:rsidR="007A499C" w:rsidRPr="00760F71" w:rsidRDefault="007A499C" w:rsidP="0052427E">
            <w:pPr>
              <w:rPr>
                <w:rFonts w:ascii="Times New Roman" w:hAnsi="Times New Roman" w:cs="Times New Roman"/>
              </w:rPr>
            </w:pPr>
          </w:p>
          <w:p w:rsidR="007A499C" w:rsidRPr="00760F71" w:rsidRDefault="007A499C" w:rsidP="0052427E">
            <w:pPr>
              <w:rPr>
                <w:rFonts w:ascii="Times New Roman" w:hAnsi="Times New Roman" w:cs="Times New Roman"/>
              </w:rPr>
            </w:pPr>
            <w:r w:rsidRPr="00760F71">
              <w:rPr>
                <w:rFonts w:ascii="Times New Roman" w:hAnsi="Times New Roman" w:cs="Times New Roman"/>
              </w:rPr>
              <w:t xml:space="preserve">Teacher pronounces and does choral response with each of the vocabulary words. </w:t>
            </w:r>
          </w:p>
          <w:p w:rsidR="007A499C" w:rsidRPr="00760F71" w:rsidRDefault="007A499C" w:rsidP="0052427E">
            <w:pPr>
              <w:rPr>
                <w:rFonts w:ascii="Times New Roman" w:hAnsi="Times New Roman" w:cs="Times New Roman"/>
              </w:rPr>
            </w:pPr>
          </w:p>
          <w:p w:rsidR="007A499C" w:rsidRPr="00760F71" w:rsidRDefault="007A499C" w:rsidP="0052427E">
            <w:pPr>
              <w:rPr>
                <w:rFonts w:ascii="Times New Roman" w:hAnsi="Times New Roman" w:cs="Times New Roman"/>
              </w:rPr>
            </w:pPr>
            <w:r w:rsidRPr="00760F71">
              <w:rPr>
                <w:rFonts w:ascii="Times New Roman" w:hAnsi="Times New Roman" w:cs="Times New Roman"/>
              </w:rPr>
              <w:t xml:space="preserve">Students work in pairs to complete the </w:t>
            </w:r>
            <w:r w:rsidRPr="00760F71">
              <w:rPr>
                <w:rFonts w:ascii="Times New Roman" w:hAnsi="Times New Roman" w:cs="Times New Roman"/>
                <w:highlight w:val="yellow"/>
              </w:rPr>
              <w:t>Word Map and Frayer Model</w:t>
            </w:r>
            <w:r w:rsidRPr="00760F71">
              <w:rPr>
                <w:rFonts w:ascii="Times New Roman" w:hAnsi="Times New Roman" w:cs="Times New Roman"/>
              </w:rPr>
              <w:t xml:space="preserve"> for each of the vocabulary words.</w:t>
            </w:r>
          </w:p>
          <w:p w:rsidR="00FB22A1" w:rsidRPr="00760F71" w:rsidRDefault="007A499C" w:rsidP="0052427E">
            <w:pPr>
              <w:rPr>
                <w:rFonts w:ascii="Times New Roman" w:hAnsi="Times New Roman" w:cs="Times New Roman"/>
              </w:rPr>
            </w:pPr>
            <w:r w:rsidRPr="00760F71">
              <w:rPr>
                <w:rFonts w:ascii="Times New Roman" w:hAnsi="Times New Roman" w:cs="Times New Roman"/>
              </w:rPr>
              <w:lastRenderedPageBreak/>
              <w:br/>
            </w:r>
            <w:r w:rsidRPr="00760F71">
              <w:rPr>
                <w:rFonts w:ascii="Times New Roman" w:hAnsi="Times New Roman" w:cs="Times New Roman"/>
                <w:highlight w:val="yellow"/>
              </w:rPr>
              <w:t>Session Exit Ticket</w:t>
            </w:r>
            <w:r w:rsidRPr="00760F71">
              <w:rPr>
                <w:rFonts w:ascii="Times New Roman" w:hAnsi="Times New Roman" w:cs="Times New Roman"/>
              </w:rPr>
              <w:t xml:space="preserve">:  Each student turns in a notecard with: Side 1: 2-3 sentences using all of the vocabulary words </w:t>
            </w:r>
            <w:r w:rsidR="00A50CE0">
              <w:rPr>
                <w:rFonts w:ascii="Times New Roman" w:hAnsi="Times New Roman" w:cs="Times New Roman"/>
              </w:rPr>
              <w:t>(</w:t>
            </w:r>
            <w:r w:rsidRPr="00760F71">
              <w:rPr>
                <w:rFonts w:ascii="Times New Roman" w:hAnsi="Times New Roman" w:cs="Times New Roman"/>
              </w:rPr>
              <w:t>written collaboratively by the pair</w:t>
            </w:r>
            <w:r w:rsidR="00A50CE0">
              <w:rPr>
                <w:rFonts w:ascii="Times New Roman" w:hAnsi="Times New Roman" w:cs="Times New Roman"/>
              </w:rPr>
              <w:t>)</w:t>
            </w:r>
            <w:r w:rsidRPr="00760F71">
              <w:rPr>
                <w:rFonts w:ascii="Times New Roman" w:hAnsi="Times New Roman" w:cs="Times New Roman"/>
              </w:rPr>
              <w:t xml:space="preserve">.  Side 2:  Written by the individual: a one sentence critique of Side 1 in which the </w:t>
            </w:r>
            <w:r w:rsidR="009328D6" w:rsidRPr="00760F71">
              <w:rPr>
                <w:rFonts w:ascii="Times New Roman" w:hAnsi="Times New Roman" w:cs="Times New Roman"/>
              </w:rPr>
              <w:t>students rank how strongly they understand each of the words</w:t>
            </w:r>
          </w:p>
          <w:p w:rsidR="00FB22A1" w:rsidRPr="00760F71" w:rsidRDefault="00FB22A1" w:rsidP="0052427E">
            <w:pPr>
              <w:rPr>
                <w:rFonts w:ascii="Times New Roman" w:hAnsi="Times New Roman" w:cs="Times New Roman"/>
              </w:rPr>
            </w:pPr>
          </w:p>
          <w:p w:rsidR="00FB22A1" w:rsidRPr="00760F71" w:rsidRDefault="00FB22A1" w:rsidP="0052427E">
            <w:pPr>
              <w:rPr>
                <w:rFonts w:ascii="Times New Roman" w:hAnsi="Times New Roman" w:cs="Times New Roman"/>
              </w:rPr>
            </w:pPr>
            <w:r w:rsidRPr="00760F71">
              <w:rPr>
                <w:rFonts w:ascii="Times New Roman" w:hAnsi="Times New Roman" w:cs="Times New Roman"/>
              </w:rPr>
              <w:t xml:space="preserve">Begin reading </w:t>
            </w:r>
            <w:r w:rsidRPr="00760F71">
              <w:rPr>
                <w:rFonts w:ascii="Times New Roman" w:hAnsi="Times New Roman" w:cs="Times New Roman"/>
                <w:u w:val="single"/>
              </w:rPr>
              <w:t>Lord of the Flies</w:t>
            </w:r>
            <w:r w:rsidRPr="00760F71">
              <w:rPr>
                <w:rFonts w:ascii="Times New Roman" w:hAnsi="Times New Roman" w:cs="Times New Roman"/>
              </w:rPr>
              <w:t xml:space="preserve">, chapter 1. </w:t>
            </w:r>
          </w:p>
          <w:p w:rsidR="00FB22A1" w:rsidRPr="00760F71" w:rsidRDefault="00FB22A1" w:rsidP="0052427E">
            <w:pPr>
              <w:rPr>
                <w:rFonts w:ascii="Times New Roman" w:hAnsi="Times New Roman" w:cs="Times New Roman"/>
              </w:rPr>
            </w:pPr>
          </w:p>
          <w:p w:rsidR="00FB22A1" w:rsidRPr="00760F71" w:rsidRDefault="00FB22A1" w:rsidP="0052427E">
            <w:pPr>
              <w:rPr>
                <w:rFonts w:ascii="Times New Roman" w:hAnsi="Times New Roman" w:cs="Times New Roman"/>
              </w:rPr>
            </w:pPr>
            <w:r w:rsidRPr="00760F71">
              <w:rPr>
                <w:rFonts w:ascii="Times New Roman" w:hAnsi="Times New Roman" w:cs="Times New Roman"/>
              </w:rPr>
              <w:t xml:space="preserve"> </w:t>
            </w:r>
          </w:p>
        </w:tc>
        <w:tc>
          <w:tcPr>
            <w:tcW w:w="3150" w:type="dxa"/>
            <w:shd w:val="clear" w:color="auto" w:fill="FFF2CC" w:themeFill="accent4" w:themeFillTint="33"/>
          </w:tcPr>
          <w:p w:rsidR="008E1573" w:rsidRPr="00760F71" w:rsidRDefault="008E1573" w:rsidP="0052427E">
            <w:pPr>
              <w:rPr>
                <w:rFonts w:ascii="Times New Roman" w:hAnsi="Times New Roman" w:cs="Times New Roman"/>
              </w:rPr>
            </w:pPr>
          </w:p>
          <w:p w:rsidR="008E1573" w:rsidRPr="00760F71" w:rsidRDefault="008E1573" w:rsidP="0052427E">
            <w:pPr>
              <w:rPr>
                <w:rFonts w:ascii="Times New Roman" w:hAnsi="Times New Roman" w:cs="Times New Roman"/>
              </w:rPr>
            </w:pPr>
          </w:p>
          <w:p w:rsidR="008E1573" w:rsidRPr="00760F71" w:rsidRDefault="002C209C" w:rsidP="0052427E">
            <w:pPr>
              <w:rPr>
                <w:rFonts w:ascii="Times New Roman" w:hAnsi="Times New Roman" w:cs="Times New Roman"/>
              </w:rPr>
            </w:pPr>
            <w:r w:rsidRPr="00760F71">
              <w:rPr>
                <w:rFonts w:ascii="Times New Roman" w:hAnsi="Times New Roman" w:cs="Times New Roman"/>
              </w:rPr>
              <w:t xml:space="preserve">Students create Word Maps and Frayer Models – present to the class, class fills in </w:t>
            </w:r>
            <w:r w:rsidRPr="00760F71">
              <w:rPr>
                <w:rFonts w:ascii="Times New Roman" w:hAnsi="Times New Roman" w:cs="Times New Roman"/>
                <w:highlight w:val="yellow"/>
              </w:rPr>
              <w:t>graphic organizer</w:t>
            </w:r>
            <w:r w:rsidRPr="00760F71">
              <w:rPr>
                <w:rFonts w:ascii="Times New Roman" w:hAnsi="Times New Roman" w:cs="Times New Roman"/>
              </w:rPr>
              <w:t xml:space="preserve"> for each vocab word</w:t>
            </w:r>
          </w:p>
          <w:p w:rsidR="008E1573" w:rsidRPr="00760F71" w:rsidRDefault="008E1573" w:rsidP="0052427E">
            <w:pPr>
              <w:rPr>
                <w:rFonts w:ascii="Times New Roman" w:hAnsi="Times New Roman" w:cs="Times New Roman"/>
              </w:rPr>
            </w:pPr>
          </w:p>
          <w:p w:rsidR="008E1573" w:rsidRPr="00760F71" w:rsidRDefault="008E1573" w:rsidP="0052427E">
            <w:pPr>
              <w:rPr>
                <w:rFonts w:ascii="Times New Roman" w:hAnsi="Times New Roman" w:cs="Times New Roman"/>
              </w:rPr>
            </w:pPr>
          </w:p>
          <w:p w:rsidR="008E1573" w:rsidRPr="00760F71" w:rsidRDefault="008E1573" w:rsidP="0052427E">
            <w:pPr>
              <w:rPr>
                <w:rFonts w:ascii="Times New Roman" w:hAnsi="Times New Roman" w:cs="Times New Roman"/>
              </w:rPr>
            </w:pPr>
          </w:p>
          <w:p w:rsidR="008E1573" w:rsidRPr="00760F71" w:rsidRDefault="008E1573" w:rsidP="0052427E">
            <w:pPr>
              <w:rPr>
                <w:rFonts w:ascii="Times New Roman" w:hAnsi="Times New Roman" w:cs="Times New Roman"/>
              </w:rPr>
            </w:pPr>
          </w:p>
          <w:p w:rsidR="008E1573" w:rsidRPr="00760F71" w:rsidRDefault="008E1573" w:rsidP="0052427E">
            <w:pPr>
              <w:rPr>
                <w:rFonts w:ascii="Times New Roman" w:hAnsi="Times New Roman" w:cs="Times New Roman"/>
              </w:rPr>
            </w:pPr>
          </w:p>
          <w:p w:rsidR="008E1573" w:rsidRPr="00760F71" w:rsidRDefault="008E1573" w:rsidP="0052427E">
            <w:pPr>
              <w:rPr>
                <w:rFonts w:ascii="Times New Roman" w:hAnsi="Times New Roman" w:cs="Times New Roman"/>
              </w:rPr>
            </w:pPr>
          </w:p>
          <w:p w:rsidR="008E1573" w:rsidRPr="00760F71" w:rsidRDefault="008E1573" w:rsidP="0052427E">
            <w:pPr>
              <w:rPr>
                <w:rFonts w:ascii="Times New Roman" w:hAnsi="Times New Roman" w:cs="Times New Roman"/>
              </w:rPr>
            </w:pPr>
          </w:p>
          <w:p w:rsidR="008E1573" w:rsidRPr="00760F71" w:rsidRDefault="008E1573" w:rsidP="0052427E">
            <w:pPr>
              <w:rPr>
                <w:rFonts w:ascii="Times New Roman" w:hAnsi="Times New Roman" w:cs="Times New Roman"/>
              </w:rPr>
            </w:pPr>
          </w:p>
          <w:p w:rsidR="008E1573" w:rsidRPr="00760F71" w:rsidRDefault="008E1573" w:rsidP="0052427E">
            <w:pPr>
              <w:rPr>
                <w:rFonts w:ascii="Times New Roman" w:hAnsi="Times New Roman" w:cs="Times New Roman"/>
              </w:rPr>
            </w:pPr>
          </w:p>
          <w:p w:rsidR="008E1573" w:rsidRPr="00760F71" w:rsidRDefault="008E1573" w:rsidP="0052427E">
            <w:pPr>
              <w:rPr>
                <w:rFonts w:ascii="Times New Roman" w:hAnsi="Times New Roman" w:cs="Times New Roman"/>
              </w:rPr>
            </w:pPr>
          </w:p>
          <w:p w:rsidR="008E1573" w:rsidRPr="00760F71" w:rsidRDefault="008E1573" w:rsidP="0052427E">
            <w:pPr>
              <w:rPr>
                <w:rFonts w:ascii="Times New Roman" w:hAnsi="Times New Roman" w:cs="Times New Roman"/>
              </w:rPr>
            </w:pPr>
          </w:p>
          <w:p w:rsidR="008E1573" w:rsidRPr="00760F71" w:rsidRDefault="008E1573" w:rsidP="0052427E">
            <w:pPr>
              <w:rPr>
                <w:rFonts w:ascii="Times New Roman" w:hAnsi="Times New Roman" w:cs="Times New Roman"/>
              </w:rPr>
            </w:pPr>
          </w:p>
          <w:p w:rsidR="008E1573" w:rsidRPr="00760F71" w:rsidRDefault="008E1573" w:rsidP="0052427E">
            <w:pPr>
              <w:rPr>
                <w:rFonts w:ascii="Times New Roman" w:hAnsi="Times New Roman" w:cs="Times New Roman"/>
              </w:rPr>
            </w:pPr>
          </w:p>
          <w:p w:rsidR="008E1573" w:rsidRPr="00760F71" w:rsidRDefault="008E1573" w:rsidP="0052427E">
            <w:pPr>
              <w:rPr>
                <w:rFonts w:ascii="Times New Roman" w:hAnsi="Times New Roman" w:cs="Times New Roman"/>
              </w:rPr>
            </w:pPr>
          </w:p>
          <w:p w:rsidR="008E1573" w:rsidRPr="00760F71" w:rsidRDefault="008E1573" w:rsidP="0052427E">
            <w:pPr>
              <w:rPr>
                <w:rFonts w:ascii="Times New Roman" w:hAnsi="Times New Roman" w:cs="Times New Roman"/>
              </w:rPr>
            </w:pPr>
          </w:p>
          <w:p w:rsidR="008E1573" w:rsidRPr="00760F71" w:rsidRDefault="008E1573" w:rsidP="0052427E">
            <w:pPr>
              <w:rPr>
                <w:rFonts w:ascii="Times New Roman" w:hAnsi="Times New Roman" w:cs="Times New Roman"/>
              </w:rPr>
            </w:pPr>
          </w:p>
          <w:p w:rsidR="00FB22A1" w:rsidRPr="00760F71" w:rsidRDefault="008E1573" w:rsidP="0074107F">
            <w:pPr>
              <w:rPr>
                <w:rFonts w:ascii="Times New Roman" w:hAnsi="Times New Roman" w:cs="Times New Roman"/>
              </w:rPr>
            </w:pPr>
            <w:r w:rsidRPr="00760F71">
              <w:rPr>
                <w:rFonts w:ascii="Times New Roman" w:hAnsi="Times New Roman" w:cs="Times New Roman"/>
              </w:rPr>
              <w:t xml:space="preserve">When reading </w:t>
            </w:r>
            <w:r w:rsidRPr="00760F71">
              <w:rPr>
                <w:rFonts w:ascii="Times New Roman" w:hAnsi="Times New Roman" w:cs="Times New Roman"/>
                <w:u w:val="single"/>
              </w:rPr>
              <w:t>LotF</w:t>
            </w:r>
            <w:r w:rsidRPr="00760F71">
              <w:rPr>
                <w:rFonts w:ascii="Times New Roman" w:hAnsi="Times New Roman" w:cs="Times New Roman"/>
              </w:rPr>
              <w:t xml:space="preserve">: </w:t>
            </w:r>
            <w:r w:rsidR="00FB22A1" w:rsidRPr="00760F71">
              <w:rPr>
                <w:rFonts w:ascii="Times New Roman" w:hAnsi="Times New Roman" w:cs="Times New Roman"/>
              </w:rPr>
              <w:t xml:space="preserve">Students take </w:t>
            </w:r>
            <w:r w:rsidR="0074107F" w:rsidRPr="007B7F1F">
              <w:rPr>
                <w:rFonts w:ascii="Times New Roman" w:hAnsi="Times New Roman" w:cs="Times New Roman"/>
                <w:highlight w:val="green"/>
              </w:rPr>
              <w:t>Say-Mean-Matter</w:t>
            </w:r>
            <w:r w:rsidR="0074107F">
              <w:rPr>
                <w:rFonts w:ascii="Times New Roman" w:hAnsi="Times New Roman" w:cs="Times New Roman"/>
              </w:rPr>
              <w:t xml:space="preserve"> </w:t>
            </w:r>
            <w:r w:rsidR="00FB22A1" w:rsidRPr="00760F71">
              <w:rPr>
                <w:rFonts w:ascii="Times New Roman" w:hAnsi="Times New Roman" w:cs="Times New Roman"/>
                <w:highlight w:val="green"/>
              </w:rPr>
              <w:t>notes on textual evidence</w:t>
            </w:r>
            <w:r w:rsidR="00FB22A1" w:rsidRPr="00760F71">
              <w:rPr>
                <w:rFonts w:ascii="Times New Roman" w:hAnsi="Times New Roman" w:cs="Times New Roman"/>
              </w:rPr>
              <w:t xml:space="preserve"> that relates to EQs (teacher models)</w:t>
            </w:r>
          </w:p>
        </w:tc>
      </w:tr>
      <w:tr w:rsidR="00FB22A1" w:rsidRPr="00760F71" w:rsidTr="0052427E">
        <w:tc>
          <w:tcPr>
            <w:tcW w:w="2155" w:type="dxa"/>
            <w:shd w:val="clear" w:color="auto" w:fill="FFF2CC" w:themeFill="accent4" w:themeFillTint="33"/>
          </w:tcPr>
          <w:p w:rsidR="00FB22A1" w:rsidRPr="00760F71" w:rsidRDefault="00DD4F11" w:rsidP="0052427E">
            <w:pPr>
              <w:rPr>
                <w:rFonts w:ascii="Times New Roman" w:hAnsi="Times New Roman" w:cs="Times New Roman"/>
                <w:b/>
              </w:rPr>
            </w:pPr>
            <w:r w:rsidRPr="00760F71">
              <w:rPr>
                <w:rFonts w:ascii="Times New Roman" w:hAnsi="Times New Roman" w:cs="Times New Roman"/>
                <w:b/>
              </w:rPr>
              <w:lastRenderedPageBreak/>
              <w:t>CC Reading Literature 1:</w:t>
            </w:r>
            <w:r w:rsidRPr="00760F71">
              <w:rPr>
                <w:rFonts w:ascii="Times New Roman" w:hAnsi="Times New Roman" w:cs="Times New Roman"/>
              </w:rPr>
              <w:t xml:space="preserve"> </w:t>
            </w:r>
            <w:r w:rsidRPr="00760F71">
              <w:rPr>
                <w:rFonts w:ascii="Times New Roman" w:hAnsi="Times New Roman" w:cs="Times New Roman"/>
                <w:color w:val="000000"/>
              </w:rPr>
              <w:t>Cite strong and thorough textual evidence to support analysis of what the text says explicitly as well as inferences drawn from the text.</w:t>
            </w:r>
          </w:p>
        </w:tc>
        <w:tc>
          <w:tcPr>
            <w:tcW w:w="2430" w:type="dxa"/>
            <w:shd w:val="clear" w:color="auto" w:fill="FFF2CC" w:themeFill="accent4" w:themeFillTint="33"/>
          </w:tcPr>
          <w:p w:rsidR="00FB22A1" w:rsidRPr="00760F71" w:rsidRDefault="00FB22A1" w:rsidP="0052427E">
            <w:pPr>
              <w:rPr>
                <w:rFonts w:ascii="Times New Roman" w:hAnsi="Times New Roman" w:cs="Times New Roman"/>
              </w:rPr>
            </w:pPr>
          </w:p>
        </w:tc>
        <w:tc>
          <w:tcPr>
            <w:tcW w:w="810" w:type="dxa"/>
            <w:shd w:val="clear" w:color="auto" w:fill="FFF2CC" w:themeFill="accent4" w:themeFillTint="33"/>
          </w:tcPr>
          <w:p w:rsidR="00FB22A1" w:rsidRPr="00760F71" w:rsidRDefault="00FB22A1" w:rsidP="0052427E">
            <w:pPr>
              <w:rPr>
                <w:rFonts w:ascii="Times New Roman" w:hAnsi="Times New Roman" w:cs="Times New Roman"/>
              </w:rPr>
            </w:pPr>
            <w:r w:rsidRPr="00760F71">
              <w:rPr>
                <w:rFonts w:ascii="Times New Roman" w:hAnsi="Times New Roman" w:cs="Times New Roman"/>
              </w:rPr>
              <w:t>1c</w:t>
            </w:r>
          </w:p>
        </w:tc>
        <w:tc>
          <w:tcPr>
            <w:tcW w:w="1980" w:type="dxa"/>
            <w:shd w:val="clear" w:color="auto" w:fill="FFF2CC" w:themeFill="accent4" w:themeFillTint="33"/>
          </w:tcPr>
          <w:p w:rsidR="00FB22A1" w:rsidRPr="00760F71" w:rsidRDefault="00FB22A1" w:rsidP="0052427E">
            <w:pPr>
              <w:pStyle w:val="ListParagraph"/>
              <w:numPr>
                <w:ilvl w:val="0"/>
                <w:numId w:val="7"/>
              </w:numPr>
              <w:rPr>
                <w:rFonts w:ascii="Times New Roman" w:hAnsi="Times New Roman" w:cs="Times New Roman"/>
              </w:rPr>
            </w:pPr>
            <w:r w:rsidRPr="00760F71">
              <w:rPr>
                <w:rFonts w:ascii="Times New Roman" w:hAnsi="Times New Roman" w:cs="Times New Roman"/>
              </w:rPr>
              <w:t>Analyze the text</w:t>
            </w:r>
          </w:p>
          <w:p w:rsidR="00FB22A1" w:rsidRPr="00760F71" w:rsidRDefault="00FB22A1" w:rsidP="0052427E">
            <w:pPr>
              <w:pStyle w:val="ListParagraph"/>
              <w:numPr>
                <w:ilvl w:val="0"/>
                <w:numId w:val="7"/>
              </w:numPr>
              <w:rPr>
                <w:rFonts w:ascii="Times New Roman" w:hAnsi="Times New Roman" w:cs="Times New Roman"/>
              </w:rPr>
            </w:pPr>
            <w:r w:rsidRPr="00760F71">
              <w:rPr>
                <w:rFonts w:ascii="Times New Roman" w:hAnsi="Times New Roman" w:cs="Times New Roman"/>
              </w:rPr>
              <w:t xml:space="preserve">Identify explicit textual evidence </w:t>
            </w:r>
          </w:p>
          <w:p w:rsidR="00FB22A1" w:rsidRPr="00760F71" w:rsidRDefault="00FB22A1" w:rsidP="0052427E">
            <w:pPr>
              <w:rPr>
                <w:rFonts w:ascii="Times New Roman" w:hAnsi="Times New Roman" w:cs="Times New Roman"/>
                <w:u w:val="single"/>
              </w:rPr>
            </w:pPr>
          </w:p>
        </w:tc>
        <w:tc>
          <w:tcPr>
            <w:tcW w:w="3690" w:type="dxa"/>
            <w:shd w:val="clear" w:color="auto" w:fill="FFF2CC" w:themeFill="accent4" w:themeFillTint="33"/>
          </w:tcPr>
          <w:p w:rsidR="00FB22A1" w:rsidRPr="00760F71" w:rsidRDefault="00FB22A1" w:rsidP="0052427E">
            <w:pPr>
              <w:rPr>
                <w:rFonts w:ascii="Times New Roman" w:hAnsi="Times New Roman" w:cs="Times New Roman"/>
                <w:b/>
              </w:rPr>
            </w:pPr>
            <w:r w:rsidRPr="00760F71">
              <w:rPr>
                <w:rFonts w:ascii="Times New Roman" w:hAnsi="Times New Roman" w:cs="Times New Roman"/>
                <w:b/>
              </w:rPr>
              <w:t>Day I, hour 3.  Essential Questions Analysis</w:t>
            </w:r>
          </w:p>
          <w:p w:rsidR="00FB22A1" w:rsidRPr="00760F71" w:rsidRDefault="00FB22A1" w:rsidP="0052427E">
            <w:pPr>
              <w:rPr>
                <w:rFonts w:ascii="Times New Roman" w:hAnsi="Times New Roman" w:cs="Times New Roman"/>
                <w:b/>
              </w:rPr>
            </w:pPr>
          </w:p>
          <w:p w:rsidR="00A50CE0" w:rsidRPr="00760F71" w:rsidRDefault="00A50CE0" w:rsidP="00A50CE0">
            <w:pPr>
              <w:rPr>
                <w:rFonts w:ascii="Times New Roman" w:hAnsi="Times New Roman" w:cs="Times New Roman"/>
              </w:rPr>
            </w:pPr>
            <w:r w:rsidRPr="00760F71">
              <w:rPr>
                <w:rFonts w:ascii="Times New Roman" w:hAnsi="Times New Roman" w:cs="Times New Roman"/>
              </w:rPr>
              <w:t>Review Vocabulary words and clear up any misconceptions based on exit tickets.</w:t>
            </w:r>
          </w:p>
          <w:p w:rsidR="00A50CE0" w:rsidRDefault="00A50CE0" w:rsidP="0052427E">
            <w:pPr>
              <w:rPr>
                <w:rFonts w:ascii="Times New Roman" w:hAnsi="Times New Roman" w:cs="Times New Roman"/>
              </w:rPr>
            </w:pPr>
          </w:p>
          <w:p w:rsidR="00FB22A1" w:rsidRPr="00760F71" w:rsidRDefault="00E4428A" w:rsidP="0052427E">
            <w:pPr>
              <w:rPr>
                <w:rFonts w:ascii="Times New Roman" w:hAnsi="Times New Roman" w:cs="Times New Roman"/>
              </w:rPr>
            </w:pPr>
            <w:r w:rsidRPr="00760F71">
              <w:rPr>
                <w:rFonts w:ascii="Times New Roman" w:hAnsi="Times New Roman" w:cs="Times New Roman"/>
              </w:rPr>
              <w:t>Read Chapter 1 as whole class</w:t>
            </w:r>
          </w:p>
          <w:p w:rsidR="00FB22A1" w:rsidRPr="00760F71" w:rsidRDefault="00FB22A1" w:rsidP="0052427E">
            <w:pPr>
              <w:rPr>
                <w:rFonts w:ascii="Times New Roman" w:hAnsi="Times New Roman" w:cs="Times New Roman"/>
              </w:rPr>
            </w:pPr>
          </w:p>
          <w:p w:rsidR="002938E3" w:rsidRDefault="00FB22A1" w:rsidP="0052427E">
            <w:pPr>
              <w:rPr>
                <w:rFonts w:ascii="Times New Roman" w:hAnsi="Times New Roman" w:cs="Times New Roman"/>
              </w:rPr>
            </w:pPr>
            <w:r w:rsidRPr="00026087">
              <w:rPr>
                <w:rFonts w:ascii="Times New Roman" w:hAnsi="Times New Roman" w:cs="Times New Roman"/>
                <w:b/>
                <w:highlight w:val="yellow"/>
              </w:rPr>
              <w:t>Selecting quotations</w:t>
            </w:r>
            <w:r w:rsidRPr="00760F71">
              <w:rPr>
                <w:rFonts w:ascii="Times New Roman" w:hAnsi="Times New Roman" w:cs="Times New Roman"/>
              </w:rPr>
              <w:t xml:space="preserve"> in pairs/small groups that demonstrate examples of power struggle and</w:t>
            </w:r>
            <w:r w:rsidR="0006151D">
              <w:rPr>
                <w:rFonts w:ascii="Times New Roman" w:hAnsi="Times New Roman" w:cs="Times New Roman"/>
              </w:rPr>
              <w:t>/or</w:t>
            </w:r>
            <w:r w:rsidRPr="00760F71">
              <w:rPr>
                <w:rFonts w:ascii="Times New Roman" w:hAnsi="Times New Roman" w:cs="Times New Roman"/>
              </w:rPr>
              <w:t xml:space="preserve"> fear. </w:t>
            </w:r>
          </w:p>
          <w:p w:rsidR="002938E3" w:rsidRDefault="002938E3" w:rsidP="0052427E">
            <w:pPr>
              <w:rPr>
                <w:rFonts w:ascii="Times New Roman" w:hAnsi="Times New Roman" w:cs="Times New Roman"/>
              </w:rPr>
            </w:pPr>
            <w:r w:rsidRPr="00824774">
              <w:rPr>
                <w:rFonts w:ascii="Times New Roman" w:hAnsi="Times New Roman" w:cs="Times New Roman"/>
                <w:highlight w:val="yellow"/>
              </w:rPr>
              <w:t>Body paragraph – start filling in the rubric for argumentative paper</w:t>
            </w:r>
          </w:p>
          <w:p w:rsidR="002938E3" w:rsidRDefault="002938E3" w:rsidP="0052427E">
            <w:pPr>
              <w:rPr>
                <w:rFonts w:ascii="Times New Roman" w:hAnsi="Times New Roman" w:cs="Times New Roman"/>
              </w:rPr>
            </w:pPr>
          </w:p>
          <w:p w:rsidR="002938E3" w:rsidRDefault="002938E3" w:rsidP="0052427E">
            <w:pPr>
              <w:rPr>
                <w:rFonts w:ascii="Times New Roman" w:hAnsi="Times New Roman" w:cs="Times New Roman"/>
              </w:rPr>
            </w:pPr>
            <w:r>
              <w:rPr>
                <w:rFonts w:ascii="Times New Roman" w:hAnsi="Times New Roman" w:cs="Times New Roman"/>
                <w:b/>
              </w:rPr>
              <w:t>Direct Instruction:</w:t>
            </w:r>
            <w:r>
              <w:rPr>
                <w:rFonts w:ascii="Times New Roman" w:hAnsi="Times New Roman" w:cs="Times New Roman"/>
              </w:rPr>
              <w:t xml:space="preserve"> elements of </w:t>
            </w:r>
            <w:r w:rsidR="004A09D2">
              <w:rPr>
                <w:rFonts w:ascii="Times New Roman" w:hAnsi="Times New Roman" w:cs="Times New Roman"/>
              </w:rPr>
              <w:t xml:space="preserve">body paragraph. </w:t>
            </w:r>
          </w:p>
          <w:p w:rsidR="004A09D2" w:rsidRPr="002938E3" w:rsidRDefault="004A09D2" w:rsidP="0052427E">
            <w:pPr>
              <w:rPr>
                <w:rFonts w:ascii="Times New Roman" w:hAnsi="Times New Roman" w:cs="Times New Roman"/>
              </w:rPr>
            </w:pPr>
          </w:p>
          <w:p w:rsidR="00EC41CC" w:rsidRDefault="00FB22A1" w:rsidP="0052427E">
            <w:pPr>
              <w:rPr>
                <w:rFonts w:ascii="Times New Roman" w:hAnsi="Times New Roman" w:cs="Times New Roman"/>
              </w:rPr>
            </w:pPr>
            <w:r w:rsidRPr="00760F71">
              <w:rPr>
                <w:rFonts w:ascii="Times New Roman" w:hAnsi="Times New Roman" w:cs="Times New Roman"/>
              </w:rPr>
              <w:t xml:space="preserve">Choose one quote from the </w:t>
            </w:r>
            <w:r w:rsidR="00F8342C">
              <w:rPr>
                <w:rFonts w:ascii="Times New Roman" w:hAnsi="Times New Roman" w:cs="Times New Roman"/>
              </w:rPr>
              <w:t>three</w:t>
            </w:r>
            <w:r w:rsidRPr="00760F71">
              <w:rPr>
                <w:rFonts w:ascii="Times New Roman" w:hAnsi="Times New Roman" w:cs="Times New Roman"/>
              </w:rPr>
              <w:t xml:space="preserve"> they </w:t>
            </w:r>
            <w:r w:rsidR="00F8342C">
              <w:rPr>
                <w:rFonts w:ascii="Times New Roman" w:hAnsi="Times New Roman" w:cs="Times New Roman"/>
              </w:rPr>
              <w:t>find</w:t>
            </w:r>
            <w:r w:rsidRPr="00760F71">
              <w:rPr>
                <w:rFonts w:ascii="Times New Roman" w:hAnsi="Times New Roman" w:cs="Times New Roman"/>
              </w:rPr>
              <w:t xml:space="preserve"> that BEST demonstrates an example of desire for power or struggle with fear. Write on poster paper to read to class.</w:t>
            </w:r>
          </w:p>
          <w:p w:rsidR="00FB22A1" w:rsidRPr="00760F71" w:rsidRDefault="00FB22A1" w:rsidP="00EC41CC">
            <w:pPr>
              <w:rPr>
                <w:rFonts w:ascii="Times New Roman" w:hAnsi="Times New Roman" w:cs="Times New Roman"/>
              </w:rPr>
            </w:pPr>
          </w:p>
        </w:tc>
        <w:tc>
          <w:tcPr>
            <w:tcW w:w="3150" w:type="dxa"/>
            <w:shd w:val="clear" w:color="auto" w:fill="FFF2CC" w:themeFill="accent4" w:themeFillTint="33"/>
          </w:tcPr>
          <w:p w:rsidR="00FB22A1" w:rsidRPr="00760F71" w:rsidRDefault="00FB22A1" w:rsidP="0052427E">
            <w:pPr>
              <w:rPr>
                <w:rFonts w:ascii="Times New Roman" w:hAnsi="Times New Roman" w:cs="Times New Roman"/>
              </w:rPr>
            </w:pPr>
          </w:p>
          <w:p w:rsidR="00FB22A1" w:rsidRPr="00760F71" w:rsidRDefault="00FB22A1" w:rsidP="0052427E">
            <w:pPr>
              <w:rPr>
                <w:rFonts w:ascii="Times New Roman" w:hAnsi="Times New Roman" w:cs="Times New Roman"/>
              </w:rPr>
            </w:pPr>
            <w:r w:rsidRPr="00760F71">
              <w:rPr>
                <w:rFonts w:ascii="Times New Roman" w:hAnsi="Times New Roman" w:cs="Times New Roman"/>
              </w:rPr>
              <w:t xml:space="preserve">In pairs/small groups: Fill in </w:t>
            </w:r>
            <w:r w:rsidRPr="00760F71">
              <w:rPr>
                <w:rFonts w:ascii="Times New Roman" w:hAnsi="Times New Roman" w:cs="Times New Roman"/>
                <w:highlight w:val="green"/>
              </w:rPr>
              <w:t>Say-Mean-Matter graphic organizer</w:t>
            </w:r>
            <w:r w:rsidRPr="00760F71">
              <w:rPr>
                <w:rFonts w:ascii="Times New Roman" w:hAnsi="Times New Roman" w:cs="Times New Roman"/>
              </w:rPr>
              <w:t xml:space="preserve"> with quotations that demonstrate examples of power struggle and fear</w:t>
            </w:r>
          </w:p>
          <w:p w:rsidR="00FB22A1" w:rsidRDefault="00FB22A1" w:rsidP="0052427E">
            <w:pPr>
              <w:rPr>
                <w:rFonts w:ascii="Times New Roman" w:hAnsi="Times New Roman" w:cs="Times New Roman"/>
              </w:rPr>
            </w:pPr>
          </w:p>
          <w:p w:rsidR="00026087" w:rsidRDefault="00026087" w:rsidP="0052427E">
            <w:pPr>
              <w:rPr>
                <w:rFonts w:ascii="Times New Roman" w:hAnsi="Times New Roman" w:cs="Times New Roman"/>
              </w:rPr>
            </w:pPr>
          </w:p>
          <w:p w:rsidR="00026087" w:rsidRDefault="00026087" w:rsidP="0052427E">
            <w:pPr>
              <w:rPr>
                <w:rFonts w:ascii="Times New Roman" w:hAnsi="Times New Roman" w:cs="Times New Roman"/>
              </w:rPr>
            </w:pPr>
          </w:p>
          <w:p w:rsidR="00026087" w:rsidRDefault="00026087" w:rsidP="0052427E">
            <w:pPr>
              <w:rPr>
                <w:rFonts w:ascii="Times New Roman" w:hAnsi="Times New Roman" w:cs="Times New Roman"/>
              </w:rPr>
            </w:pPr>
            <w:r>
              <w:rPr>
                <w:rFonts w:ascii="Times New Roman" w:hAnsi="Times New Roman" w:cs="Times New Roman"/>
              </w:rPr>
              <w:t>Write one quote per post-it note</w:t>
            </w:r>
          </w:p>
          <w:p w:rsidR="001D13B5" w:rsidRPr="00760F71" w:rsidRDefault="001D13B5" w:rsidP="0052427E">
            <w:pPr>
              <w:rPr>
                <w:rFonts w:ascii="Times New Roman" w:hAnsi="Times New Roman" w:cs="Times New Roman"/>
              </w:rPr>
            </w:pPr>
            <w:r>
              <w:rPr>
                <w:rFonts w:ascii="Times New Roman" w:hAnsi="Times New Roman" w:cs="Times New Roman"/>
              </w:rPr>
              <w:t>Stick post-it note they choose on the top of their shared paper</w:t>
            </w:r>
          </w:p>
        </w:tc>
      </w:tr>
      <w:tr w:rsidR="00FB22A1" w:rsidRPr="00760F71" w:rsidTr="0052427E">
        <w:tc>
          <w:tcPr>
            <w:tcW w:w="2155" w:type="dxa"/>
            <w:shd w:val="clear" w:color="auto" w:fill="FFF2CC" w:themeFill="accent4" w:themeFillTint="33"/>
          </w:tcPr>
          <w:p w:rsidR="00DD4F11" w:rsidRPr="00760F71" w:rsidRDefault="00DD4F11" w:rsidP="0052427E">
            <w:pPr>
              <w:rPr>
                <w:rFonts w:ascii="Times New Roman" w:hAnsi="Times New Roman" w:cs="Times New Roman"/>
                <w:color w:val="000000"/>
              </w:rPr>
            </w:pPr>
            <w:r w:rsidRPr="00760F71">
              <w:rPr>
                <w:rFonts w:ascii="Times New Roman" w:hAnsi="Times New Roman" w:cs="Times New Roman"/>
                <w:b/>
              </w:rPr>
              <w:lastRenderedPageBreak/>
              <w:t>CC Reading Literature 3</w:t>
            </w:r>
            <w:r w:rsidRPr="00760F71">
              <w:rPr>
                <w:rFonts w:ascii="Times New Roman" w:hAnsi="Times New Roman" w:cs="Times New Roman"/>
              </w:rPr>
              <w:t xml:space="preserve">: </w:t>
            </w:r>
            <w:r w:rsidRPr="00760F71">
              <w:rPr>
                <w:rFonts w:ascii="Times New Roman" w:hAnsi="Times New Roman" w:cs="Times New Roman"/>
                <w:color w:val="000000"/>
              </w:rPr>
              <w:t>Analyze how complex characters (e.g., those with multiple or conflicting motivations) develop over the course of a text, interact with other characters and advance the plot or develop the theme.</w:t>
            </w:r>
          </w:p>
          <w:p w:rsidR="00DD4F11" w:rsidRPr="00760F71" w:rsidRDefault="00DD4F11" w:rsidP="0052427E">
            <w:pPr>
              <w:rPr>
                <w:rFonts w:ascii="Times New Roman" w:hAnsi="Times New Roman" w:cs="Times New Roman"/>
                <w:color w:val="000000"/>
              </w:rPr>
            </w:pPr>
            <w:r w:rsidRPr="00760F71">
              <w:rPr>
                <w:rFonts w:ascii="Times New Roman" w:hAnsi="Times New Roman" w:cs="Times New Roman"/>
                <w:b/>
              </w:rPr>
              <w:t>CC Reading Literature 1:</w:t>
            </w:r>
            <w:r w:rsidRPr="00760F71">
              <w:rPr>
                <w:rFonts w:ascii="Times New Roman" w:hAnsi="Times New Roman" w:cs="Times New Roman"/>
              </w:rPr>
              <w:t xml:space="preserve"> </w:t>
            </w:r>
            <w:r w:rsidRPr="00760F71">
              <w:rPr>
                <w:rFonts w:ascii="Times New Roman" w:hAnsi="Times New Roman" w:cs="Times New Roman"/>
                <w:color w:val="000000"/>
              </w:rPr>
              <w:t>Cite strong and thorough textual evidence …</w:t>
            </w:r>
          </w:p>
          <w:p w:rsidR="00FB22A1" w:rsidRPr="00760F71" w:rsidRDefault="00FB22A1" w:rsidP="0052427E">
            <w:pPr>
              <w:rPr>
                <w:rFonts w:ascii="Times New Roman" w:hAnsi="Times New Roman" w:cs="Times New Roman"/>
                <w:b/>
              </w:rPr>
            </w:pPr>
          </w:p>
        </w:tc>
        <w:tc>
          <w:tcPr>
            <w:tcW w:w="2430" w:type="dxa"/>
            <w:shd w:val="clear" w:color="auto" w:fill="FFF2CC" w:themeFill="accent4" w:themeFillTint="33"/>
          </w:tcPr>
          <w:p w:rsidR="00FB22A1" w:rsidRPr="00760F71" w:rsidRDefault="00FB22A1" w:rsidP="0052427E">
            <w:pPr>
              <w:rPr>
                <w:rFonts w:ascii="Times New Roman" w:hAnsi="Times New Roman" w:cs="Times New Roman"/>
              </w:rPr>
            </w:pPr>
          </w:p>
        </w:tc>
        <w:tc>
          <w:tcPr>
            <w:tcW w:w="810" w:type="dxa"/>
            <w:shd w:val="clear" w:color="auto" w:fill="FFF2CC" w:themeFill="accent4" w:themeFillTint="33"/>
          </w:tcPr>
          <w:p w:rsidR="00FB22A1" w:rsidRPr="00760F71" w:rsidRDefault="00FB22A1" w:rsidP="0052427E">
            <w:pPr>
              <w:rPr>
                <w:rFonts w:ascii="Times New Roman" w:hAnsi="Times New Roman" w:cs="Times New Roman"/>
              </w:rPr>
            </w:pPr>
            <w:r w:rsidRPr="00760F71">
              <w:rPr>
                <w:rFonts w:ascii="Times New Roman" w:hAnsi="Times New Roman" w:cs="Times New Roman"/>
              </w:rPr>
              <w:t>1d</w:t>
            </w:r>
          </w:p>
        </w:tc>
        <w:tc>
          <w:tcPr>
            <w:tcW w:w="1980" w:type="dxa"/>
            <w:shd w:val="clear" w:color="auto" w:fill="FFF2CC" w:themeFill="accent4" w:themeFillTint="33"/>
          </w:tcPr>
          <w:p w:rsidR="00FB22A1" w:rsidRPr="00760F71" w:rsidRDefault="00FB22A1" w:rsidP="0052427E">
            <w:pPr>
              <w:pStyle w:val="ListParagraph"/>
              <w:numPr>
                <w:ilvl w:val="0"/>
                <w:numId w:val="8"/>
              </w:numPr>
              <w:rPr>
                <w:rFonts w:ascii="Times New Roman" w:hAnsi="Times New Roman" w:cs="Times New Roman"/>
                <w:u w:val="single"/>
              </w:rPr>
            </w:pPr>
            <w:r w:rsidRPr="00760F71">
              <w:rPr>
                <w:rFonts w:ascii="Times New Roman" w:hAnsi="Times New Roman" w:cs="Times New Roman"/>
              </w:rPr>
              <w:t>Identify multiple/conflicting character motivations</w:t>
            </w:r>
          </w:p>
          <w:p w:rsidR="00FB22A1" w:rsidRPr="00760F71" w:rsidRDefault="00FB22A1" w:rsidP="0052427E">
            <w:pPr>
              <w:pStyle w:val="ListParagraph"/>
              <w:numPr>
                <w:ilvl w:val="0"/>
                <w:numId w:val="8"/>
              </w:numPr>
              <w:rPr>
                <w:rFonts w:ascii="Times New Roman" w:hAnsi="Times New Roman" w:cs="Times New Roman"/>
                <w:u w:val="single"/>
              </w:rPr>
            </w:pPr>
            <w:r w:rsidRPr="00760F71">
              <w:rPr>
                <w:rFonts w:ascii="Times New Roman" w:hAnsi="Times New Roman" w:cs="Times New Roman"/>
              </w:rPr>
              <w:t>Analyze character interactions</w:t>
            </w:r>
          </w:p>
          <w:p w:rsidR="00FB22A1" w:rsidRPr="00760F71" w:rsidRDefault="00FB22A1" w:rsidP="0052427E">
            <w:pPr>
              <w:rPr>
                <w:rFonts w:ascii="Times New Roman" w:hAnsi="Times New Roman" w:cs="Times New Roman"/>
                <w:u w:val="single"/>
              </w:rPr>
            </w:pPr>
          </w:p>
          <w:p w:rsidR="00FB22A1" w:rsidRPr="00760F71" w:rsidRDefault="00FB22A1" w:rsidP="0052427E">
            <w:pPr>
              <w:rPr>
                <w:rFonts w:ascii="Times New Roman" w:hAnsi="Times New Roman" w:cs="Times New Roman"/>
                <w:u w:val="single"/>
              </w:rPr>
            </w:pPr>
          </w:p>
          <w:p w:rsidR="00FB22A1" w:rsidRPr="00760F71" w:rsidRDefault="00FB22A1" w:rsidP="0052427E">
            <w:pPr>
              <w:pStyle w:val="ListParagraph"/>
              <w:numPr>
                <w:ilvl w:val="0"/>
                <w:numId w:val="8"/>
              </w:numPr>
              <w:rPr>
                <w:rFonts w:ascii="Times New Roman" w:hAnsi="Times New Roman" w:cs="Times New Roman"/>
                <w:u w:val="single"/>
              </w:rPr>
            </w:pPr>
            <w:r w:rsidRPr="00760F71">
              <w:rPr>
                <w:rFonts w:ascii="Times New Roman" w:hAnsi="Times New Roman" w:cs="Times New Roman"/>
              </w:rPr>
              <w:t>Analyze the text</w:t>
            </w:r>
          </w:p>
          <w:p w:rsidR="00FB22A1" w:rsidRPr="00760F71" w:rsidRDefault="00FB22A1" w:rsidP="0052427E">
            <w:pPr>
              <w:pStyle w:val="ListParagraph"/>
              <w:numPr>
                <w:ilvl w:val="0"/>
                <w:numId w:val="8"/>
              </w:numPr>
              <w:rPr>
                <w:rFonts w:ascii="Times New Roman" w:hAnsi="Times New Roman" w:cs="Times New Roman"/>
                <w:u w:val="single"/>
              </w:rPr>
            </w:pPr>
            <w:r w:rsidRPr="00760F71">
              <w:rPr>
                <w:rFonts w:ascii="Times New Roman" w:hAnsi="Times New Roman" w:cs="Times New Roman"/>
              </w:rPr>
              <w:t>Draw inferences</w:t>
            </w:r>
          </w:p>
        </w:tc>
        <w:tc>
          <w:tcPr>
            <w:tcW w:w="3690" w:type="dxa"/>
            <w:shd w:val="clear" w:color="auto" w:fill="FFF2CC" w:themeFill="accent4" w:themeFillTint="33"/>
          </w:tcPr>
          <w:p w:rsidR="00FB22A1" w:rsidRPr="00760F71" w:rsidRDefault="00FB22A1" w:rsidP="0052427E">
            <w:pPr>
              <w:rPr>
                <w:rFonts w:ascii="Times New Roman" w:hAnsi="Times New Roman" w:cs="Times New Roman"/>
                <w:b/>
              </w:rPr>
            </w:pPr>
            <w:r w:rsidRPr="00760F71">
              <w:rPr>
                <w:rFonts w:ascii="Times New Roman" w:hAnsi="Times New Roman" w:cs="Times New Roman"/>
                <w:b/>
              </w:rPr>
              <w:t>Day 1, hour 4: Quotation analysis</w:t>
            </w:r>
          </w:p>
          <w:p w:rsidR="00165602" w:rsidRPr="00760F71" w:rsidRDefault="00FB22A1" w:rsidP="0052427E">
            <w:pPr>
              <w:rPr>
                <w:rFonts w:ascii="Times New Roman" w:hAnsi="Times New Roman" w:cs="Times New Roman"/>
              </w:rPr>
            </w:pPr>
            <w:r w:rsidRPr="00760F71">
              <w:rPr>
                <w:rFonts w:ascii="Times New Roman" w:hAnsi="Times New Roman" w:cs="Times New Roman"/>
              </w:rPr>
              <w:t xml:space="preserve">Provide students with </w:t>
            </w:r>
            <w:r w:rsidRPr="00760F71">
              <w:rPr>
                <w:rFonts w:ascii="Times New Roman" w:hAnsi="Times New Roman" w:cs="Times New Roman"/>
                <w:highlight w:val="yellow"/>
              </w:rPr>
              <w:t>two sets of quotes</w:t>
            </w:r>
            <w:r w:rsidRPr="00760F71">
              <w:rPr>
                <w:rFonts w:ascii="Times New Roman" w:hAnsi="Times New Roman" w:cs="Times New Roman"/>
              </w:rPr>
              <w:t xml:space="preserve"> (glued onto color-coded notecards): one for Ralph, one for Jack. Sort quotations as most telling of Ralph and Jack’s character.</w:t>
            </w:r>
            <w:r w:rsidR="00E1045F">
              <w:rPr>
                <w:rFonts w:ascii="Times New Roman" w:hAnsi="Times New Roman" w:cs="Times New Roman"/>
              </w:rPr>
              <w:t xml:space="preserve"> </w:t>
            </w:r>
            <w:r w:rsidR="00E1045F" w:rsidRPr="00760F71">
              <w:rPr>
                <w:rFonts w:ascii="Times New Roman" w:hAnsi="Times New Roman" w:cs="Times New Roman"/>
                <w:b/>
              </w:rPr>
              <w:t xml:space="preserve"> Include Key Scene 1</w:t>
            </w:r>
          </w:p>
          <w:p w:rsidR="00165602" w:rsidRPr="00E1045F" w:rsidRDefault="00165602" w:rsidP="0052427E">
            <w:pPr>
              <w:rPr>
                <w:rFonts w:ascii="Times New Roman" w:hAnsi="Times New Roman" w:cs="Times New Roman"/>
                <w:b/>
              </w:rPr>
            </w:pPr>
            <w:r w:rsidRPr="00E1045F">
              <w:rPr>
                <w:rFonts w:ascii="Times New Roman" w:hAnsi="Times New Roman" w:cs="Times New Roman"/>
                <w:b/>
                <w:highlight w:val="red"/>
              </w:rPr>
              <w:t>In-Class Writing #1 (pairs)</w:t>
            </w:r>
          </w:p>
          <w:p w:rsidR="00165602" w:rsidRDefault="00165602" w:rsidP="0052427E">
            <w:pPr>
              <w:rPr>
                <w:rFonts w:ascii="Times New Roman" w:hAnsi="Times New Roman" w:cs="Times New Roman"/>
              </w:rPr>
            </w:pPr>
          </w:p>
          <w:p w:rsidR="00734726" w:rsidRPr="00760F71" w:rsidRDefault="00734726" w:rsidP="0052427E">
            <w:pPr>
              <w:rPr>
                <w:rFonts w:ascii="Times New Roman" w:hAnsi="Times New Roman" w:cs="Times New Roman"/>
              </w:rPr>
            </w:pPr>
          </w:p>
          <w:p w:rsidR="00B32174" w:rsidRPr="00760F71" w:rsidRDefault="005C38C1" w:rsidP="0052427E">
            <w:pPr>
              <w:rPr>
                <w:rFonts w:ascii="Times New Roman" w:hAnsi="Times New Roman" w:cs="Times New Roman"/>
                <w:b/>
              </w:rPr>
            </w:pPr>
            <w:r>
              <w:rPr>
                <w:rFonts w:ascii="Times New Roman" w:hAnsi="Times New Roman" w:cs="Times New Roman"/>
                <w:b/>
              </w:rPr>
              <w:t xml:space="preserve">Begin reading </w:t>
            </w:r>
            <w:r w:rsidR="00B32174" w:rsidRPr="00760F71">
              <w:rPr>
                <w:rFonts w:ascii="Times New Roman" w:hAnsi="Times New Roman" w:cs="Times New Roman"/>
                <w:b/>
              </w:rPr>
              <w:t>Chapter 2</w:t>
            </w:r>
          </w:p>
          <w:p w:rsidR="002C209C" w:rsidRDefault="002C209C" w:rsidP="0052427E">
            <w:pPr>
              <w:rPr>
                <w:rFonts w:ascii="Times New Roman" w:hAnsi="Times New Roman" w:cs="Times New Roman"/>
                <w:b/>
              </w:rPr>
            </w:pPr>
          </w:p>
          <w:p w:rsidR="005C38C1" w:rsidRPr="005C38C1" w:rsidRDefault="005C38C1" w:rsidP="005C38C1">
            <w:pPr>
              <w:rPr>
                <w:rFonts w:ascii="Times New Roman" w:hAnsi="Times New Roman" w:cs="Times New Roman"/>
              </w:rPr>
            </w:pPr>
            <w:r w:rsidRPr="00095EA9">
              <w:rPr>
                <w:rFonts w:ascii="Times New Roman" w:hAnsi="Times New Roman" w:cs="Times New Roman"/>
                <w:b/>
                <w:highlight w:val="yellow"/>
              </w:rPr>
              <w:t>Character analysis Graphic organizer</w:t>
            </w:r>
            <w:r>
              <w:rPr>
                <w:rFonts w:ascii="Times New Roman" w:hAnsi="Times New Roman" w:cs="Times New Roman"/>
                <w:b/>
              </w:rPr>
              <w:t xml:space="preserve"> – </w:t>
            </w:r>
            <w:r>
              <w:rPr>
                <w:rFonts w:ascii="Times New Roman" w:hAnsi="Times New Roman" w:cs="Times New Roman"/>
              </w:rPr>
              <w:t xml:space="preserve">create representations of one of the following characters – work in pairs: Ralph, Simon, Piggy, Jack, Samneric </w:t>
            </w:r>
          </w:p>
          <w:p w:rsidR="005C38C1" w:rsidRPr="00760F71" w:rsidRDefault="005C38C1" w:rsidP="0052427E">
            <w:pPr>
              <w:rPr>
                <w:rFonts w:ascii="Times New Roman" w:hAnsi="Times New Roman" w:cs="Times New Roman"/>
                <w:b/>
              </w:rPr>
            </w:pPr>
          </w:p>
        </w:tc>
        <w:tc>
          <w:tcPr>
            <w:tcW w:w="3150" w:type="dxa"/>
            <w:shd w:val="clear" w:color="auto" w:fill="FFF2CC" w:themeFill="accent4" w:themeFillTint="33"/>
          </w:tcPr>
          <w:p w:rsidR="00FB22A1" w:rsidRPr="00760F71" w:rsidRDefault="00FB22A1" w:rsidP="0052427E">
            <w:pPr>
              <w:rPr>
                <w:rFonts w:ascii="Times New Roman" w:hAnsi="Times New Roman" w:cs="Times New Roman"/>
              </w:rPr>
            </w:pPr>
            <w:r w:rsidRPr="00760F71">
              <w:rPr>
                <w:rFonts w:ascii="Times New Roman" w:hAnsi="Times New Roman" w:cs="Times New Roman"/>
              </w:rPr>
              <w:t>Each group breaks into two teams and write a</w:t>
            </w:r>
            <w:r w:rsidR="00554108" w:rsidRPr="00760F71">
              <w:rPr>
                <w:rFonts w:ascii="Times New Roman" w:hAnsi="Times New Roman" w:cs="Times New Roman"/>
              </w:rPr>
              <w:t xml:space="preserve"> paragraph</w:t>
            </w:r>
            <w:r w:rsidRPr="00760F71">
              <w:rPr>
                <w:rFonts w:ascii="Times New Roman" w:hAnsi="Times New Roman" w:cs="Times New Roman"/>
              </w:rPr>
              <w:t xml:space="preserve"> response – What does that one quotation show about Ralph or Jack as a leader? </w:t>
            </w:r>
            <w:r w:rsidRPr="00760F71">
              <w:rPr>
                <w:rFonts w:ascii="Times New Roman" w:hAnsi="Times New Roman" w:cs="Times New Roman"/>
                <w:highlight w:val="green"/>
              </w:rPr>
              <w:t>Pairs share out paragraph response.</w:t>
            </w:r>
            <w:r w:rsidRPr="00760F71">
              <w:rPr>
                <w:rFonts w:ascii="Times New Roman" w:hAnsi="Times New Roman" w:cs="Times New Roman"/>
              </w:rPr>
              <w:t xml:space="preserve"> </w:t>
            </w:r>
          </w:p>
          <w:p w:rsidR="00FB22A1" w:rsidRPr="00760F71" w:rsidRDefault="00FB22A1" w:rsidP="0052427E">
            <w:pPr>
              <w:rPr>
                <w:rFonts w:ascii="Times New Roman" w:hAnsi="Times New Roman" w:cs="Times New Roman"/>
              </w:rPr>
            </w:pPr>
          </w:p>
          <w:p w:rsidR="00FB22A1" w:rsidRPr="00760F71" w:rsidRDefault="00FB22A1" w:rsidP="0052427E">
            <w:pPr>
              <w:rPr>
                <w:rFonts w:ascii="Times New Roman" w:hAnsi="Times New Roman" w:cs="Times New Roman"/>
              </w:rPr>
            </w:pPr>
            <w:r w:rsidRPr="00760F71">
              <w:rPr>
                <w:rFonts w:ascii="Times New Roman" w:hAnsi="Times New Roman" w:cs="Times New Roman"/>
                <w:b/>
              </w:rPr>
              <w:t>IWOC: Finish reading Chapter</w:t>
            </w:r>
            <w:r w:rsidR="00B32174" w:rsidRPr="00760F71">
              <w:rPr>
                <w:rFonts w:ascii="Times New Roman" w:hAnsi="Times New Roman" w:cs="Times New Roman"/>
                <w:b/>
              </w:rPr>
              <w:t>s</w:t>
            </w:r>
            <w:r w:rsidRPr="00760F71">
              <w:rPr>
                <w:rFonts w:ascii="Times New Roman" w:hAnsi="Times New Roman" w:cs="Times New Roman"/>
                <w:b/>
              </w:rPr>
              <w:t xml:space="preserve"> </w:t>
            </w:r>
            <w:r w:rsidR="00B32174" w:rsidRPr="00760F71">
              <w:rPr>
                <w:rFonts w:ascii="Times New Roman" w:hAnsi="Times New Roman" w:cs="Times New Roman"/>
                <w:b/>
              </w:rPr>
              <w:t>2-</w:t>
            </w:r>
            <w:r w:rsidRPr="00760F71">
              <w:rPr>
                <w:rFonts w:ascii="Times New Roman" w:hAnsi="Times New Roman" w:cs="Times New Roman"/>
                <w:b/>
              </w:rPr>
              <w:t>3</w:t>
            </w:r>
            <w:r w:rsidRPr="00760F71">
              <w:rPr>
                <w:rFonts w:ascii="Times New Roman" w:hAnsi="Times New Roman" w:cs="Times New Roman"/>
              </w:rPr>
              <w:t xml:space="preserve">, </w:t>
            </w:r>
            <w:r w:rsidRPr="00760F71">
              <w:rPr>
                <w:rFonts w:ascii="Times New Roman" w:hAnsi="Times New Roman" w:cs="Times New Roman"/>
                <w:highlight w:val="green"/>
              </w:rPr>
              <w:t>answer brief guiding questions</w:t>
            </w:r>
          </w:p>
        </w:tc>
      </w:tr>
      <w:tr w:rsidR="00FB22A1" w:rsidRPr="00760F71" w:rsidTr="0052427E">
        <w:tc>
          <w:tcPr>
            <w:tcW w:w="2155" w:type="dxa"/>
            <w:shd w:val="clear" w:color="auto" w:fill="FBE4D5" w:themeFill="accent2" w:themeFillTint="33"/>
          </w:tcPr>
          <w:p w:rsidR="00FB22A1" w:rsidRPr="00760F71" w:rsidRDefault="00FB22A1" w:rsidP="0052427E">
            <w:pPr>
              <w:rPr>
                <w:rFonts w:ascii="Times New Roman" w:hAnsi="Times New Roman" w:cs="Times New Roman"/>
                <w:b/>
              </w:rPr>
            </w:pPr>
          </w:p>
        </w:tc>
        <w:tc>
          <w:tcPr>
            <w:tcW w:w="2430" w:type="dxa"/>
            <w:shd w:val="clear" w:color="auto" w:fill="FBE4D5" w:themeFill="accent2" w:themeFillTint="33"/>
          </w:tcPr>
          <w:p w:rsidR="00FB22A1" w:rsidRPr="00760F71" w:rsidRDefault="00FB22A1" w:rsidP="0052427E">
            <w:pPr>
              <w:rPr>
                <w:rFonts w:ascii="Times New Roman" w:hAnsi="Times New Roman" w:cs="Times New Roman"/>
                <w:b/>
              </w:rPr>
            </w:pPr>
          </w:p>
          <w:p w:rsidR="00FB22A1" w:rsidRPr="00760F71" w:rsidRDefault="00FB22A1" w:rsidP="0052427E">
            <w:pPr>
              <w:rPr>
                <w:rFonts w:ascii="Times New Roman" w:hAnsi="Times New Roman" w:cs="Times New Roman"/>
              </w:rPr>
            </w:pPr>
            <w:r w:rsidRPr="00760F71">
              <w:rPr>
                <w:rFonts w:ascii="Times New Roman" w:hAnsi="Times New Roman" w:cs="Times New Roman"/>
                <w:b/>
              </w:rPr>
              <w:t>CC Language 9.1b</w:t>
            </w:r>
            <w:r w:rsidRPr="00760F71">
              <w:rPr>
                <w:rFonts w:ascii="Times New Roman" w:hAnsi="Times New Roman" w:cs="Times New Roman"/>
              </w:rPr>
              <w:t>: Use various types of phrases and clauses to convey meanings and add variety and interest to writing or presentations</w:t>
            </w:r>
            <w:r w:rsidR="002826B1" w:rsidRPr="00760F71">
              <w:rPr>
                <w:rFonts w:ascii="Times New Roman" w:hAnsi="Times New Roman" w:cs="Times New Roman"/>
              </w:rPr>
              <w:t xml:space="preserve"> &amp; </w:t>
            </w:r>
            <w:r w:rsidR="002826B1" w:rsidRPr="00760F71">
              <w:rPr>
                <w:rFonts w:ascii="Times New Roman" w:hAnsi="Times New Roman" w:cs="Times New Roman"/>
                <w:b/>
              </w:rPr>
              <w:t>CC Language 10.2a</w:t>
            </w:r>
            <w:r w:rsidR="002826B1" w:rsidRPr="00760F71">
              <w:rPr>
                <w:rFonts w:ascii="Times New Roman" w:hAnsi="Times New Roman" w:cs="Times New Roman"/>
              </w:rPr>
              <w:t>: semicolon</w:t>
            </w:r>
          </w:p>
          <w:p w:rsidR="00DD4F11" w:rsidRPr="00760F71" w:rsidRDefault="00DD4F11" w:rsidP="0052427E">
            <w:pPr>
              <w:rPr>
                <w:rFonts w:ascii="Times New Roman" w:hAnsi="Times New Roman" w:cs="Times New Roman"/>
              </w:rPr>
            </w:pPr>
          </w:p>
          <w:p w:rsidR="00C01988" w:rsidRDefault="00C01988" w:rsidP="0052427E">
            <w:pPr>
              <w:rPr>
                <w:rFonts w:ascii="Times New Roman" w:hAnsi="Times New Roman" w:cs="Times New Roman"/>
                <w:b/>
                <w:sz w:val="20"/>
              </w:rPr>
            </w:pPr>
          </w:p>
          <w:p w:rsidR="00C01988" w:rsidRDefault="00C01988" w:rsidP="0052427E">
            <w:pPr>
              <w:rPr>
                <w:rFonts w:ascii="Times New Roman" w:hAnsi="Times New Roman" w:cs="Times New Roman"/>
                <w:b/>
                <w:sz w:val="20"/>
              </w:rPr>
            </w:pPr>
          </w:p>
          <w:p w:rsidR="00C01988" w:rsidRDefault="00C01988" w:rsidP="0052427E">
            <w:pPr>
              <w:rPr>
                <w:rFonts w:ascii="Times New Roman" w:hAnsi="Times New Roman" w:cs="Times New Roman"/>
                <w:b/>
                <w:sz w:val="20"/>
              </w:rPr>
            </w:pPr>
          </w:p>
          <w:p w:rsidR="00DD4F11" w:rsidRPr="00760F71" w:rsidRDefault="00DD4F11" w:rsidP="0052427E">
            <w:pPr>
              <w:rPr>
                <w:rFonts w:ascii="Times New Roman" w:hAnsi="Times New Roman" w:cs="Times New Roman"/>
                <w:b/>
                <w:sz w:val="20"/>
              </w:rPr>
            </w:pPr>
            <w:r w:rsidRPr="00760F71">
              <w:rPr>
                <w:rFonts w:ascii="Times New Roman" w:hAnsi="Times New Roman" w:cs="Times New Roman"/>
                <w:b/>
                <w:sz w:val="20"/>
              </w:rPr>
              <w:t xml:space="preserve">CC Writing 1a: </w:t>
            </w:r>
          </w:p>
          <w:p w:rsidR="00DD4F11" w:rsidRPr="00760F71" w:rsidRDefault="00DD4F11" w:rsidP="0052427E">
            <w:pPr>
              <w:pStyle w:val="Pa24"/>
              <w:spacing w:after="60"/>
              <w:ind w:hanging="360"/>
              <w:rPr>
                <w:rFonts w:ascii="Times New Roman" w:hAnsi="Times New Roman" w:cs="Times New Roman"/>
              </w:rPr>
            </w:pPr>
            <w:r w:rsidRPr="00760F71">
              <w:rPr>
                <w:rFonts w:ascii="Times New Roman" w:hAnsi="Times New Roman" w:cs="Times New Roman"/>
                <w:color w:val="000000"/>
                <w:sz w:val="20"/>
                <w:szCs w:val="22"/>
              </w:rPr>
              <w:t xml:space="preserve">1. </w:t>
            </w:r>
            <w:r w:rsidRPr="00760F71">
              <w:rPr>
                <w:rFonts w:ascii="Times New Roman" w:hAnsi="Times New Roman" w:cs="Times New Roman"/>
                <w:color w:val="000000"/>
                <w:sz w:val="22"/>
              </w:rPr>
              <w:t xml:space="preserve">  Write arguments to support claims in an analysis of substantive topics or texts, using valid reasoning and relevant and sufficient evidence.</w:t>
            </w:r>
            <w:r w:rsidRPr="00760F71">
              <w:rPr>
                <w:rFonts w:ascii="Times New Roman" w:hAnsi="Times New Roman" w:cs="Times New Roman"/>
              </w:rPr>
              <w:t xml:space="preserve"> </w:t>
            </w:r>
          </w:p>
        </w:tc>
        <w:tc>
          <w:tcPr>
            <w:tcW w:w="810" w:type="dxa"/>
            <w:shd w:val="clear" w:color="auto" w:fill="FBE4D5" w:themeFill="accent2" w:themeFillTint="33"/>
          </w:tcPr>
          <w:p w:rsidR="00FB22A1" w:rsidRPr="00760F71" w:rsidRDefault="00FB22A1" w:rsidP="0052427E">
            <w:pPr>
              <w:rPr>
                <w:rFonts w:ascii="Times New Roman" w:hAnsi="Times New Roman" w:cs="Times New Roman"/>
              </w:rPr>
            </w:pPr>
            <w:r w:rsidRPr="00760F71">
              <w:rPr>
                <w:rFonts w:ascii="Times New Roman" w:hAnsi="Times New Roman" w:cs="Times New Roman"/>
              </w:rPr>
              <w:t>2a</w:t>
            </w:r>
          </w:p>
        </w:tc>
        <w:tc>
          <w:tcPr>
            <w:tcW w:w="1980" w:type="dxa"/>
            <w:shd w:val="clear" w:color="auto" w:fill="FBE4D5" w:themeFill="accent2" w:themeFillTint="33"/>
          </w:tcPr>
          <w:p w:rsidR="00FB22A1" w:rsidRPr="00760F71" w:rsidRDefault="00FB22A1" w:rsidP="0052427E">
            <w:pPr>
              <w:rPr>
                <w:rFonts w:ascii="Times New Roman" w:hAnsi="Times New Roman" w:cs="Times New Roman"/>
                <w:u w:val="single"/>
              </w:rPr>
            </w:pPr>
          </w:p>
          <w:p w:rsidR="00DD4F11" w:rsidRPr="00760F71" w:rsidRDefault="00DD4F11" w:rsidP="0052427E">
            <w:pPr>
              <w:pStyle w:val="ListParagraph"/>
              <w:numPr>
                <w:ilvl w:val="0"/>
                <w:numId w:val="9"/>
              </w:numPr>
              <w:ind w:left="342"/>
              <w:rPr>
                <w:rFonts w:ascii="Times New Roman" w:hAnsi="Times New Roman" w:cs="Times New Roman"/>
                <w:u w:val="single"/>
              </w:rPr>
            </w:pPr>
            <w:r w:rsidRPr="00760F71">
              <w:rPr>
                <w:rFonts w:ascii="Times New Roman" w:hAnsi="Times New Roman" w:cs="Times New Roman"/>
              </w:rPr>
              <w:t>Understand how sentence variety affects meaning and interest</w:t>
            </w:r>
          </w:p>
          <w:p w:rsidR="00B22531" w:rsidRPr="00760F71" w:rsidRDefault="00B22531" w:rsidP="0052427E">
            <w:pPr>
              <w:pStyle w:val="ListParagraph"/>
              <w:numPr>
                <w:ilvl w:val="0"/>
                <w:numId w:val="9"/>
              </w:numPr>
              <w:ind w:left="342"/>
              <w:rPr>
                <w:rFonts w:ascii="Times New Roman" w:hAnsi="Times New Roman" w:cs="Times New Roman"/>
                <w:u w:val="single"/>
              </w:rPr>
            </w:pPr>
            <w:r w:rsidRPr="00760F71">
              <w:rPr>
                <w:rFonts w:ascii="Times New Roman" w:hAnsi="Times New Roman" w:cs="Times New Roman"/>
              </w:rPr>
              <w:t xml:space="preserve">Use a semicolon to link indep. </w:t>
            </w:r>
            <w:r w:rsidR="00C127EC" w:rsidRPr="00760F71">
              <w:rPr>
                <w:rFonts w:ascii="Times New Roman" w:hAnsi="Times New Roman" w:cs="Times New Roman"/>
              </w:rPr>
              <w:t>clauses</w:t>
            </w:r>
          </w:p>
          <w:p w:rsidR="00C127EC" w:rsidRPr="00760F71" w:rsidRDefault="00C127EC" w:rsidP="0052427E">
            <w:pPr>
              <w:rPr>
                <w:rFonts w:ascii="Times New Roman" w:hAnsi="Times New Roman" w:cs="Times New Roman"/>
                <w:u w:val="single"/>
              </w:rPr>
            </w:pPr>
          </w:p>
          <w:p w:rsidR="00C127EC" w:rsidRPr="00760F71" w:rsidRDefault="00C127EC" w:rsidP="0052427E">
            <w:pPr>
              <w:rPr>
                <w:rFonts w:ascii="Times New Roman" w:hAnsi="Times New Roman" w:cs="Times New Roman"/>
                <w:u w:val="single"/>
              </w:rPr>
            </w:pPr>
          </w:p>
          <w:p w:rsidR="00C127EC" w:rsidRPr="00760F71" w:rsidRDefault="003B50A1" w:rsidP="0052427E">
            <w:pPr>
              <w:pStyle w:val="ListParagraph"/>
              <w:numPr>
                <w:ilvl w:val="0"/>
                <w:numId w:val="9"/>
              </w:numPr>
              <w:rPr>
                <w:rFonts w:ascii="Times New Roman" w:hAnsi="Times New Roman" w:cs="Times New Roman"/>
                <w:u w:val="single"/>
              </w:rPr>
            </w:pPr>
            <w:r w:rsidRPr="00760F71">
              <w:rPr>
                <w:rFonts w:ascii="Times New Roman" w:hAnsi="Times New Roman" w:cs="Times New Roman"/>
              </w:rPr>
              <w:t>Introduce a precise claim</w:t>
            </w:r>
          </w:p>
          <w:p w:rsidR="003B50A1" w:rsidRPr="00760F71" w:rsidRDefault="003B50A1" w:rsidP="0052427E">
            <w:pPr>
              <w:pStyle w:val="ListParagraph"/>
              <w:numPr>
                <w:ilvl w:val="0"/>
                <w:numId w:val="9"/>
              </w:numPr>
              <w:rPr>
                <w:rFonts w:ascii="Times New Roman" w:hAnsi="Times New Roman" w:cs="Times New Roman"/>
                <w:u w:val="single"/>
              </w:rPr>
            </w:pPr>
            <w:r w:rsidRPr="00760F71">
              <w:rPr>
                <w:rFonts w:ascii="Times New Roman" w:hAnsi="Times New Roman" w:cs="Times New Roman"/>
              </w:rPr>
              <w:t>Provide reasons</w:t>
            </w:r>
          </w:p>
          <w:p w:rsidR="003B50A1" w:rsidRPr="00760F71" w:rsidRDefault="003B50A1" w:rsidP="0052427E">
            <w:pPr>
              <w:pStyle w:val="ListParagraph"/>
              <w:numPr>
                <w:ilvl w:val="0"/>
                <w:numId w:val="9"/>
              </w:numPr>
              <w:rPr>
                <w:rFonts w:ascii="Times New Roman" w:hAnsi="Times New Roman" w:cs="Times New Roman"/>
                <w:u w:val="single"/>
              </w:rPr>
            </w:pPr>
            <w:r w:rsidRPr="00760F71">
              <w:rPr>
                <w:rFonts w:ascii="Times New Roman" w:hAnsi="Times New Roman" w:cs="Times New Roman"/>
              </w:rPr>
              <w:t xml:space="preserve">Utilize transitional expressions </w:t>
            </w:r>
          </w:p>
          <w:p w:rsidR="003B50A1" w:rsidRPr="00760F71" w:rsidRDefault="003B50A1" w:rsidP="0052427E">
            <w:pPr>
              <w:pStyle w:val="ListParagraph"/>
              <w:numPr>
                <w:ilvl w:val="0"/>
                <w:numId w:val="9"/>
              </w:numPr>
              <w:rPr>
                <w:rFonts w:ascii="Times New Roman" w:hAnsi="Times New Roman" w:cs="Times New Roman"/>
                <w:u w:val="single"/>
              </w:rPr>
            </w:pPr>
            <w:r w:rsidRPr="00760F71">
              <w:rPr>
                <w:rFonts w:ascii="Times New Roman" w:hAnsi="Times New Roman" w:cs="Times New Roman"/>
              </w:rPr>
              <w:t>Maintain a formal style and objective tone</w:t>
            </w:r>
          </w:p>
        </w:tc>
        <w:tc>
          <w:tcPr>
            <w:tcW w:w="3690" w:type="dxa"/>
            <w:shd w:val="clear" w:color="auto" w:fill="FBE4D5" w:themeFill="accent2" w:themeFillTint="33"/>
          </w:tcPr>
          <w:p w:rsidR="00FB22A1" w:rsidRPr="00760F71" w:rsidRDefault="00FB22A1" w:rsidP="0052427E">
            <w:pPr>
              <w:rPr>
                <w:rFonts w:ascii="Times New Roman" w:hAnsi="Times New Roman" w:cs="Times New Roman"/>
              </w:rPr>
            </w:pPr>
            <w:r w:rsidRPr="00760F71">
              <w:rPr>
                <w:rFonts w:ascii="Times New Roman" w:hAnsi="Times New Roman" w:cs="Times New Roman"/>
                <w:b/>
              </w:rPr>
              <w:t>Day 2, hour 1: Peer evaluation</w:t>
            </w:r>
          </w:p>
          <w:p w:rsidR="009D4C00" w:rsidRPr="00760F71" w:rsidRDefault="009D4C00" w:rsidP="0052427E">
            <w:pPr>
              <w:rPr>
                <w:rFonts w:ascii="Times New Roman" w:hAnsi="Times New Roman" w:cs="Times New Roman"/>
                <w:b/>
              </w:rPr>
            </w:pPr>
          </w:p>
          <w:p w:rsidR="00FB22A1" w:rsidRPr="00760F71" w:rsidRDefault="00FB22A1" w:rsidP="0052427E">
            <w:pPr>
              <w:rPr>
                <w:rFonts w:ascii="Times New Roman" w:hAnsi="Times New Roman" w:cs="Times New Roman"/>
              </w:rPr>
            </w:pPr>
            <w:r w:rsidRPr="00760F71">
              <w:rPr>
                <w:rFonts w:ascii="Times New Roman" w:hAnsi="Times New Roman" w:cs="Times New Roman"/>
                <w:b/>
              </w:rPr>
              <w:t xml:space="preserve">Warm Up: </w:t>
            </w:r>
            <w:r w:rsidRPr="00760F71">
              <w:rPr>
                <w:rFonts w:ascii="Times New Roman" w:hAnsi="Times New Roman" w:cs="Times New Roman"/>
              </w:rPr>
              <w:t>Who is a better leader: Jack or Ralph? Why?</w:t>
            </w:r>
            <w:r w:rsidR="00BA1E2B" w:rsidRPr="00760F71">
              <w:rPr>
                <w:rFonts w:ascii="Times New Roman" w:hAnsi="Times New Roman" w:cs="Times New Roman"/>
              </w:rPr>
              <w:t xml:space="preserve"> Use at least </w:t>
            </w:r>
            <w:r w:rsidR="00981A75">
              <w:rPr>
                <w:rFonts w:ascii="Times New Roman" w:hAnsi="Times New Roman" w:cs="Times New Roman"/>
              </w:rPr>
              <w:t>1</w:t>
            </w:r>
            <w:r w:rsidR="00BA1E2B" w:rsidRPr="00760F71">
              <w:rPr>
                <w:rFonts w:ascii="Times New Roman" w:hAnsi="Times New Roman" w:cs="Times New Roman"/>
              </w:rPr>
              <w:t xml:space="preserve"> examples from our reading so far.</w:t>
            </w:r>
          </w:p>
          <w:p w:rsidR="00FB22A1" w:rsidRPr="00760F71" w:rsidRDefault="00FB22A1" w:rsidP="0052427E">
            <w:pPr>
              <w:rPr>
                <w:rFonts w:ascii="Times New Roman" w:hAnsi="Times New Roman" w:cs="Times New Roman"/>
                <w:b/>
              </w:rPr>
            </w:pPr>
          </w:p>
          <w:p w:rsidR="00FB22A1" w:rsidRPr="00760F71" w:rsidRDefault="00FB22A1" w:rsidP="0052427E">
            <w:pPr>
              <w:rPr>
                <w:rFonts w:ascii="Times New Roman" w:hAnsi="Times New Roman" w:cs="Times New Roman"/>
              </w:rPr>
            </w:pPr>
            <w:r w:rsidRPr="00760F71">
              <w:rPr>
                <w:rFonts w:ascii="Times New Roman" w:hAnsi="Times New Roman" w:cs="Times New Roman"/>
              </w:rPr>
              <w:t>Peer evaluation</w:t>
            </w:r>
            <w:r w:rsidR="00BA032B">
              <w:rPr>
                <w:rFonts w:ascii="Times New Roman" w:hAnsi="Times New Roman" w:cs="Times New Roman"/>
              </w:rPr>
              <w:t>-Gallery Walk</w:t>
            </w:r>
            <w:r w:rsidRPr="00760F71">
              <w:rPr>
                <w:rFonts w:ascii="Times New Roman" w:hAnsi="Times New Roman" w:cs="Times New Roman"/>
              </w:rPr>
              <w:t xml:space="preserve"> of paragraph responses – in same pairs</w:t>
            </w:r>
            <w:r w:rsidR="000707F3" w:rsidRPr="00760F71">
              <w:rPr>
                <w:rFonts w:ascii="Times New Roman" w:hAnsi="Times New Roman" w:cs="Times New Roman"/>
              </w:rPr>
              <w:t xml:space="preserve"> as yesterday</w:t>
            </w:r>
            <w:r w:rsidRPr="00760F71">
              <w:rPr>
                <w:rFonts w:ascii="Times New Roman" w:hAnsi="Times New Roman" w:cs="Times New Roman"/>
              </w:rPr>
              <w:t xml:space="preserve">, </w:t>
            </w:r>
            <w:r w:rsidR="000707F3" w:rsidRPr="00760F71">
              <w:rPr>
                <w:rFonts w:ascii="Times New Roman" w:hAnsi="Times New Roman" w:cs="Times New Roman"/>
              </w:rPr>
              <w:t xml:space="preserve">take a marker and </w:t>
            </w:r>
            <w:r w:rsidRPr="00760F71">
              <w:rPr>
                <w:rFonts w:ascii="Times New Roman" w:hAnsi="Times New Roman" w:cs="Times New Roman"/>
              </w:rPr>
              <w:t xml:space="preserve">highlight the insightful, good </w:t>
            </w:r>
            <w:r w:rsidR="00AE5366">
              <w:rPr>
                <w:rFonts w:ascii="Times New Roman" w:hAnsi="Times New Roman" w:cs="Times New Roman"/>
              </w:rPr>
              <w:t>syntax</w:t>
            </w:r>
            <w:r w:rsidRPr="00760F71">
              <w:rPr>
                <w:rFonts w:ascii="Times New Roman" w:hAnsi="Times New Roman" w:cs="Times New Roman"/>
              </w:rPr>
              <w:t xml:space="preserve"> aspects of peers’ paragraphs about Jack and Ralph. </w:t>
            </w:r>
          </w:p>
          <w:p w:rsidR="00FB22A1" w:rsidRPr="00760F71" w:rsidRDefault="00FB22A1" w:rsidP="0052427E">
            <w:pPr>
              <w:rPr>
                <w:rFonts w:ascii="Times New Roman" w:hAnsi="Times New Roman" w:cs="Times New Roman"/>
              </w:rPr>
            </w:pPr>
          </w:p>
          <w:p w:rsidR="003025EF" w:rsidRPr="00760F71" w:rsidRDefault="003025EF" w:rsidP="003025EF">
            <w:pPr>
              <w:rPr>
                <w:rFonts w:ascii="Times New Roman" w:hAnsi="Times New Roman" w:cs="Times New Roman"/>
                <w:b/>
              </w:rPr>
            </w:pPr>
            <w:r>
              <w:rPr>
                <w:rFonts w:ascii="Times New Roman" w:hAnsi="Times New Roman" w:cs="Times New Roman"/>
                <w:b/>
                <w:highlight w:val="yellow"/>
              </w:rPr>
              <w:t xml:space="preserve">Direct Instruction: </w:t>
            </w:r>
            <w:r w:rsidRPr="00760F71">
              <w:rPr>
                <w:rFonts w:ascii="Times New Roman" w:hAnsi="Times New Roman" w:cs="Times New Roman"/>
                <w:highlight w:val="yellow"/>
              </w:rPr>
              <w:t xml:space="preserve">T </w:t>
            </w:r>
            <w:r w:rsidR="00AD1535">
              <w:rPr>
                <w:rFonts w:ascii="Times New Roman" w:hAnsi="Times New Roman" w:cs="Times New Roman"/>
                <w:highlight w:val="yellow"/>
              </w:rPr>
              <w:t>presents</w:t>
            </w:r>
            <w:r w:rsidRPr="00760F71">
              <w:rPr>
                <w:rFonts w:ascii="Times New Roman" w:hAnsi="Times New Roman" w:cs="Times New Roman"/>
                <w:highlight w:val="yellow"/>
              </w:rPr>
              <w:t xml:space="preserve"> lesson on the semicolon</w:t>
            </w:r>
            <w:r w:rsidRPr="00760F71">
              <w:rPr>
                <w:rFonts w:ascii="Times New Roman" w:hAnsi="Times New Roman" w:cs="Times New Roman"/>
              </w:rPr>
              <w:t xml:space="preserve"> </w:t>
            </w:r>
            <w:r w:rsidRPr="00760F71">
              <w:rPr>
                <w:rFonts w:ascii="Times New Roman" w:hAnsi="Times New Roman" w:cs="Times New Roman"/>
                <w:highlight w:val="yellow"/>
              </w:rPr>
              <w:t>and clauses</w:t>
            </w:r>
          </w:p>
          <w:p w:rsidR="003025EF" w:rsidRDefault="003025EF" w:rsidP="0052427E">
            <w:pPr>
              <w:rPr>
                <w:rFonts w:ascii="Times New Roman" w:hAnsi="Times New Roman" w:cs="Times New Roman"/>
                <w:b/>
                <w:highlight w:val="yellow"/>
              </w:rPr>
            </w:pPr>
          </w:p>
          <w:p w:rsidR="003025EF" w:rsidRDefault="00FB22A1" w:rsidP="0052427E">
            <w:pPr>
              <w:rPr>
                <w:rFonts w:ascii="Times New Roman" w:hAnsi="Times New Roman" w:cs="Times New Roman"/>
                <w:highlight w:val="yellow"/>
              </w:rPr>
            </w:pPr>
            <w:r w:rsidRPr="00760F71">
              <w:rPr>
                <w:rFonts w:ascii="Times New Roman" w:hAnsi="Times New Roman" w:cs="Times New Roman"/>
                <w:b/>
                <w:highlight w:val="yellow"/>
              </w:rPr>
              <w:t xml:space="preserve">Correction </w:t>
            </w:r>
            <w:r w:rsidRPr="00824774">
              <w:rPr>
                <w:rFonts w:ascii="Times New Roman" w:hAnsi="Times New Roman" w:cs="Times New Roman"/>
                <w:b/>
                <w:highlight w:val="yellow"/>
              </w:rPr>
              <w:t>Lesson</w:t>
            </w:r>
            <w:r w:rsidR="00824774">
              <w:rPr>
                <w:rFonts w:ascii="Times New Roman" w:hAnsi="Times New Roman" w:cs="Times New Roman"/>
                <w:b/>
                <w:highlight w:val="yellow"/>
              </w:rPr>
              <w:t xml:space="preserve"> #1</w:t>
            </w:r>
            <w:r w:rsidRPr="00760F71">
              <w:rPr>
                <w:rFonts w:ascii="Times New Roman" w:hAnsi="Times New Roman" w:cs="Times New Roman"/>
              </w:rPr>
              <w:t xml:space="preserve">: In pairs, students edit sample student writing </w:t>
            </w:r>
            <w:r w:rsidR="00824774">
              <w:rPr>
                <w:rFonts w:ascii="Times New Roman" w:hAnsi="Times New Roman" w:cs="Times New Roman"/>
              </w:rPr>
              <w:t>by adding the warrant for a</w:t>
            </w:r>
            <w:r w:rsidRPr="00760F71">
              <w:rPr>
                <w:rFonts w:ascii="Times New Roman" w:hAnsi="Times New Roman" w:cs="Times New Roman"/>
              </w:rPr>
              <w:t xml:space="preserve"> </w:t>
            </w:r>
            <w:r w:rsidR="00531ECF" w:rsidRPr="00531ECF">
              <w:rPr>
                <w:rFonts w:ascii="Times New Roman" w:hAnsi="Times New Roman" w:cs="Times New Roman"/>
                <w:b/>
              </w:rPr>
              <w:t xml:space="preserve">body </w:t>
            </w:r>
            <w:r w:rsidRPr="00531ECF">
              <w:rPr>
                <w:rFonts w:ascii="Times New Roman" w:hAnsi="Times New Roman" w:cs="Times New Roman"/>
                <w:b/>
              </w:rPr>
              <w:t>paragraph</w:t>
            </w:r>
            <w:r w:rsidRPr="00760F71">
              <w:rPr>
                <w:rFonts w:ascii="Times New Roman" w:hAnsi="Times New Roman" w:cs="Times New Roman"/>
              </w:rPr>
              <w:t xml:space="preserve"> – </w:t>
            </w:r>
            <w:r w:rsidR="00AE5366">
              <w:rPr>
                <w:rFonts w:ascii="Times New Roman" w:hAnsi="Times New Roman" w:cs="Times New Roman"/>
              </w:rPr>
              <w:t xml:space="preserve">Focus on </w:t>
            </w:r>
            <w:r w:rsidR="002D0BFC">
              <w:rPr>
                <w:rFonts w:ascii="Times New Roman" w:hAnsi="Times New Roman" w:cs="Times New Roman"/>
              </w:rPr>
              <w:t>writing a warrant.</w:t>
            </w:r>
          </w:p>
          <w:p w:rsidR="00FB22A1" w:rsidRPr="00760F71" w:rsidRDefault="00FB22A1" w:rsidP="003025EF">
            <w:pPr>
              <w:rPr>
                <w:rFonts w:ascii="Times New Roman" w:hAnsi="Times New Roman" w:cs="Times New Roman"/>
                <w:b/>
              </w:rPr>
            </w:pPr>
          </w:p>
        </w:tc>
        <w:tc>
          <w:tcPr>
            <w:tcW w:w="3150" w:type="dxa"/>
            <w:shd w:val="clear" w:color="auto" w:fill="FBE4D5" w:themeFill="accent2" w:themeFillTint="33"/>
          </w:tcPr>
          <w:p w:rsidR="00FB22A1" w:rsidRPr="00760F71" w:rsidRDefault="00FB22A1" w:rsidP="0052427E">
            <w:pPr>
              <w:rPr>
                <w:rFonts w:ascii="Times New Roman" w:hAnsi="Times New Roman" w:cs="Times New Roman"/>
              </w:rPr>
            </w:pPr>
          </w:p>
          <w:p w:rsidR="00FB22A1" w:rsidRPr="00760F71" w:rsidRDefault="00FB22A1" w:rsidP="0052427E">
            <w:pPr>
              <w:rPr>
                <w:rFonts w:ascii="Times New Roman" w:hAnsi="Times New Roman" w:cs="Times New Roman"/>
              </w:rPr>
            </w:pPr>
          </w:p>
          <w:p w:rsidR="00FB22A1" w:rsidRPr="00760F71" w:rsidRDefault="009D4C00" w:rsidP="0052427E">
            <w:pPr>
              <w:rPr>
                <w:rFonts w:ascii="Times New Roman" w:hAnsi="Times New Roman" w:cs="Times New Roman"/>
              </w:rPr>
            </w:pPr>
            <w:r w:rsidRPr="00760F71">
              <w:rPr>
                <w:rFonts w:ascii="Times New Roman" w:hAnsi="Times New Roman" w:cs="Times New Roman"/>
                <w:highlight w:val="green"/>
              </w:rPr>
              <w:t>Warm Up in I</w:t>
            </w:r>
            <w:r w:rsidR="00981A75">
              <w:rPr>
                <w:rFonts w:ascii="Times New Roman" w:hAnsi="Times New Roman" w:cs="Times New Roman"/>
                <w:highlight w:val="green"/>
              </w:rPr>
              <w:t xml:space="preserve">nteractive </w:t>
            </w:r>
            <w:r w:rsidRPr="00760F71">
              <w:rPr>
                <w:rFonts w:ascii="Times New Roman" w:hAnsi="Times New Roman" w:cs="Times New Roman"/>
                <w:highlight w:val="green"/>
              </w:rPr>
              <w:t>N</w:t>
            </w:r>
            <w:r w:rsidR="00981A75" w:rsidRPr="00981A75">
              <w:rPr>
                <w:rFonts w:ascii="Times New Roman" w:hAnsi="Times New Roman" w:cs="Times New Roman"/>
                <w:highlight w:val="green"/>
              </w:rPr>
              <w:t>otebooks</w:t>
            </w:r>
          </w:p>
          <w:p w:rsidR="00FB22A1" w:rsidRPr="00760F71" w:rsidRDefault="00FB22A1" w:rsidP="0052427E">
            <w:pPr>
              <w:rPr>
                <w:rFonts w:ascii="Times New Roman" w:hAnsi="Times New Roman" w:cs="Times New Roman"/>
              </w:rPr>
            </w:pPr>
          </w:p>
          <w:p w:rsidR="009D4C00" w:rsidRPr="00760F71" w:rsidRDefault="009D4C00" w:rsidP="0052427E">
            <w:pPr>
              <w:rPr>
                <w:rFonts w:ascii="Times New Roman" w:hAnsi="Times New Roman" w:cs="Times New Roman"/>
              </w:rPr>
            </w:pPr>
          </w:p>
          <w:p w:rsidR="009D4C00" w:rsidRPr="00760F71" w:rsidRDefault="009D4C00" w:rsidP="0052427E">
            <w:pPr>
              <w:rPr>
                <w:rFonts w:ascii="Times New Roman" w:hAnsi="Times New Roman" w:cs="Times New Roman"/>
              </w:rPr>
            </w:pPr>
          </w:p>
          <w:p w:rsidR="009D4C00" w:rsidRPr="00760F71" w:rsidRDefault="009D4C00" w:rsidP="0052427E">
            <w:pPr>
              <w:rPr>
                <w:rFonts w:ascii="Times New Roman" w:hAnsi="Times New Roman" w:cs="Times New Roman"/>
              </w:rPr>
            </w:pPr>
          </w:p>
          <w:p w:rsidR="00FB22A1" w:rsidRPr="00760F71" w:rsidRDefault="00FB22A1" w:rsidP="0052427E">
            <w:pPr>
              <w:rPr>
                <w:rFonts w:ascii="Times New Roman" w:hAnsi="Times New Roman" w:cs="Times New Roman"/>
              </w:rPr>
            </w:pPr>
            <w:r w:rsidRPr="00760F71">
              <w:rPr>
                <w:rFonts w:ascii="Times New Roman" w:hAnsi="Times New Roman" w:cs="Times New Roman"/>
              </w:rPr>
              <w:t>Peer evaluation</w:t>
            </w:r>
          </w:p>
          <w:p w:rsidR="00FB22A1" w:rsidRPr="00760F71" w:rsidRDefault="00FB22A1" w:rsidP="0052427E">
            <w:pPr>
              <w:rPr>
                <w:rFonts w:ascii="Times New Roman" w:hAnsi="Times New Roman" w:cs="Times New Roman"/>
              </w:rPr>
            </w:pPr>
          </w:p>
          <w:p w:rsidR="00FB22A1" w:rsidRPr="00760F71" w:rsidRDefault="00FB22A1" w:rsidP="0052427E">
            <w:pPr>
              <w:rPr>
                <w:rFonts w:ascii="Times New Roman" w:hAnsi="Times New Roman" w:cs="Times New Roman"/>
              </w:rPr>
            </w:pPr>
          </w:p>
          <w:p w:rsidR="00FB22A1" w:rsidRPr="00760F71" w:rsidRDefault="00FB22A1" w:rsidP="0052427E">
            <w:pPr>
              <w:rPr>
                <w:rFonts w:ascii="Times New Roman" w:hAnsi="Times New Roman" w:cs="Times New Roman"/>
              </w:rPr>
            </w:pPr>
          </w:p>
          <w:p w:rsidR="00FB22A1" w:rsidRPr="00760F71" w:rsidRDefault="00FB22A1" w:rsidP="0052427E">
            <w:pPr>
              <w:rPr>
                <w:rFonts w:ascii="Times New Roman" w:hAnsi="Times New Roman" w:cs="Times New Roman"/>
              </w:rPr>
            </w:pPr>
          </w:p>
          <w:p w:rsidR="00FB22A1" w:rsidRPr="00760F71" w:rsidRDefault="00FB22A1" w:rsidP="0052427E">
            <w:pPr>
              <w:rPr>
                <w:rFonts w:ascii="Times New Roman" w:hAnsi="Times New Roman" w:cs="Times New Roman"/>
              </w:rPr>
            </w:pPr>
            <w:r w:rsidRPr="00760F71">
              <w:rPr>
                <w:rFonts w:ascii="Times New Roman" w:hAnsi="Times New Roman" w:cs="Times New Roman"/>
                <w:highlight w:val="green"/>
              </w:rPr>
              <w:t>Interactive notebook</w:t>
            </w:r>
            <w:r w:rsidRPr="00760F71">
              <w:rPr>
                <w:rFonts w:ascii="Times New Roman" w:hAnsi="Times New Roman" w:cs="Times New Roman"/>
              </w:rPr>
              <w:t xml:space="preserve">: </w:t>
            </w:r>
            <w:r w:rsidR="000707F3" w:rsidRPr="00760F71">
              <w:rPr>
                <w:rFonts w:ascii="Times New Roman" w:hAnsi="Times New Roman" w:cs="Times New Roman"/>
              </w:rPr>
              <w:t xml:space="preserve">Independent </w:t>
            </w:r>
            <w:r w:rsidRPr="00760F71">
              <w:rPr>
                <w:rFonts w:ascii="Times New Roman" w:hAnsi="Times New Roman" w:cs="Times New Roman"/>
              </w:rPr>
              <w:t xml:space="preserve">paragraph response </w:t>
            </w:r>
            <w:r w:rsidR="001A6802" w:rsidRPr="00760F71">
              <w:rPr>
                <w:rFonts w:ascii="Times New Roman" w:hAnsi="Times New Roman" w:cs="Times New Roman"/>
              </w:rPr>
              <w:t>using evidence</w:t>
            </w:r>
            <w:r w:rsidRPr="00760F71">
              <w:rPr>
                <w:rFonts w:ascii="Times New Roman" w:hAnsi="Times New Roman" w:cs="Times New Roman"/>
              </w:rPr>
              <w:t>– What does this quotation show about leadership?</w:t>
            </w:r>
          </w:p>
        </w:tc>
      </w:tr>
      <w:tr w:rsidR="00FB22A1" w:rsidRPr="00760F71" w:rsidTr="0052427E">
        <w:tc>
          <w:tcPr>
            <w:tcW w:w="2155" w:type="dxa"/>
            <w:shd w:val="clear" w:color="auto" w:fill="FBE4D5" w:themeFill="accent2" w:themeFillTint="33"/>
          </w:tcPr>
          <w:p w:rsidR="00FB22A1" w:rsidRPr="00760F71" w:rsidRDefault="00B91D47" w:rsidP="0052427E">
            <w:pPr>
              <w:rPr>
                <w:rFonts w:ascii="Times New Roman" w:hAnsi="Times New Roman" w:cs="Times New Roman"/>
              </w:rPr>
            </w:pPr>
            <w:r w:rsidRPr="00760F71">
              <w:rPr>
                <w:rFonts w:ascii="Times New Roman" w:hAnsi="Times New Roman" w:cs="Times New Roman"/>
                <w:b/>
              </w:rPr>
              <w:lastRenderedPageBreak/>
              <w:t>CC Reading Literature 1:</w:t>
            </w:r>
            <w:r w:rsidRPr="00760F71">
              <w:rPr>
                <w:rFonts w:ascii="Times New Roman" w:hAnsi="Times New Roman" w:cs="Times New Roman"/>
              </w:rPr>
              <w:t xml:space="preserve"> </w:t>
            </w:r>
            <w:r w:rsidRPr="00760F71">
              <w:rPr>
                <w:rFonts w:ascii="Times New Roman" w:hAnsi="Times New Roman" w:cs="Times New Roman"/>
                <w:color w:val="000000"/>
              </w:rPr>
              <w:t>Cite strong and thorough textual evidence to support analysis of what the text says explicitly as well as inferences drawn from the text.</w:t>
            </w:r>
          </w:p>
        </w:tc>
        <w:tc>
          <w:tcPr>
            <w:tcW w:w="2430" w:type="dxa"/>
            <w:shd w:val="clear" w:color="auto" w:fill="FBE4D5" w:themeFill="accent2" w:themeFillTint="33"/>
          </w:tcPr>
          <w:p w:rsidR="00FB22A1" w:rsidRPr="00760F71" w:rsidRDefault="00FB22A1" w:rsidP="0052427E">
            <w:pPr>
              <w:rPr>
                <w:rFonts w:ascii="Times New Roman" w:hAnsi="Times New Roman" w:cs="Times New Roman"/>
              </w:rPr>
            </w:pPr>
          </w:p>
        </w:tc>
        <w:tc>
          <w:tcPr>
            <w:tcW w:w="810" w:type="dxa"/>
            <w:shd w:val="clear" w:color="auto" w:fill="FBE4D5" w:themeFill="accent2" w:themeFillTint="33"/>
          </w:tcPr>
          <w:p w:rsidR="00FB22A1" w:rsidRPr="00760F71" w:rsidRDefault="00FB22A1" w:rsidP="0052427E">
            <w:pPr>
              <w:rPr>
                <w:rFonts w:ascii="Times New Roman" w:hAnsi="Times New Roman" w:cs="Times New Roman"/>
              </w:rPr>
            </w:pPr>
            <w:r w:rsidRPr="00760F71">
              <w:rPr>
                <w:rFonts w:ascii="Times New Roman" w:hAnsi="Times New Roman" w:cs="Times New Roman"/>
              </w:rPr>
              <w:t>2b</w:t>
            </w:r>
          </w:p>
        </w:tc>
        <w:tc>
          <w:tcPr>
            <w:tcW w:w="1980" w:type="dxa"/>
            <w:shd w:val="clear" w:color="auto" w:fill="FBE4D5" w:themeFill="accent2" w:themeFillTint="33"/>
          </w:tcPr>
          <w:p w:rsidR="00737977" w:rsidRPr="00760F71" w:rsidRDefault="00737977" w:rsidP="0052427E">
            <w:pPr>
              <w:pStyle w:val="ListParagraph"/>
              <w:numPr>
                <w:ilvl w:val="0"/>
                <w:numId w:val="8"/>
              </w:numPr>
              <w:rPr>
                <w:rFonts w:ascii="Times New Roman" w:hAnsi="Times New Roman" w:cs="Times New Roman"/>
                <w:u w:val="single"/>
              </w:rPr>
            </w:pPr>
            <w:r w:rsidRPr="00760F71">
              <w:rPr>
                <w:rFonts w:ascii="Times New Roman" w:hAnsi="Times New Roman" w:cs="Times New Roman"/>
              </w:rPr>
              <w:t>Analyze the text</w:t>
            </w:r>
          </w:p>
          <w:p w:rsidR="00FB22A1" w:rsidRPr="00760F71" w:rsidRDefault="00737977" w:rsidP="0052427E">
            <w:pPr>
              <w:pStyle w:val="ListParagraph"/>
              <w:numPr>
                <w:ilvl w:val="0"/>
                <w:numId w:val="8"/>
              </w:numPr>
              <w:rPr>
                <w:rFonts w:ascii="Times New Roman" w:hAnsi="Times New Roman" w:cs="Times New Roman"/>
                <w:u w:val="single"/>
              </w:rPr>
            </w:pPr>
            <w:r w:rsidRPr="00760F71">
              <w:rPr>
                <w:rFonts w:ascii="Times New Roman" w:hAnsi="Times New Roman" w:cs="Times New Roman"/>
              </w:rPr>
              <w:t>Draw inferences</w:t>
            </w:r>
          </w:p>
          <w:p w:rsidR="00737977" w:rsidRPr="00760F71" w:rsidRDefault="00737977" w:rsidP="0052427E">
            <w:pPr>
              <w:pStyle w:val="ListParagraph"/>
              <w:numPr>
                <w:ilvl w:val="0"/>
                <w:numId w:val="8"/>
              </w:numPr>
              <w:rPr>
                <w:rFonts w:ascii="Times New Roman" w:hAnsi="Times New Roman" w:cs="Times New Roman"/>
                <w:u w:val="single"/>
              </w:rPr>
            </w:pPr>
            <w:r w:rsidRPr="00760F71">
              <w:rPr>
                <w:rFonts w:ascii="Times New Roman" w:hAnsi="Times New Roman" w:cs="Times New Roman"/>
              </w:rPr>
              <w:t>Cite evidence</w:t>
            </w:r>
            <w:r w:rsidR="00E75E4D" w:rsidRPr="00760F71">
              <w:rPr>
                <w:rFonts w:ascii="Times New Roman" w:hAnsi="Times New Roman" w:cs="Times New Roman"/>
              </w:rPr>
              <w:t xml:space="preserve"> (pages)</w:t>
            </w:r>
          </w:p>
        </w:tc>
        <w:tc>
          <w:tcPr>
            <w:tcW w:w="3690" w:type="dxa"/>
            <w:shd w:val="clear" w:color="auto" w:fill="FBE4D5" w:themeFill="accent2" w:themeFillTint="33"/>
          </w:tcPr>
          <w:p w:rsidR="00FB22A1" w:rsidRPr="00760F71" w:rsidRDefault="00FB22A1" w:rsidP="0052427E">
            <w:pPr>
              <w:rPr>
                <w:rFonts w:ascii="Times New Roman" w:hAnsi="Times New Roman" w:cs="Times New Roman"/>
              </w:rPr>
            </w:pPr>
            <w:r w:rsidRPr="00760F71">
              <w:rPr>
                <w:rFonts w:ascii="Times New Roman" w:hAnsi="Times New Roman" w:cs="Times New Roman"/>
                <w:b/>
              </w:rPr>
              <w:t>Day 2, hour 2: Reading analysis</w:t>
            </w:r>
          </w:p>
          <w:p w:rsidR="00FB22A1" w:rsidRPr="00760F71" w:rsidRDefault="00FB22A1" w:rsidP="0052427E">
            <w:pPr>
              <w:rPr>
                <w:rFonts w:ascii="Times New Roman" w:hAnsi="Times New Roman" w:cs="Times New Roman"/>
              </w:rPr>
            </w:pPr>
          </w:p>
          <w:p w:rsidR="00FB22A1" w:rsidRPr="00760F71" w:rsidRDefault="00B91D47" w:rsidP="0052427E">
            <w:pPr>
              <w:rPr>
                <w:rFonts w:ascii="Times New Roman" w:hAnsi="Times New Roman" w:cs="Times New Roman"/>
              </w:rPr>
            </w:pPr>
            <w:r w:rsidRPr="00760F71">
              <w:rPr>
                <w:rFonts w:ascii="Times New Roman" w:hAnsi="Times New Roman" w:cs="Times New Roman"/>
                <w:b/>
              </w:rPr>
              <w:t>Read Chapter 4</w:t>
            </w:r>
            <w:r w:rsidRPr="00760F71">
              <w:rPr>
                <w:rFonts w:ascii="Times New Roman" w:hAnsi="Times New Roman" w:cs="Times New Roman"/>
              </w:rPr>
              <w:t xml:space="preserve"> whole group</w:t>
            </w:r>
            <w:r w:rsidR="009C2A66" w:rsidRPr="00760F71">
              <w:rPr>
                <w:rFonts w:ascii="Times New Roman" w:hAnsi="Times New Roman" w:cs="Times New Roman"/>
              </w:rPr>
              <w:t xml:space="preserve"> </w:t>
            </w:r>
          </w:p>
          <w:p w:rsidR="009C2A66" w:rsidRPr="00760F71" w:rsidRDefault="009C2A66" w:rsidP="0052427E">
            <w:pPr>
              <w:rPr>
                <w:rFonts w:ascii="Times New Roman" w:hAnsi="Times New Roman" w:cs="Times New Roman"/>
              </w:rPr>
            </w:pPr>
            <w:r w:rsidRPr="00760F71">
              <w:rPr>
                <w:rFonts w:ascii="Times New Roman" w:hAnsi="Times New Roman" w:cs="Times New Roman"/>
                <w:b/>
              </w:rPr>
              <w:t>Close reading</w:t>
            </w:r>
            <w:r w:rsidRPr="00760F71">
              <w:rPr>
                <w:rFonts w:ascii="Times New Roman" w:hAnsi="Times New Roman" w:cs="Times New Roman"/>
              </w:rPr>
              <w:t xml:space="preserve"> of </w:t>
            </w:r>
            <w:r w:rsidR="009E60EB" w:rsidRPr="00760F71">
              <w:rPr>
                <w:rFonts w:ascii="Times New Roman" w:hAnsi="Times New Roman" w:cs="Times New Roman"/>
              </w:rPr>
              <w:t>Jack and his hunters not keeping the fire lit when a ship passes, but killing their first pig. (Chapter 4) (P. 67-69)</w:t>
            </w:r>
          </w:p>
          <w:p w:rsidR="00B91D47" w:rsidRPr="00760F71" w:rsidRDefault="00B91D47" w:rsidP="0052427E">
            <w:pPr>
              <w:rPr>
                <w:rFonts w:ascii="Times New Roman" w:hAnsi="Times New Roman" w:cs="Times New Roman"/>
              </w:rPr>
            </w:pPr>
          </w:p>
          <w:p w:rsidR="00B91D47" w:rsidRPr="00760F71" w:rsidRDefault="00A4396C" w:rsidP="0052427E">
            <w:pPr>
              <w:rPr>
                <w:rFonts w:ascii="Times New Roman" w:hAnsi="Times New Roman" w:cs="Times New Roman"/>
              </w:rPr>
            </w:pPr>
            <w:r w:rsidRPr="00760F71">
              <w:rPr>
                <w:rFonts w:ascii="Times New Roman" w:hAnsi="Times New Roman" w:cs="Times New Roman"/>
              </w:rPr>
              <w:t>Small groups – note-taking</w:t>
            </w:r>
            <w:r w:rsidR="00243DA3" w:rsidRPr="00760F71">
              <w:rPr>
                <w:rFonts w:ascii="Times New Roman" w:hAnsi="Times New Roman" w:cs="Times New Roman"/>
              </w:rPr>
              <w:t xml:space="preserve"> in graphic organizer </w:t>
            </w:r>
            <w:r w:rsidR="00243DA3" w:rsidRPr="00760F71">
              <w:rPr>
                <w:rFonts w:ascii="Times New Roman" w:hAnsi="Times New Roman" w:cs="Times New Roman"/>
                <w:highlight w:val="yellow"/>
              </w:rPr>
              <w:t>Say Mean Matter table</w:t>
            </w:r>
            <w:r w:rsidRPr="00760F71">
              <w:rPr>
                <w:rFonts w:ascii="Times New Roman" w:hAnsi="Times New Roman" w:cs="Times New Roman"/>
              </w:rPr>
              <w:t>, finding evidence that supports EQs. Are characters and their relationships changing? Why or why not?</w:t>
            </w:r>
          </w:p>
          <w:p w:rsidR="008B48B6" w:rsidRPr="00760F71" w:rsidRDefault="008B48B6" w:rsidP="0052427E">
            <w:pPr>
              <w:rPr>
                <w:rFonts w:ascii="Times New Roman" w:hAnsi="Times New Roman" w:cs="Times New Roman"/>
              </w:rPr>
            </w:pPr>
          </w:p>
        </w:tc>
        <w:tc>
          <w:tcPr>
            <w:tcW w:w="3150" w:type="dxa"/>
            <w:shd w:val="clear" w:color="auto" w:fill="FBE4D5" w:themeFill="accent2" w:themeFillTint="33"/>
          </w:tcPr>
          <w:p w:rsidR="000A571E" w:rsidRPr="00760F71" w:rsidRDefault="000A571E" w:rsidP="0052427E">
            <w:pPr>
              <w:rPr>
                <w:rFonts w:ascii="Times New Roman" w:hAnsi="Times New Roman" w:cs="Times New Roman"/>
              </w:rPr>
            </w:pPr>
            <w:r w:rsidRPr="00760F71">
              <w:rPr>
                <w:rFonts w:ascii="Times New Roman" w:hAnsi="Times New Roman" w:cs="Times New Roman"/>
              </w:rPr>
              <w:t xml:space="preserve">Review text with prompt in mind.  Highlight (complete </w:t>
            </w:r>
            <w:r w:rsidRPr="00760F71">
              <w:rPr>
                <w:rFonts w:ascii="Times New Roman" w:hAnsi="Times New Roman" w:cs="Times New Roman"/>
                <w:highlight w:val="yellow"/>
              </w:rPr>
              <w:t>Say Mean Matter table</w:t>
            </w:r>
            <w:r w:rsidRPr="00760F71">
              <w:rPr>
                <w:rFonts w:ascii="Times New Roman" w:hAnsi="Times New Roman" w:cs="Times New Roman"/>
              </w:rPr>
              <w:t>) with evidence that can be used to support the prompt.  (Remind students that annotated text is their ticket to participate in the Seminar, part of their grade.)</w:t>
            </w:r>
          </w:p>
          <w:p w:rsidR="00FB22A1" w:rsidRPr="00760F71" w:rsidRDefault="00FB22A1" w:rsidP="0052427E">
            <w:pPr>
              <w:rPr>
                <w:rFonts w:ascii="Times New Roman" w:hAnsi="Times New Roman" w:cs="Times New Roman"/>
              </w:rPr>
            </w:pPr>
          </w:p>
        </w:tc>
      </w:tr>
      <w:tr w:rsidR="00FB22A1" w:rsidRPr="00760F71" w:rsidTr="0052427E">
        <w:tc>
          <w:tcPr>
            <w:tcW w:w="2155" w:type="dxa"/>
            <w:shd w:val="clear" w:color="auto" w:fill="FBE4D5" w:themeFill="accent2" w:themeFillTint="33"/>
          </w:tcPr>
          <w:p w:rsidR="00FB22A1" w:rsidRPr="00760F71" w:rsidRDefault="005D24CB" w:rsidP="0052427E">
            <w:pPr>
              <w:rPr>
                <w:rFonts w:ascii="Times New Roman" w:hAnsi="Times New Roman" w:cs="Times New Roman"/>
              </w:rPr>
            </w:pPr>
            <w:r w:rsidRPr="00760F71">
              <w:rPr>
                <w:rFonts w:ascii="Times New Roman" w:hAnsi="Times New Roman" w:cs="Times New Roman"/>
                <w:b/>
              </w:rPr>
              <w:t>CC Reading Literature 1:</w:t>
            </w:r>
            <w:r w:rsidRPr="00760F71">
              <w:rPr>
                <w:rFonts w:ascii="Times New Roman" w:hAnsi="Times New Roman" w:cs="Times New Roman"/>
              </w:rPr>
              <w:t xml:space="preserve"> </w:t>
            </w:r>
            <w:r w:rsidRPr="00760F71">
              <w:rPr>
                <w:rFonts w:ascii="Times New Roman" w:hAnsi="Times New Roman" w:cs="Times New Roman"/>
                <w:color w:val="000000"/>
              </w:rPr>
              <w:t>Cite strong and thorough textual evidence to support analysis of what the text says explicitly as well as inferences drawn from the text.</w:t>
            </w:r>
          </w:p>
        </w:tc>
        <w:tc>
          <w:tcPr>
            <w:tcW w:w="2430" w:type="dxa"/>
            <w:shd w:val="clear" w:color="auto" w:fill="FBE4D5" w:themeFill="accent2" w:themeFillTint="33"/>
          </w:tcPr>
          <w:p w:rsidR="00FB22A1" w:rsidRPr="00760F71" w:rsidRDefault="002C6635" w:rsidP="0052427E">
            <w:pPr>
              <w:rPr>
                <w:rFonts w:ascii="Times New Roman" w:hAnsi="Times New Roman" w:cs="Times New Roman"/>
              </w:rPr>
            </w:pPr>
            <w:r w:rsidRPr="00760F71">
              <w:rPr>
                <w:rFonts w:ascii="Times New Roman" w:hAnsi="Times New Roman" w:cs="Times New Roman"/>
              </w:rPr>
              <w:t>(Speaking skills)</w:t>
            </w:r>
          </w:p>
        </w:tc>
        <w:tc>
          <w:tcPr>
            <w:tcW w:w="810" w:type="dxa"/>
            <w:shd w:val="clear" w:color="auto" w:fill="FBE4D5" w:themeFill="accent2" w:themeFillTint="33"/>
          </w:tcPr>
          <w:p w:rsidR="00FB22A1" w:rsidRPr="00760F71" w:rsidRDefault="000707F3" w:rsidP="0052427E">
            <w:pPr>
              <w:rPr>
                <w:rFonts w:ascii="Times New Roman" w:hAnsi="Times New Roman" w:cs="Times New Roman"/>
              </w:rPr>
            </w:pPr>
            <w:r w:rsidRPr="00760F71">
              <w:rPr>
                <w:rFonts w:ascii="Times New Roman" w:hAnsi="Times New Roman" w:cs="Times New Roman"/>
              </w:rPr>
              <w:t>2c</w:t>
            </w:r>
          </w:p>
        </w:tc>
        <w:tc>
          <w:tcPr>
            <w:tcW w:w="1980" w:type="dxa"/>
            <w:shd w:val="clear" w:color="auto" w:fill="FBE4D5" w:themeFill="accent2" w:themeFillTint="33"/>
          </w:tcPr>
          <w:p w:rsidR="00A50EC4" w:rsidRPr="00760F71" w:rsidRDefault="00A50EC4" w:rsidP="0052427E">
            <w:pPr>
              <w:pStyle w:val="ListParagraph"/>
              <w:numPr>
                <w:ilvl w:val="0"/>
                <w:numId w:val="8"/>
              </w:numPr>
              <w:rPr>
                <w:rFonts w:ascii="Times New Roman" w:hAnsi="Times New Roman" w:cs="Times New Roman"/>
                <w:u w:val="single"/>
              </w:rPr>
            </w:pPr>
            <w:r w:rsidRPr="00760F71">
              <w:rPr>
                <w:rFonts w:ascii="Times New Roman" w:hAnsi="Times New Roman" w:cs="Times New Roman"/>
              </w:rPr>
              <w:t>Analyze the text</w:t>
            </w:r>
          </w:p>
          <w:p w:rsidR="00A50EC4" w:rsidRPr="00760F71" w:rsidRDefault="00A50EC4" w:rsidP="0052427E">
            <w:pPr>
              <w:pStyle w:val="ListParagraph"/>
              <w:numPr>
                <w:ilvl w:val="0"/>
                <w:numId w:val="8"/>
              </w:numPr>
              <w:rPr>
                <w:rFonts w:ascii="Times New Roman" w:hAnsi="Times New Roman" w:cs="Times New Roman"/>
                <w:u w:val="single"/>
              </w:rPr>
            </w:pPr>
            <w:r w:rsidRPr="00760F71">
              <w:rPr>
                <w:rFonts w:ascii="Times New Roman" w:hAnsi="Times New Roman" w:cs="Times New Roman"/>
              </w:rPr>
              <w:t>Draw inferences</w:t>
            </w:r>
          </w:p>
          <w:p w:rsidR="001A5FFE" w:rsidRPr="00760F71" w:rsidRDefault="001A5FFE" w:rsidP="0052427E">
            <w:pPr>
              <w:pStyle w:val="ListParagraph"/>
              <w:numPr>
                <w:ilvl w:val="0"/>
                <w:numId w:val="8"/>
              </w:numPr>
              <w:rPr>
                <w:rFonts w:ascii="Times New Roman" w:hAnsi="Times New Roman" w:cs="Times New Roman"/>
                <w:u w:val="single"/>
              </w:rPr>
            </w:pPr>
            <w:r w:rsidRPr="00760F71">
              <w:rPr>
                <w:rFonts w:ascii="Times New Roman" w:hAnsi="Times New Roman" w:cs="Times New Roman"/>
              </w:rPr>
              <w:t>ID hierarchy of evidence to support analysis</w:t>
            </w:r>
          </w:p>
          <w:p w:rsidR="00FB22A1" w:rsidRPr="00760F71" w:rsidRDefault="00A50EC4" w:rsidP="0052427E">
            <w:pPr>
              <w:pStyle w:val="ListParagraph"/>
              <w:numPr>
                <w:ilvl w:val="0"/>
                <w:numId w:val="8"/>
              </w:numPr>
              <w:rPr>
                <w:rFonts w:ascii="Times New Roman" w:hAnsi="Times New Roman" w:cs="Times New Roman"/>
                <w:u w:val="single"/>
              </w:rPr>
            </w:pPr>
            <w:r w:rsidRPr="00760F71">
              <w:rPr>
                <w:rFonts w:ascii="Times New Roman" w:hAnsi="Times New Roman" w:cs="Times New Roman"/>
              </w:rPr>
              <w:t>Cite evidence (pages)</w:t>
            </w:r>
          </w:p>
        </w:tc>
        <w:tc>
          <w:tcPr>
            <w:tcW w:w="3690" w:type="dxa"/>
            <w:shd w:val="clear" w:color="auto" w:fill="FBE4D5" w:themeFill="accent2" w:themeFillTint="33"/>
          </w:tcPr>
          <w:p w:rsidR="00FB22A1" w:rsidRPr="00760F71" w:rsidRDefault="00FB22A1" w:rsidP="0052427E">
            <w:pPr>
              <w:rPr>
                <w:rFonts w:ascii="Times New Roman" w:hAnsi="Times New Roman" w:cs="Times New Roman"/>
                <w:b/>
              </w:rPr>
            </w:pPr>
            <w:r w:rsidRPr="00760F71">
              <w:rPr>
                <w:rFonts w:ascii="Times New Roman" w:hAnsi="Times New Roman" w:cs="Times New Roman"/>
                <w:b/>
              </w:rPr>
              <w:t>Day 2, hour 3: Socratic Seminar</w:t>
            </w:r>
          </w:p>
          <w:p w:rsidR="00FB22A1" w:rsidRPr="00760F71" w:rsidRDefault="00FB22A1" w:rsidP="0052427E">
            <w:pPr>
              <w:rPr>
                <w:rFonts w:ascii="Times New Roman" w:hAnsi="Times New Roman" w:cs="Times New Roman"/>
                <w:b/>
              </w:rPr>
            </w:pPr>
          </w:p>
          <w:p w:rsidR="00FB22A1" w:rsidRPr="00760F71" w:rsidRDefault="00890179" w:rsidP="0052427E">
            <w:pPr>
              <w:rPr>
                <w:rFonts w:ascii="Times New Roman" w:hAnsi="Times New Roman" w:cs="Times New Roman"/>
              </w:rPr>
            </w:pPr>
            <w:r w:rsidRPr="00760F71">
              <w:rPr>
                <w:rFonts w:ascii="Times New Roman" w:hAnsi="Times New Roman" w:cs="Times New Roman"/>
              </w:rPr>
              <w:t xml:space="preserve">Whole class discussion answering specific </w:t>
            </w:r>
            <w:r w:rsidR="00DC7024" w:rsidRPr="00760F71">
              <w:rPr>
                <w:rFonts w:ascii="Times New Roman" w:hAnsi="Times New Roman" w:cs="Times New Roman"/>
              </w:rPr>
              <w:t xml:space="preserve">text-based questions and essential questions </w:t>
            </w:r>
            <w:r w:rsidR="00D119D4" w:rsidRPr="00760F71">
              <w:rPr>
                <w:rFonts w:ascii="Times New Roman" w:hAnsi="Times New Roman" w:cs="Times New Roman"/>
              </w:rPr>
              <w:t xml:space="preserve">(EQs) </w:t>
            </w:r>
            <w:r w:rsidR="00DC7024" w:rsidRPr="00760F71">
              <w:rPr>
                <w:rFonts w:ascii="Times New Roman" w:hAnsi="Times New Roman" w:cs="Times New Roman"/>
              </w:rPr>
              <w:t>that can extend to “Why Boys Become Vicious”</w:t>
            </w:r>
          </w:p>
          <w:p w:rsidR="005869C2" w:rsidRPr="00760F71" w:rsidRDefault="005869C2" w:rsidP="0052427E">
            <w:pPr>
              <w:rPr>
                <w:rFonts w:ascii="Times New Roman" w:hAnsi="Times New Roman" w:cs="Times New Roman"/>
              </w:rPr>
            </w:pPr>
          </w:p>
          <w:p w:rsidR="005869C2" w:rsidRPr="00760F71" w:rsidRDefault="005869C2" w:rsidP="0052427E">
            <w:pPr>
              <w:rPr>
                <w:rFonts w:ascii="Times New Roman" w:hAnsi="Times New Roman" w:cs="Times New Roman"/>
              </w:rPr>
            </w:pPr>
          </w:p>
          <w:p w:rsidR="005869C2" w:rsidRPr="00760F71" w:rsidRDefault="005869C2" w:rsidP="0052427E">
            <w:pPr>
              <w:rPr>
                <w:rFonts w:ascii="Times New Roman" w:hAnsi="Times New Roman" w:cs="Times New Roman"/>
              </w:rPr>
            </w:pPr>
          </w:p>
        </w:tc>
        <w:tc>
          <w:tcPr>
            <w:tcW w:w="3150" w:type="dxa"/>
            <w:shd w:val="clear" w:color="auto" w:fill="FBE4D5" w:themeFill="accent2" w:themeFillTint="33"/>
          </w:tcPr>
          <w:p w:rsidR="00FB22A1" w:rsidRPr="00760F71" w:rsidRDefault="00FB22A1" w:rsidP="0052427E">
            <w:pPr>
              <w:rPr>
                <w:rFonts w:ascii="Times New Roman" w:hAnsi="Times New Roman" w:cs="Times New Roman"/>
              </w:rPr>
            </w:pPr>
            <w:r w:rsidRPr="00760F71">
              <w:rPr>
                <w:rFonts w:ascii="Times New Roman" w:hAnsi="Times New Roman" w:cs="Times New Roman"/>
              </w:rPr>
              <w:t>Review text with prompt in mind.  Highlight (complete text-chart) with evidence that can be used to support the prompt.  (Remind students that annotated text is their ticket to participate in the Seminar, part of their grade.)</w:t>
            </w:r>
          </w:p>
          <w:p w:rsidR="005869C2" w:rsidRPr="00760F71" w:rsidRDefault="005869C2" w:rsidP="0052427E">
            <w:pPr>
              <w:rPr>
                <w:rFonts w:ascii="Times New Roman" w:hAnsi="Times New Roman" w:cs="Times New Roman"/>
              </w:rPr>
            </w:pPr>
          </w:p>
          <w:p w:rsidR="005869C2" w:rsidRPr="00760F71" w:rsidRDefault="005869C2" w:rsidP="0052427E">
            <w:pPr>
              <w:rPr>
                <w:rFonts w:ascii="Times New Roman" w:hAnsi="Times New Roman" w:cs="Times New Roman"/>
              </w:rPr>
            </w:pPr>
          </w:p>
        </w:tc>
      </w:tr>
      <w:tr w:rsidR="00FB22A1" w:rsidRPr="00760F71" w:rsidTr="0052427E">
        <w:tc>
          <w:tcPr>
            <w:tcW w:w="2155" w:type="dxa"/>
            <w:shd w:val="clear" w:color="auto" w:fill="FBE4D5" w:themeFill="accent2" w:themeFillTint="33"/>
          </w:tcPr>
          <w:p w:rsidR="00FB22A1" w:rsidRPr="00760F71" w:rsidRDefault="002C6635" w:rsidP="0052427E">
            <w:pPr>
              <w:rPr>
                <w:rFonts w:ascii="Times New Roman" w:hAnsi="Times New Roman" w:cs="Times New Roman"/>
              </w:rPr>
            </w:pPr>
            <w:r w:rsidRPr="00760F71">
              <w:rPr>
                <w:rFonts w:ascii="Times New Roman" w:hAnsi="Times New Roman" w:cs="Times New Roman"/>
                <w:b/>
              </w:rPr>
              <w:t>CC Reading Literature 1:</w:t>
            </w:r>
            <w:r w:rsidRPr="00760F71">
              <w:rPr>
                <w:rFonts w:ascii="Times New Roman" w:hAnsi="Times New Roman" w:cs="Times New Roman"/>
              </w:rPr>
              <w:t xml:space="preserve"> </w:t>
            </w:r>
            <w:r w:rsidRPr="00760F71">
              <w:rPr>
                <w:rFonts w:ascii="Times New Roman" w:hAnsi="Times New Roman" w:cs="Times New Roman"/>
                <w:color w:val="000000"/>
              </w:rPr>
              <w:t>Cite strong and thorough textual evidence to support analysis of what the text says explicitly as well as inferences drawn from the text.</w:t>
            </w:r>
          </w:p>
        </w:tc>
        <w:tc>
          <w:tcPr>
            <w:tcW w:w="2430" w:type="dxa"/>
            <w:shd w:val="clear" w:color="auto" w:fill="FBE4D5" w:themeFill="accent2" w:themeFillTint="33"/>
          </w:tcPr>
          <w:p w:rsidR="00FB22A1" w:rsidRPr="00760F71" w:rsidRDefault="00162655" w:rsidP="0052427E">
            <w:pPr>
              <w:rPr>
                <w:rFonts w:ascii="Times New Roman" w:hAnsi="Times New Roman" w:cs="Times New Roman"/>
                <w:b/>
                <w:sz w:val="20"/>
              </w:rPr>
            </w:pPr>
            <w:r w:rsidRPr="00760F71">
              <w:rPr>
                <w:rFonts w:ascii="Times New Roman" w:hAnsi="Times New Roman" w:cs="Times New Roman"/>
                <w:b/>
                <w:sz w:val="20"/>
              </w:rPr>
              <w:t xml:space="preserve">CC Writing 1a: </w:t>
            </w:r>
            <w:r w:rsidRPr="00760F71">
              <w:rPr>
                <w:rFonts w:ascii="Times New Roman" w:hAnsi="Times New Roman" w:cs="Times New Roman"/>
                <w:color w:val="000000"/>
              </w:rPr>
              <w:t>Write arguments to support claims in an analysis of substantive topics or texts, using valid reasoning and relevant and sufficient evidence.</w:t>
            </w:r>
          </w:p>
        </w:tc>
        <w:tc>
          <w:tcPr>
            <w:tcW w:w="810" w:type="dxa"/>
            <w:shd w:val="clear" w:color="auto" w:fill="FBE4D5" w:themeFill="accent2" w:themeFillTint="33"/>
          </w:tcPr>
          <w:p w:rsidR="00FB22A1" w:rsidRPr="00760F71" w:rsidRDefault="000707F3" w:rsidP="0052427E">
            <w:pPr>
              <w:rPr>
                <w:rFonts w:ascii="Times New Roman" w:hAnsi="Times New Roman" w:cs="Times New Roman"/>
              </w:rPr>
            </w:pPr>
            <w:r w:rsidRPr="00760F71">
              <w:rPr>
                <w:rFonts w:ascii="Times New Roman" w:hAnsi="Times New Roman" w:cs="Times New Roman"/>
              </w:rPr>
              <w:t>2d</w:t>
            </w:r>
          </w:p>
        </w:tc>
        <w:tc>
          <w:tcPr>
            <w:tcW w:w="1980" w:type="dxa"/>
            <w:shd w:val="clear" w:color="auto" w:fill="FBE4D5" w:themeFill="accent2" w:themeFillTint="33"/>
          </w:tcPr>
          <w:p w:rsidR="00B91788" w:rsidRPr="00760F71" w:rsidRDefault="00B91788" w:rsidP="0052427E">
            <w:pPr>
              <w:pStyle w:val="ListParagraph"/>
              <w:numPr>
                <w:ilvl w:val="0"/>
                <w:numId w:val="8"/>
              </w:numPr>
              <w:rPr>
                <w:rFonts w:ascii="Times New Roman" w:hAnsi="Times New Roman" w:cs="Times New Roman"/>
                <w:u w:val="single"/>
              </w:rPr>
            </w:pPr>
            <w:r w:rsidRPr="00760F71">
              <w:rPr>
                <w:rFonts w:ascii="Times New Roman" w:hAnsi="Times New Roman" w:cs="Times New Roman"/>
              </w:rPr>
              <w:t>Analyze the text</w:t>
            </w:r>
          </w:p>
          <w:p w:rsidR="00B91788" w:rsidRPr="00760F71" w:rsidRDefault="00B91788" w:rsidP="0052427E">
            <w:pPr>
              <w:pStyle w:val="ListParagraph"/>
              <w:numPr>
                <w:ilvl w:val="0"/>
                <w:numId w:val="8"/>
              </w:numPr>
              <w:rPr>
                <w:rFonts w:ascii="Times New Roman" w:hAnsi="Times New Roman" w:cs="Times New Roman"/>
                <w:u w:val="single"/>
              </w:rPr>
            </w:pPr>
            <w:r w:rsidRPr="00760F71">
              <w:rPr>
                <w:rFonts w:ascii="Times New Roman" w:hAnsi="Times New Roman" w:cs="Times New Roman"/>
              </w:rPr>
              <w:t>Draw inferences</w:t>
            </w:r>
          </w:p>
          <w:p w:rsidR="00FB22A1" w:rsidRPr="00760F71" w:rsidRDefault="00B91788" w:rsidP="0052427E">
            <w:pPr>
              <w:pStyle w:val="ListParagraph"/>
              <w:numPr>
                <w:ilvl w:val="0"/>
                <w:numId w:val="8"/>
              </w:numPr>
              <w:rPr>
                <w:rFonts w:ascii="Times New Roman" w:hAnsi="Times New Roman" w:cs="Times New Roman"/>
                <w:u w:val="single"/>
              </w:rPr>
            </w:pPr>
            <w:r w:rsidRPr="00760F71">
              <w:rPr>
                <w:rFonts w:ascii="Times New Roman" w:hAnsi="Times New Roman" w:cs="Times New Roman"/>
              </w:rPr>
              <w:t>Cite evidence (pages)</w:t>
            </w:r>
          </w:p>
          <w:p w:rsidR="00954660" w:rsidRPr="00760F71" w:rsidRDefault="00954660" w:rsidP="0052427E">
            <w:pPr>
              <w:pStyle w:val="ListParagraph"/>
              <w:numPr>
                <w:ilvl w:val="0"/>
                <w:numId w:val="8"/>
              </w:numPr>
              <w:rPr>
                <w:rFonts w:ascii="Times New Roman" w:hAnsi="Times New Roman" w:cs="Times New Roman"/>
                <w:u w:val="single"/>
              </w:rPr>
            </w:pPr>
            <w:r w:rsidRPr="00760F71">
              <w:rPr>
                <w:rFonts w:ascii="Times New Roman" w:hAnsi="Times New Roman" w:cs="Times New Roman"/>
              </w:rPr>
              <w:t>Provide reasons and evidence</w:t>
            </w:r>
          </w:p>
        </w:tc>
        <w:tc>
          <w:tcPr>
            <w:tcW w:w="3690" w:type="dxa"/>
            <w:shd w:val="clear" w:color="auto" w:fill="FBE4D5" w:themeFill="accent2" w:themeFillTint="33"/>
          </w:tcPr>
          <w:p w:rsidR="00804762" w:rsidRPr="00760F71" w:rsidRDefault="00804762" w:rsidP="0052427E">
            <w:pPr>
              <w:rPr>
                <w:rFonts w:ascii="Times New Roman" w:hAnsi="Times New Roman" w:cs="Times New Roman"/>
              </w:rPr>
            </w:pPr>
            <w:r w:rsidRPr="00760F71">
              <w:rPr>
                <w:rFonts w:ascii="Times New Roman" w:hAnsi="Times New Roman" w:cs="Times New Roman"/>
                <w:b/>
              </w:rPr>
              <w:t>Day 2, hour 4</w:t>
            </w:r>
            <w:r w:rsidR="00FB22A1" w:rsidRPr="00760F71">
              <w:rPr>
                <w:rFonts w:ascii="Times New Roman" w:hAnsi="Times New Roman" w:cs="Times New Roman"/>
                <w:b/>
              </w:rPr>
              <w:t xml:space="preserve">.  </w:t>
            </w:r>
            <w:r w:rsidRPr="00760F71">
              <w:rPr>
                <w:rFonts w:ascii="Times New Roman" w:hAnsi="Times New Roman" w:cs="Times New Roman"/>
                <w:b/>
                <w:highlight w:val="red"/>
              </w:rPr>
              <w:t>In class</w:t>
            </w:r>
            <w:r w:rsidR="00165602" w:rsidRPr="00760F71">
              <w:rPr>
                <w:rFonts w:ascii="Times New Roman" w:hAnsi="Times New Roman" w:cs="Times New Roman"/>
                <w:b/>
                <w:highlight w:val="red"/>
              </w:rPr>
              <w:t xml:space="preserve"> Writing #2</w:t>
            </w:r>
            <w:r w:rsidR="00165602" w:rsidRPr="00760F71">
              <w:rPr>
                <w:rFonts w:ascii="Times New Roman" w:hAnsi="Times New Roman" w:cs="Times New Roman"/>
                <w:b/>
              </w:rPr>
              <w:t>:</w:t>
            </w:r>
            <w:r w:rsidRPr="00760F71">
              <w:rPr>
                <w:rFonts w:ascii="Times New Roman" w:hAnsi="Times New Roman" w:cs="Times New Roman"/>
                <w:b/>
              </w:rPr>
              <w:t xml:space="preserve"> </w:t>
            </w:r>
            <w:r w:rsidRPr="00760F71">
              <w:rPr>
                <w:rFonts w:ascii="Times New Roman" w:hAnsi="Times New Roman" w:cs="Times New Roman"/>
                <w:b/>
                <w:highlight w:val="green"/>
              </w:rPr>
              <w:t>paragraph response</w:t>
            </w:r>
            <w:r w:rsidRPr="00760F71">
              <w:rPr>
                <w:rFonts w:ascii="Times New Roman" w:hAnsi="Times New Roman" w:cs="Times New Roman"/>
                <w:b/>
              </w:rPr>
              <w:t>:</w:t>
            </w:r>
            <w:r w:rsidRPr="00760F71">
              <w:rPr>
                <w:rFonts w:ascii="Times New Roman" w:hAnsi="Times New Roman" w:cs="Times New Roman"/>
              </w:rPr>
              <w:t xml:space="preserve"> How does a society maintain order? Do we need laws? </w:t>
            </w:r>
          </w:p>
          <w:p w:rsidR="00804762" w:rsidRPr="00760F71" w:rsidRDefault="00804762" w:rsidP="0052427E">
            <w:pPr>
              <w:rPr>
                <w:rFonts w:ascii="Times New Roman" w:hAnsi="Times New Roman" w:cs="Times New Roman"/>
              </w:rPr>
            </w:pPr>
          </w:p>
          <w:p w:rsidR="00FB22A1" w:rsidRPr="00760F71" w:rsidRDefault="009328D6" w:rsidP="0052427E">
            <w:pPr>
              <w:rPr>
                <w:rFonts w:ascii="Times New Roman" w:hAnsi="Times New Roman" w:cs="Times New Roman"/>
                <w:b/>
              </w:rPr>
            </w:pPr>
            <w:r w:rsidRPr="00760F71">
              <w:rPr>
                <w:rFonts w:ascii="Times New Roman" w:hAnsi="Times New Roman" w:cs="Times New Roman"/>
                <w:b/>
              </w:rPr>
              <w:t>Vocabulary review</w:t>
            </w:r>
            <w:r w:rsidR="00862E2E" w:rsidRPr="00760F71">
              <w:rPr>
                <w:rFonts w:ascii="Times New Roman" w:hAnsi="Times New Roman" w:cs="Times New Roman"/>
                <w:b/>
              </w:rPr>
              <w:t xml:space="preserve"> </w:t>
            </w:r>
            <w:r w:rsidR="00862E2E" w:rsidRPr="00760F71">
              <w:rPr>
                <w:rFonts w:ascii="Times New Roman" w:hAnsi="Times New Roman" w:cs="Times New Roman"/>
              </w:rPr>
              <w:t>– Pictionary or improv game for review with last 10 minutes</w:t>
            </w:r>
          </w:p>
          <w:p w:rsidR="00FB22A1" w:rsidRPr="00760F71" w:rsidRDefault="00FB22A1" w:rsidP="0052427E">
            <w:pPr>
              <w:rPr>
                <w:rFonts w:ascii="Times New Roman" w:hAnsi="Times New Roman" w:cs="Times New Roman"/>
                <w:b/>
              </w:rPr>
            </w:pPr>
          </w:p>
        </w:tc>
        <w:tc>
          <w:tcPr>
            <w:tcW w:w="3150" w:type="dxa"/>
            <w:shd w:val="clear" w:color="auto" w:fill="FBE4D5" w:themeFill="accent2" w:themeFillTint="33"/>
          </w:tcPr>
          <w:p w:rsidR="00FB22A1" w:rsidRPr="00760F71" w:rsidRDefault="00804762" w:rsidP="0052427E">
            <w:pPr>
              <w:rPr>
                <w:rFonts w:ascii="Times New Roman" w:hAnsi="Times New Roman" w:cs="Times New Roman"/>
                <w:b/>
              </w:rPr>
            </w:pPr>
            <w:r w:rsidRPr="00760F71">
              <w:rPr>
                <w:rFonts w:ascii="Times New Roman" w:hAnsi="Times New Roman" w:cs="Times New Roman"/>
              </w:rPr>
              <w:t xml:space="preserve">In class – paragraph response: </w:t>
            </w:r>
            <w:r w:rsidRPr="00760F71">
              <w:rPr>
                <w:rFonts w:ascii="Times New Roman" w:hAnsi="Times New Roman" w:cs="Times New Roman"/>
                <w:b/>
                <w:highlight w:val="green"/>
              </w:rPr>
              <w:t>How does a society maintain order? Do we need laws?</w:t>
            </w:r>
          </w:p>
          <w:p w:rsidR="00C16DFE" w:rsidRPr="00760F71" w:rsidRDefault="00C16DFE" w:rsidP="0052427E">
            <w:pPr>
              <w:rPr>
                <w:rFonts w:ascii="Times New Roman" w:hAnsi="Times New Roman" w:cs="Times New Roman"/>
                <w:b/>
              </w:rPr>
            </w:pPr>
          </w:p>
          <w:p w:rsidR="00C16DFE" w:rsidRPr="00760F71" w:rsidRDefault="00C16DFE" w:rsidP="0052427E">
            <w:pPr>
              <w:rPr>
                <w:rFonts w:ascii="Times New Roman" w:hAnsi="Times New Roman" w:cs="Times New Roman"/>
                <w:b/>
              </w:rPr>
            </w:pPr>
          </w:p>
          <w:p w:rsidR="00C16DFE" w:rsidRPr="00760F71" w:rsidRDefault="00C16DFE" w:rsidP="0052427E">
            <w:pPr>
              <w:rPr>
                <w:rFonts w:ascii="Times New Roman" w:hAnsi="Times New Roman" w:cs="Times New Roman"/>
              </w:rPr>
            </w:pPr>
            <w:r w:rsidRPr="00760F71">
              <w:rPr>
                <w:rFonts w:ascii="Times New Roman" w:hAnsi="Times New Roman" w:cs="Times New Roman"/>
                <w:b/>
              </w:rPr>
              <w:t>IWOC:</w:t>
            </w:r>
            <w:r w:rsidRPr="00760F71">
              <w:rPr>
                <w:rFonts w:ascii="Times New Roman" w:hAnsi="Times New Roman" w:cs="Times New Roman"/>
              </w:rPr>
              <w:t xml:space="preserve"> Read Chapter 5</w:t>
            </w:r>
            <w:r w:rsidR="00E369EB" w:rsidRPr="00760F71">
              <w:rPr>
                <w:rFonts w:ascii="Times New Roman" w:hAnsi="Times New Roman" w:cs="Times New Roman"/>
              </w:rPr>
              <w:t>-6</w:t>
            </w:r>
            <w:r w:rsidRPr="00760F71">
              <w:rPr>
                <w:rFonts w:ascii="Times New Roman" w:hAnsi="Times New Roman" w:cs="Times New Roman"/>
              </w:rPr>
              <w:t xml:space="preserve"> and answer guiding questions</w:t>
            </w:r>
          </w:p>
        </w:tc>
      </w:tr>
      <w:tr w:rsidR="00FB22A1" w:rsidRPr="00760F71" w:rsidTr="0052427E">
        <w:tc>
          <w:tcPr>
            <w:tcW w:w="2155" w:type="dxa"/>
            <w:shd w:val="clear" w:color="auto" w:fill="D9E2F3" w:themeFill="accent5" w:themeFillTint="33"/>
          </w:tcPr>
          <w:p w:rsidR="00FB22A1" w:rsidRPr="00760F71" w:rsidRDefault="00986994" w:rsidP="0052427E">
            <w:pPr>
              <w:rPr>
                <w:rFonts w:ascii="Times New Roman" w:hAnsi="Times New Roman" w:cs="Times New Roman"/>
              </w:rPr>
            </w:pPr>
            <w:r w:rsidRPr="00760F71">
              <w:rPr>
                <w:rFonts w:ascii="Times New Roman" w:hAnsi="Times New Roman" w:cs="Times New Roman"/>
                <w:b/>
              </w:rPr>
              <w:t>CC Reading Literature 1:</w:t>
            </w:r>
            <w:r w:rsidRPr="00760F71">
              <w:rPr>
                <w:rFonts w:ascii="Times New Roman" w:hAnsi="Times New Roman" w:cs="Times New Roman"/>
              </w:rPr>
              <w:t xml:space="preserve"> </w:t>
            </w:r>
            <w:r w:rsidRPr="00760F71">
              <w:rPr>
                <w:rFonts w:ascii="Times New Roman" w:hAnsi="Times New Roman" w:cs="Times New Roman"/>
                <w:color w:val="000000"/>
              </w:rPr>
              <w:t xml:space="preserve">Cite strong and thorough textual evidence to support analysis of what the text says explicitly as well as </w:t>
            </w:r>
            <w:r w:rsidRPr="00760F71">
              <w:rPr>
                <w:rFonts w:ascii="Times New Roman" w:hAnsi="Times New Roman" w:cs="Times New Roman"/>
                <w:color w:val="000000"/>
              </w:rPr>
              <w:lastRenderedPageBreak/>
              <w:t>inferences drawn from the text.</w:t>
            </w:r>
          </w:p>
        </w:tc>
        <w:tc>
          <w:tcPr>
            <w:tcW w:w="2430" w:type="dxa"/>
            <w:shd w:val="clear" w:color="auto" w:fill="D9E2F3" w:themeFill="accent5" w:themeFillTint="33"/>
          </w:tcPr>
          <w:p w:rsidR="00FB22A1" w:rsidRPr="00760F71" w:rsidRDefault="00FB22A1" w:rsidP="0052427E">
            <w:pPr>
              <w:rPr>
                <w:rFonts w:ascii="Times New Roman" w:hAnsi="Times New Roman" w:cs="Times New Roman"/>
              </w:rPr>
            </w:pPr>
          </w:p>
        </w:tc>
        <w:tc>
          <w:tcPr>
            <w:tcW w:w="810" w:type="dxa"/>
            <w:shd w:val="clear" w:color="auto" w:fill="D9E2F3" w:themeFill="accent5" w:themeFillTint="33"/>
          </w:tcPr>
          <w:p w:rsidR="00FB22A1" w:rsidRPr="00760F71" w:rsidRDefault="001E5B59" w:rsidP="0052427E">
            <w:pPr>
              <w:rPr>
                <w:rFonts w:ascii="Times New Roman" w:hAnsi="Times New Roman" w:cs="Times New Roman"/>
              </w:rPr>
            </w:pPr>
            <w:r w:rsidRPr="00760F71">
              <w:rPr>
                <w:rFonts w:ascii="Times New Roman" w:hAnsi="Times New Roman" w:cs="Times New Roman"/>
              </w:rPr>
              <w:t>3a</w:t>
            </w:r>
          </w:p>
        </w:tc>
        <w:tc>
          <w:tcPr>
            <w:tcW w:w="1980" w:type="dxa"/>
            <w:shd w:val="clear" w:color="auto" w:fill="D9E2F3" w:themeFill="accent5" w:themeFillTint="33"/>
          </w:tcPr>
          <w:p w:rsidR="00986994" w:rsidRPr="00760F71" w:rsidRDefault="00986994" w:rsidP="0052427E">
            <w:pPr>
              <w:pStyle w:val="ListParagraph"/>
              <w:numPr>
                <w:ilvl w:val="0"/>
                <w:numId w:val="8"/>
              </w:numPr>
              <w:rPr>
                <w:rFonts w:ascii="Times New Roman" w:hAnsi="Times New Roman" w:cs="Times New Roman"/>
                <w:u w:val="single"/>
              </w:rPr>
            </w:pPr>
            <w:r w:rsidRPr="00760F71">
              <w:rPr>
                <w:rFonts w:ascii="Times New Roman" w:hAnsi="Times New Roman" w:cs="Times New Roman"/>
              </w:rPr>
              <w:t>Analyze the text</w:t>
            </w:r>
          </w:p>
          <w:p w:rsidR="00986994" w:rsidRPr="00760F71" w:rsidRDefault="00986994" w:rsidP="0052427E">
            <w:pPr>
              <w:pStyle w:val="ListParagraph"/>
              <w:numPr>
                <w:ilvl w:val="0"/>
                <w:numId w:val="8"/>
              </w:numPr>
              <w:rPr>
                <w:rFonts w:ascii="Times New Roman" w:hAnsi="Times New Roman" w:cs="Times New Roman"/>
                <w:u w:val="single"/>
              </w:rPr>
            </w:pPr>
            <w:r w:rsidRPr="00760F71">
              <w:rPr>
                <w:rFonts w:ascii="Times New Roman" w:hAnsi="Times New Roman" w:cs="Times New Roman"/>
              </w:rPr>
              <w:t>Draw inferences</w:t>
            </w:r>
          </w:p>
          <w:p w:rsidR="00986994" w:rsidRPr="00760F71" w:rsidRDefault="00986994" w:rsidP="0052427E">
            <w:pPr>
              <w:pStyle w:val="ListParagraph"/>
              <w:numPr>
                <w:ilvl w:val="0"/>
                <w:numId w:val="8"/>
              </w:numPr>
              <w:rPr>
                <w:rFonts w:ascii="Times New Roman" w:hAnsi="Times New Roman" w:cs="Times New Roman"/>
                <w:u w:val="single"/>
              </w:rPr>
            </w:pPr>
            <w:r w:rsidRPr="00760F71">
              <w:rPr>
                <w:rFonts w:ascii="Times New Roman" w:hAnsi="Times New Roman" w:cs="Times New Roman"/>
              </w:rPr>
              <w:t>Cite evidence (pages)</w:t>
            </w:r>
          </w:p>
          <w:p w:rsidR="00FB22A1" w:rsidRPr="00760F71" w:rsidRDefault="00FB22A1" w:rsidP="0052427E">
            <w:pPr>
              <w:rPr>
                <w:rFonts w:ascii="Times New Roman" w:hAnsi="Times New Roman" w:cs="Times New Roman"/>
                <w:u w:val="single"/>
              </w:rPr>
            </w:pPr>
          </w:p>
        </w:tc>
        <w:tc>
          <w:tcPr>
            <w:tcW w:w="3690" w:type="dxa"/>
            <w:shd w:val="clear" w:color="auto" w:fill="D9E2F3" w:themeFill="accent5" w:themeFillTint="33"/>
          </w:tcPr>
          <w:p w:rsidR="00EA3BE8" w:rsidRPr="00760F71" w:rsidRDefault="00EA3BE8" w:rsidP="0052427E">
            <w:pPr>
              <w:rPr>
                <w:rFonts w:ascii="Times New Roman" w:hAnsi="Times New Roman" w:cs="Times New Roman"/>
                <w:b/>
              </w:rPr>
            </w:pPr>
            <w:r w:rsidRPr="00760F71">
              <w:rPr>
                <w:rFonts w:ascii="Times New Roman" w:hAnsi="Times New Roman" w:cs="Times New Roman"/>
                <w:b/>
              </w:rPr>
              <w:t>Day 3, hour 1:</w:t>
            </w:r>
          </w:p>
          <w:p w:rsidR="00FB22A1" w:rsidRPr="00760F71" w:rsidRDefault="004E0457" w:rsidP="0052427E">
            <w:pPr>
              <w:rPr>
                <w:rFonts w:ascii="Times New Roman" w:hAnsi="Times New Roman" w:cs="Times New Roman"/>
              </w:rPr>
            </w:pPr>
            <w:r w:rsidRPr="00760F71">
              <w:rPr>
                <w:rFonts w:ascii="Times New Roman" w:hAnsi="Times New Roman" w:cs="Times New Roman"/>
                <w:b/>
              </w:rPr>
              <w:t>Review</w:t>
            </w:r>
            <w:r w:rsidR="00E369EB" w:rsidRPr="00760F71">
              <w:rPr>
                <w:rFonts w:ascii="Times New Roman" w:hAnsi="Times New Roman" w:cs="Times New Roman"/>
                <w:b/>
              </w:rPr>
              <w:t xml:space="preserve"> quiz on Ch. 5-6</w:t>
            </w:r>
          </w:p>
          <w:p w:rsidR="00E369EB" w:rsidRPr="00760F71" w:rsidRDefault="00165602" w:rsidP="0052427E">
            <w:pPr>
              <w:rPr>
                <w:rFonts w:ascii="Times New Roman" w:hAnsi="Times New Roman" w:cs="Times New Roman"/>
              </w:rPr>
            </w:pPr>
            <w:r w:rsidRPr="00760F71">
              <w:rPr>
                <w:rFonts w:ascii="Times New Roman" w:hAnsi="Times New Roman" w:cs="Times New Roman"/>
              </w:rPr>
              <w:t>R</w:t>
            </w:r>
            <w:r w:rsidR="00E00251" w:rsidRPr="00760F71">
              <w:rPr>
                <w:rFonts w:ascii="Times New Roman" w:hAnsi="Times New Roman" w:cs="Times New Roman"/>
              </w:rPr>
              <w:t>eview answers to facilitate c</w:t>
            </w:r>
            <w:r w:rsidR="00403664" w:rsidRPr="00760F71">
              <w:rPr>
                <w:rFonts w:ascii="Times New Roman" w:hAnsi="Times New Roman" w:cs="Times New Roman"/>
              </w:rPr>
              <w:t xml:space="preserve">lass discussion </w:t>
            </w:r>
            <w:r w:rsidR="00266D56" w:rsidRPr="00760F71">
              <w:rPr>
                <w:rFonts w:ascii="Times New Roman" w:hAnsi="Times New Roman" w:cs="Times New Roman"/>
              </w:rPr>
              <w:t>of</w:t>
            </w:r>
            <w:r w:rsidR="00403664" w:rsidRPr="00760F71">
              <w:rPr>
                <w:rFonts w:ascii="Times New Roman" w:hAnsi="Times New Roman" w:cs="Times New Roman"/>
              </w:rPr>
              <w:t xml:space="preserve"> key scenes</w:t>
            </w:r>
            <w:r w:rsidRPr="00760F71">
              <w:rPr>
                <w:rFonts w:ascii="Times New Roman" w:hAnsi="Times New Roman" w:cs="Times New Roman"/>
              </w:rPr>
              <w:t xml:space="preserve"> Ch. 5-6</w:t>
            </w:r>
          </w:p>
          <w:p w:rsidR="0002533F" w:rsidRPr="00760F71" w:rsidRDefault="0002533F" w:rsidP="0052427E">
            <w:pPr>
              <w:rPr>
                <w:rFonts w:ascii="Times New Roman" w:hAnsi="Times New Roman" w:cs="Times New Roman"/>
              </w:rPr>
            </w:pPr>
            <w:r w:rsidRPr="00760F71">
              <w:rPr>
                <w:rFonts w:ascii="Times New Roman" w:hAnsi="Times New Roman" w:cs="Times New Roman"/>
                <w:b/>
              </w:rPr>
              <w:t xml:space="preserve">Small groups: Read Ch. 7 </w:t>
            </w:r>
            <w:r w:rsidR="00344C3D" w:rsidRPr="00760F71">
              <w:rPr>
                <w:rFonts w:ascii="Times New Roman" w:hAnsi="Times New Roman" w:cs="Times New Roman"/>
                <w:b/>
              </w:rPr>
              <w:t>and answer guiding questions</w:t>
            </w:r>
          </w:p>
          <w:p w:rsidR="00A56A25" w:rsidRPr="00760F71" w:rsidRDefault="00A56A25" w:rsidP="0052427E">
            <w:pPr>
              <w:rPr>
                <w:rFonts w:ascii="Times New Roman" w:hAnsi="Times New Roman" w:cs="Times New Roman"/>
              </w:rPr>
            </w:pPr>
          </w:p>
          <w:p w:rsidR="00A56A25" w:rsidRPr="00760F71" w:rsidRDefault="00A56A25" w:rsidP="0052427E">
            <w:pPr>
              <w:rPr>
                <w:rFonts w:ascii="Times New Roman" w:hAnsi="Times New Roman" w:cs="Times New Roman"/>
              </w:rPr>
            </w:pPr>
          </w:p>
          <w:p w:rsidR="00E369EB" w:rsidRPr="00760F71" w:rsidRDefault="00E369EB" w:rsidP="0052427E">
            <w:pPr>
              <w:rPr>
                <w:rFonts w:ascii="Times New Roman" w:hAnsi="Times New Roman" w:cs="Times New Roman"/>
                <w:b/>
              </w:rPr>
            </w:pPr>
          </w:p>
        </w:tc>
        <w:tc>
          <w:tcPr>
            <w:tcW w:w="3150" w:type="dxa"/>
            <w:shd w:val="clear" w:color="auto" w:fill="D9E2F3" w:themeFill="accent5" w:themeFillTint="33"/>
          </w:tcPr>
          <w:p w:rsidR="00FB22A1" w:rsidRPr="00760F71" w:rsidRDefault="00FB22A1" w:rsidP="0052427E">
            <w:pPr>
              <w:rPr>
                <w:rFonts w:ascii="Times New Roman" w:hAnsi="Times New Roman" w:cs="Times New Roman"/>
              </w:rPr>
            </w:pPr>
          </w:p>
        </w:tc>
      </w:tr>
      <w:tr w:rsidR="00FB22A1" w:rsidRPr="00760F71" w:rsidTr="0052427E">
        <w:tc>
          <w:tcPr>
            <w:tcW w:w="2155" w:type="dxa"/>
            <w:shd w:val="clear" w:color="auto" w:fill="D9E2F3" w:themeFill="accent5" w:themeFillTint="33"/>
          </w:tcPr>
          <w:p w:rsidR="00FB22A1" w:rsidRPr="00760F71" w:rsidRDefault="00FB22A1" w:rsidP="0052427E">
            <w:pPr>
              <w:rPr>
                <w:rFonts w:ascii="Times New Roman" w:hAnsi="Times New Roman" w:cs="Times New Roman"/>
              </w:rPr>
            </w:pPr>
          </w:p>
        </w:tc>
        <w:tc>
          <w:tcPr>
            <w:tcW w:w="2430" w:type="dxa"/>
            <w:shd w:val="clear" w:color="auto" w:fill="D9E2F3" w:themeFill="accent5" w:themeFillTint="33"/>
          </w:tcPr>
          <w:p w:rsidR="00FB22A1" w:rsidRPr="00760F71" w:rsidRDefault="00CB3049" w:rsidP="0052427E">
            <w:pPr>
              <w:rPr>
                <w:rFonts w:ascii="Times New Roman" w:hAnsi="Times New Roman" w:cs="Times New Roman"/>
                <w:color w:val="000000"/>
              </w:rPr>
            </w:pPr>
            <w:r w:rsidRPr="00760F71">
              <w:rPr>
                <w:rFonts w:ascii="Times New Roman" w:hAnsi="Times New Roman" w:cs="Times New Roman"/>
                <w:b/>
                <w:sz w:val="20"/>
              </w:rPr>
              <w:t xml:space="preserve">CC Writing 1a: </w:t>
            </w:r>
            <w:r w:rsidRPr="00760F71">
              <w:rPr>
                <w:rFonts w:ascii="Times New Roman" w:hAnsi="Times New Roman" w:cs="Times New Roman"/>
                <w:color w:val="000000"/>
              </w:rPr>
              <w:t>Write arguments to support claims in an analysis of substantive topics or texts, using valid reasoning and relevant and sufficient evidence.</w:t>
            </w:r>
          </w:p>
          <w:p w:rsidR="00CB3049" w:rsidRPr="00760F71" w:rsidRDefault="00CB3049" w:rsidP="0052427E">
            <w:pPr>
              <w:rPr>
                <w:rFonts w:ascii="Times New Roman" w:hAnsi="Times New Roman" w:cs="Times New Roman"/>
              </w:rPr>
            </w:pPr>
            <w:r w:rsidRPr="00760F71">
              <w:rPr>
                <w:rFonts w:ascii="Times New Roman" w:hAnsi="Times New Roman" w:cs="Times New Roman"/>
                <w:b/>
                <w:color w:val="000000"/>
              </w:rPr>
              <w:t>1b:</w:t>
            </w:r>
            <w:r w:rsidRPr="00760F71">
              <w:rPr>
                <w:rFonts w:ascii="Times New Roman" w:hAnsi="Times New Roman" w:cs="Times New Roman"/>
                <w:color w:val="000000"/>
              </w:rPr>
              <w:t xml:space="preserve"> Develop claim and counterclaim fairly, applying evidence for each while pointing out the strengths and limitations </w:t>
            </w:r>
          </w:p>
        </w:tc>
        <w:tc>
          <w:tcPr>
            <w:tcW w:w="810" w:type="dxa"/>
            <w:shd w:val="clear" w:color="auto" w:fill="D9E2F3" w:themeFill="accent5" w:themeFillTint="33"/>
          </w:tcPr>
          <w:p w:rsidR="00FB22A1" w:rsidRPr="00760F71" w:rsidRDefault="001E5B59" w:rsidP="0052427E">
            <w:pPr>
              <w:rPr>
                <w:rFonts w:ascii="Times New Roman" w:hAnsi="Times New Roman" w:cs="Times New Roman"/>
              </w:rPr>
            </w:pPr>
            <w:r w:rsidRPr="00760F71">
              <w:rPr>
                <w:rFonts w:ascii="Times New Roman" w:hAnsi="Times New Roman" w:cs="Times New Roman"/>
              </w:rPr>
              <w:t>3b</w:t>
            </w:r>
          </w:p>
        </w:tc>
        <w:tc>
          <w:tcPr>
            <w:tcW w:w="1980" w:type="dxa"/>
            <w:shd w:val="clear" w:color="auto" w:fill="D9E2F3" w:themeFill="accent5" w:themeFillTint="33"/>
          </w:tcPr>
          <w:p w:rsidR="00FB22A1" w:rsidRPr="00760F71" w:rsidRDefault="00DE60A8" w:rsidP="0052427E">
            <w:pPr>
              <w:pStyle w:val="ListParagraph"/>
              <w:numPr>
                <w:ilvl w:val="0"/>
                <w:numId w:val="10"/>
              </w:numPr>
              <w:rPr>
                <w:rFonts w:ascii="Times New Roman" w:hAnsi="Times New Roman" w:cs="Times New Roman"/>
                <w:u w:val="single"/>
              </w:rPr>
            </w:pPr>
            <w:r w:rsidRPr="00760F71">
              <w:rPr>
                <w:rFonts w:ascii="Times New Roman" w:hAnsi="Times New Roman" w:cs="Times New Roman"/>
              </w:rPr>
              <w:t>Analyze a topic or text</w:t>
            </w:r>
          </w:p>
          <w:p w:rsidR="00DE60A8" w:rsidRPr="00760F71" w:rsidRDefault="00DE60A8" w:rsidP="0052427E">
            <w:pPr>
              <w:pStyle w:val="ListParagraph"/>
              <w:numPr>
                <w:ilvl w:val="0"/>
                <w:numId w:val="10"/>
              </w:numPr>
              <w:rPr>
                <w:rFonts w:ascii="Times New Roman" w:hAnsi="Times New Roman" w:cs="Times New Roman"/>
                <w:u w:val="single"/>
              </w:rPr>
            </w:pPr>
            <w:r w:rsidRPr="00760F71">
              <w:rPr>
                <w:rFonts w:ascii="Times New Roman" w:hAnsi="Times New Roman" w:cs="Times New Roman"/>
              </w:rPr>
              <w:t>Introduce a precise claim</w:t>
            </w:r>
          </w:p>
          <w:p w:rsidR="00DE60A8" w:rsidRPr="00760F71" w:rsidRDefault="00DE60A8" w:rsidP="0052427E">
            <w:pPr>
              <w:pStyle w:val="ListParagraph"/>
              <w:numPr>
                <w:ilvl w:val="0"/>
                <w:numId w:val="10"/>
              </w:numPr>
              <w:rPr>
                <w:rFonts w:ascii="Times New Roman" w:hAnsi="Times New Roman" w:cs="Times New Roman"/>
                <w:u w:val="single"/>
              </w:rPr>
            </w:pPr>
            <w:r w:rsidRPr="00760F71">
              <w:rPr>
                <w:rFonts w:ascii="Times New Roman" w:hAnsi="Times New Roman" w:cs="Times New Roman"/>
              </w:rPr>
              <w:t>Identify and distinguish counterclaims</w:t>
            </w:r>
          </w:p>
        </w:tc>
        <w:tc>
          <w:tcPr>
            <w:tcW w:w="3690" w:type="dxa"/>
            <w:shd w:val="clear" w:color="auto" w:fill="D9E2F3" w:themeFill="accent5" w:themeFillTint="33"/>
          </w:tcPr>
          <w:p w:rsidR="00E44E29" w:rsidRPr="00760F71" w:rsidRDefault="00E44E29" w:rsidP="0052427E">
            <w:pPr>
              <w:rPr>
                <w:rFonts w:ascii="Times New Roman" w:hAnsi="Times New Roman" w:cs="Times New Roman"/>
                <w:b/>
              </w:rPr>
            </w:pPr>
            <w:r w:rsidRPr="00760F71">
              <w:rPr>
                <w:rFonts w:ascii="Times New Roman" w:hAnsi="Times New Roman" w:cs="Times New Roman"/>
                <w:b/>
              </w:rPr>
              <w:t xml:space="preserve">Day 3, hour 2: </w:t>
            </w:r>
          </w:p>
          <w:p w:rsidR="00506AC4" w:rsidRPr="00760F71" w:rsidRDefault="00506AC4" w:rsidP="0052427E">
            <w:pPr>
              <w:rPr>
                <w:rFonts w:ascii="Times New Roman" w:hAnsi="Times New Roman" w:cs="Times New Roman"/>
              </w:rPr>
            </w:pPr>
            <w:r w:rsidRPr="00760F71">
              <w:rPr>
                <w:rFonts w:ascii="Times New Roman" w:hAnsi="Times New Roman" w:cs="Times New Roman"/>
                <w:b/>
              </w:rPr>
              <w:t>Direct instruction: Writing a precise claim</w:t>
            </w:r>
            <w:r w:rsidR="00CB3049" w:rsidRPr="00760F71">
              <w:rPr>
                <w:rFonts w:ascii="Times New Roman" w:hAnsi="Times New Roman" w:cs="Times New Roman"/>
                <w:b/>
              </w:rPr>
              <w:t xml:space="preserve"> (and define counterclaim)</w:t>
            </w:r>
            <w:r w:rsidRPr="00760F71">
              <w:rPr>
                <w:rFonts w:ascii="Times New Roman" w:hAnsi="Times New Roman" w:cs="Times New Roman"/>
              </w:rPr>
              <w:t xml:space="preserve">: Students read </w:t>
            </w:r>
            <w:r w:rsidRPr="00760F71">
              <w:rPr>
                <w:rFonts w:ascii="Times New Roman" w:hAnsi="Times New Roman" w:cs="Times New Roman"/>
                <w:highlight w:val="yellow"/>
              </w:rPr>
              <w:t>various examples of claims</w:t>
            </w:r>
            <w:r w:rsidRPr="00760F71">
              <w:rPr>
                <w:rFonts w:ascii="Times New Roman" w:hAnsi="Times New Roman" w:cs="Times New Roman"/>
              </w:rPr>
              <w:t xml:space="preserve"> and categorize from best to worst in pairs. Share out and discuss as a class why.</w:t>
            </w:r>
          </w:p>
          <w:p w:rsidR="00455A48" w:rsidRPr="00760F71" w:rsidRDefault="00455A48" w:rsidP="0052427E">
            <w:pPr>
              <w:rPr>
                <w:rFonts w:ascii="Times New Roman" w:hAnsi="Times New Roman" w:cs="Times New Roman"/>
              </w:rPr>
            </w:pPr>
          </w:p>
          <w:p w:rsidR="00694333" w:rsidRPr="00760F71" w:rsidRDefault="00694333" w:rsidP="0052427E">
            <w:pPr>
              <w:rPr>
                <w:rFonts w:ascii="Times New Roman" w:hAnsi="Times New Roman" w:cs="Times New Roman"/>
              </w:rPr>
            </w:pPr>
            <w:r w:rsidRPr="00760F71">
              <w:rPr>
                <w:rFonts w:ascii="Times New Roman" w:hAnsi="Times New Roman" w:cs="Times New Roman"/>
              </w:rPr>
              <w:t>2</w:t>
            </w:r>
            <w:r w:rsidRPr="00760F71">
              <w:rPr>
                <w:rFonts w:ascii="Times New Roman" w:hAnsi="Times New Roman" w:cs="Times New Roman"/>
                <w:vertAlign w:val="superscript"/>
              </w:rPr>
              <w:t>nd</w:t>
            </w:r>
            <w:r w:rsidRPr="00760F71">
              <w:rPr>
                <w:rFonts w:ascii="Times New Roman" w:hAnsi="Times New Roman" w:cs="Times New Roman"/>
              </w:rPr>
              <w:t xml:space="preserve"> step: What would be a </w:t>
            </w:r>
            <w:r w:rsidRPr="00760F71">
              <w:rPr>
                <w:rFonts w:ascii="Times New Roman" w:hAnsi="Times New Roman" w:cs="Times New Roman"/>
                <w:b/>
              </w:rPr>
              <w:t>counterclaim</w:t>
            </w:r>
            <w:r w:rsidRPr="00760F71">
              <w:rPr>
                <w:rFonts w:ascii="Times New Roman" w:hAnsi="Times New Roman" w:cs="Times New Roman"/>
              </w:rPr>
              <w:t xml:space="preserve"> for these claims? </w:t>
            </w:r>
          </w:p>
          <w:p w:rsidR="00386AE5" w:rsidRPr="00760F71" w:rsidRDefault="00386AE5" w:rsidP="0052427E">
            <w:pPr>
              <w:rPr>
                <w:rFonts w:ascii="Times New Roman" w:hAnsi="Times New Roman" w:cs="Times New Roman"/>
              </w:rPr>
            </w:pPr>
          </w:p>
          <w:p w:rsidR="00386AE5" w:rsidRDefault="00386AE5" w:rsidP="0052427E">
            <w:pPr>
              <w:rPr>
                <w:rFonts w:ascii="Times New Roman" w:hAnsi="Times New Roman" w:cs="Times New Roman"/>
                <w:b/>
              </w:rPr>
            </w:pPr>
            <w:r w:rsidRPr="00760F71">
              <w:rPr>
                <w:rFonts w:ascii="Times New Roman" w:hAnsi="Times New Roman" w:cs="Times New Roman"/>
                <w:highlight w:val="red"/>
              </w:rPr>
              <w:t>In-</w:t>
            </w:r>
            <w:r w:rsidR="00E801F4" w:rsidRPr="00760F71">
              <w:rPr>
                <w:rFonts w:ascii="Times New Roman" w:hAnsi="Times New Roman" w:cs="Times New Roman"/>
                <w:highlight w:val="red"/>
              </w:rPr>
              <w:t>c</w:t>
            </w:r>
            <w:r w:rsidR="008B48B6" w:rsidRPr="00760F71">
              <w:rPr>
                <w:rFonts w:ascii="Times New Roman" w:hAnsi="Times New Roman" w:cs="Times New Roman"/>
                <w:highlight w:val="red"/>
              </w:rPr>
              <w:t>lass W</w:t>
            </w:r>
            <w:r w:rsidRPr="00760F71">
              <w:rPr>
                <w:rFonts w:ascii="Times New Roman" w:hAnsi="Times New Roman" w:cs="Times New Roman"/>
                <w:highlight w:val="red"/>
              </w:rPr>
              <w:t xml:space="preserve">riting </w:t>
            </w:r>
            <w:r w:rsidR="008B48B6" w:rsidRPr="00760F71">
              <w:rPr>
                <w:rFonts w:ascii="Times New Roman" w:hAnsi="Times New Roman" w:cs="Times New Roman"/>
                <w:highlight w:val="red"/>
              </w:rPr>
              <w:t>#</w:t>
            </w:r>
            <w:r w:rsidR="0080410A" w:rsidRPr="00760F71">
              <w:rPr>
                <w:rFonts w:ascii="Times New Roman" w:hAnsi="Times New Roman" w:cs="Times New Roman"/>
                <w:highlight w:val="red"/>
              </w:rPr>
              <w:t>3</w:t>
            </w:r>
            <w:r w:rsidR="00AB703F" w:rsidRPr="00760F71">
              <w:rPr>
                <w:rFonts w:ascii="Times New Roman" w:hAnsi="Times New Roman" w:cs="Times New Roman"/>
              </w:rPr>
              <w:t xml:space="preserve"> (paragraph)</w:t>
            </w:r>
            <w:r w:rsidR="0080410A" w:rsidRPr="00760F71">
              <w:rPr>
                <w:rFonts w:ascii="Times New Roman" w:hAnsi="Times New Roman" w:cs="Times New Roman"/>
              </w:rPr>
              <w:t xml:space="preserve">: </w:t>
            </w:r>
            <w:r w:rsidR="00F86D8A" w:rsidRPr="00760F71">
              <w:rPr>
                <w:rFonts w:ascii="Times New Roman" w:hAnsi="Times New Roman" w:cs="Times New Roman"/>
              </w:rPr>
              <w:t xml:space="preserve">Who is in control of the </w:t>
            </w:r>
            <w:r w:rsidR="00E50F9E" w:rsidRPr="00760F71">
              <w:rPr>
                <w:rFonts w:ascii="Times New Roman" w:hAnsi="Times New Roman" w:cs="Times New Roman"/>
              </w:rPr>
              <w:t>island</w:t>
            </w:r>
            <w:r w:rsidR="00F86D8A" w:rsidRPr="00760F71">
              <w:rPr>
                <w:rFonts w:ascii="Times New Roman" w:hAnsi="Times New Roman" w:cs="Times New Roman"/>
              </w:rPr>
              <w:t>? Ralph? Jack? The crowd of boys?</w:t>
            </w:r>
            <w:r w:rsidR="0026000A" w:rsidRPr="00760F71">
              <w:rPr>
                <w:rFonts w:ascii="Times New Roman" w:hAnsi="Times New Roman" w:cs="Times New Roman"/>
              </w:rPr>
              <w:t xml:space="preserve"> </w:t>
            </w:r>
            <w:r w:rsidR="0026000A" w:rsidRPr="00760F71">
              <w:rPr>
                <w:rFonts w:ascii="Times New Roman" w:hAnsi="Times New Roman" w:cs="Times New Roman"/>
                <w:b/>
              </w:rPr>
              <w:t>Be sure to focus on having a clear claim and supporting evidence from the text.</w:t>
            </w:r>
            <w:r w:rsidR="00AD416F" w:rsidRPr="00760F71">
              <w:rPr>
                <w:rFonts w:ascii="Times New Roman" w:hAnsi="Times New Roman" w:cs="Times New Roman"/>
                <w:b/>
              </w:rPr>
              <w:t xml:space="preserve"> Include a counterclaim.</w:t>
            </w:r>
          </w:p>
          <w:p w:rsidR="00037830" w:rsidRPr="00760F71" w:rsidRDefault="00037830" w:rsidP="0052427E">
            <w:pPr>
              <w:rPr>
                <w:rFonts w:ascii="Times New Roman" w:hAnsi="Times New Roman" w:cs="Times New Roman"/>
              </w:rPr>
            </w:pPr>
            <w:r>
              <w:rPr>
                <w:rFonts w:ascii="Times New Roman" w:hAnsi="Times New Roman" w:cs="Times New Roman"/>
                <w:b/>
              </w:rPr>
              <w:t xml:space="preserve">Close reading: </w:t>
            </w:r>
            <w:r w:rsidRPr="00760F71">
              <w:rPr>
                <w:rFonts w:ascii="Times New Roman" w:hAnsi="Times New Roman" w:cs="Times New Roman"/>
              </w:rPr>
              <w:t xml:space="preserve"> Ralph trying to reel in order and law, word savage and savagery keeps reappearing (Chapter 5) (P. 89-91)</w:t>
            </w:r>
          </w:p>
          <w:p w:rsidR="00506AC4" w:rsidRPr="00760F71" w:rsidRDefault="00506AC4" w:rsidP="0052427E">
            <w:pPr>
              <w:rPr>
                <w:rFonts w:ascii="Times New Roman" w:hAnsi="Times New Roman" w:cs="Times New Roman"/>
              </w:rPr>
            </w:pPr>
          </w:p>
          <w:p w:rsidR="00E43472" w:rsidRPr="00760F71" w:rsidRDefault="00E43472" w:rsidP="0052427E">
            <w:pPr>
              <w:rPr>
                <w:rFonts w:ascii="Times New Roman" w:hAnsi="Times New Roman" w:cs="Times New Roman"/>
              </w:rPr>
            </w:pPr>
          </w:p>
        </w:tc>
        <w:tc>
          <w:tcPr>
            <w:tcW w:w="3150" w:type="dxa"/>
            <w:shd w:val="clear" w:color="auto" w:fill="D9E2F3" w:themeFill="accent5" w:themeFillTint="33"/>
          </w:tcPr>
          <w:p w:rsidR="00FB22A1" w:rsidRPr="00760F71" w:rsidRDefault="00FB22A1" w:rsidP="0052427E">
            <w:pPr>
              <w:rPr>
                <w:rFonts w:ascii="Times New Roman" w:hAnsi="Times New Roman" w:cs="Times New Roman"/>
              </w:rPr>
            </w:pPr>
          </w:p>
          <w:p w:rsidR="00E82E8B" w:rsidRPr="00760F71" w:rsidRDefault="00E82E8B" w:rsidP="0052427E">
            <w:pPr>
              <w:rPr>
                <w:rFonts w:ascii="Times New Roman" w:hAnsi="Times New Roman" w:cs="Times New Roman"/>
              </w:rPr>
            </w:pPr>
          </w:p>
          <w:p w:rsidR="00E82E8B" w:rsidRPr="00760F71" w:rsidRDefault="00E82E8B" w:rsidP="0052427E">
            <w:pPr>
              <w:rPr>
                <w:rFonts w:ascii="Times New Roman" w:hAnsi="Times New Roman" w:cs="Times New Roman"/>
              </w:rPr>
            </w:pPr>
          </w:p>
          <w:p w:rsidR="00E82E8B" w:rsidRPr="00760F71" w:rsidRDefault="00E82E8B" w:rsidP="0052427E">
            <w:pPr>
              <w:rPr>
                <w:rFonts w:ascii="Times New Roman" w:hAnsi="Times New Roman" w:cs="Times New Roman"/>
              </w:rPr>
            </w:pPr>
          </w:p>
          <w:p w:rsidR="00E82E8B" w:rsidRPr="00760F71" w:rsidRDefault="00E82E8B" w:rsidP="0052427E">
            <w:pPr>
              <w:rPr>
                <w:rFonts w:ascii="Times New Roman" w:hAnsi="Times New Roman" w:cs="Times New Roman"/>
              </w:rPr>
            </w:pPr>
          </w:p>
          <w:p w:rsidR="00E82E8B" w:rsidRPr="00760F71" w:rsidRDefault="00E82E8B" w:rsidP="0052427E">
            <w:pPr>
              <w:rPr>
                <w:rFonts w:ascii="Times New Roman" w:hAnsi="Times New Roman" w:cs="Times New Roman"/>
              </w:rPr>
            </w:pPr>
          </w:p>
          <w:p w:rsidR="00E82E8B" w:rsidRPr="00760F71" w:rsidRDefault="00E82E8B" w:rsidP="0052427E">
            <w:pPr>
              <w:rPr>
                <w:rFonts w:ascii="Times New Roman" w:hAnsi="Times New Roman" w:cs="Times New Roman"/>
              </w:rPr>
            </w:pPr>
          </w:p>
          <w:p w:rsidR="00E82E8B" w:rsidRPr="00760F71" w:rsidRDefault="00E82E8B" w:rsidP="0052427E">
            <w:pPr>
              <w:rPr>
                <w:rFonts w:ascii="Times New Roman" w:hAnsi="Times New Roman" w:cs="Times New Roman"/>
              </w:rPr>
            </w:pPr>
          </w:p>
          <w:p w:rsidR="00E82E8B" w:rsidRPr="00760F71" w:rsidRDefault="00E82E8B" w:rsidP="0052427E">
            <w:pPr>
              <w:rPr>
                <w:rFonts w:ascii="Times New Roman" w:hAnsi="Times New Roman" w:cs="Times New Roman"/>
              </w:rPr>
            </w:pPr>
          </w:p>
          <w:p w:rsidR="00E82E8B" w:rsidRPr="00760F71" w:rsidRDefault="00E82E8B" w:rsidP="0052427E">
            <w:pPr>
              <w:rPr>
                <w:rFonts w:ascii="Times New Roman" w:hAnsi="Times New Roman" w:cs="Times New Roman"/>
              </w:rPr>
            </w:pPr>
          </w:p>
          <w:p w:rsidR="00E82E8B" w:rsidRPr="00760F71" w:rsidRDefault="00E82E8B" w:rsidP="0052427E">
            <w:pPr>
              <w:rPr>
                <w:rFonts w:ascii="Times New Roman" w:hAnsi="Times New Roman" w:cs="Times New Roman"/>
              </w:rPr>
            </w:pPr>
          </w:p>
          <w:p w:rsidR="00E82E8B" w:rsidRPr="00760F71" w:rsidRDefault="00E82E8B" w:rsidP="0052427E">
            <w:pPr>
              <w:rPr>
                <w:rFonts w:ascii="Times New Roman" w:hAnsi="Times New Roman" w:cs="Times New Roman"/>
              </w:rPr>
            </w:pPr>
            <w:r w:rsidRPr="00760F71">
              <w:rPr>
                <w:rFonts w:ascii="Times New Roman" w:hAnsi="Times New Roman" w:cs="Times New Roman"/>
                <w:highlight w:val="red"/>
              </w:rPr>
              <w:t>In-class Writing #3</w:t>
            </w:r>
            <w:r w:rsidRPr="00760F71">
              <w:rPr>
                <w:rFonts w:ascii="Times New Roman" w:hAnsi="Times New Roman" w:cs="Times New Roman"/>
              </w:rPr>
              <w:t>: Who is in control of the island? Ralph? Jack? The crowd of boys?</w:t>
            </w:r>
          </w:p>
          <w:p w:rsidR="00E82E8B" w:rsidRPr="00760F71" w:rsidRDefault="00E82E8B" w:rsidP="0052427E">
            <w:pPr>
              <w:rPr>
                <w:rFonts w:ascii="Times New Roman" w:hAnsi="Times New Roman" w:cs="Times New Roman"/>
              </w:rPr>
            </w:pPr>
          </w:p>
        </w:tc>
      </w:tr>
      <w:tr w:rsidR="001E5B59" w:rsidRPr="00760F71" w:rsidTr="0052427E">
        <w:tc>
          <w:tcPr>
            <w:tcW w:w="2155" w:type="dxa"/>
            <w:shd w:val="clear" w:color="auto" w:fill="D9E2F3" w:themeFill="accent5" w:themeFillTint="33"/>
          </w:tcPr>
          <w:p w:rsidR="001E5B59" w:rsidRPr="00760F71" w:rsidRDefault="00B94191" w:rsidP="0052427E">
            <w:pPr>
              <w:rPr>
                <w:rFonts w:ascii="Times New Roman" w:hAnsi="Times New Roman" w:cs="Times New Roman"/>
              </w:rPr>
            </w:pPr>
            <w:r w:rsidRPr="00760F71">
              <w:rPr>
                <w:rFonts w:ascii="Times New Roman" w:hAnsi="Times New Roman" w:cs="Times New Roman"/>
                <w:b/>
              </w:rPr>
              <w:t>CC Reading Literature 1:</w:t>
            </w:r>
            <w:r w:rsidRPr="00760F71">
              <w:rPr>
                <w:rFonts w:ascii="Times New Roman" w:hAnsi="Times New Roman" w:cs="Times New Roman"/>
              </w:rPr>
              <w:t xml:space="preserve"> </w:t>
            </w:r>
            <w:r w:rsidRPr="00760F71">
              <w:rPr>
                <w:rFonts w:ascii="Times New Roman" w:hAnsi="Times New Roman" w:cs="Times New Roman"/>
                <w:color w:val="000000"/>
              </w:rPr>
              <w:t>Cite strong and thorough textual evidence to support analysis of what the text says explicitly as well as inferences drawn from the text.</w:t>
            </w:r>
          </w:p>
        </w:tc>
        <w:tc>
          <w:tcPr>
            <w:tcW w:w="2430" w:type="dxa"/>
            <w:shd w:val="clear" w:color="auto" w:fill="D9E2F3" w:themeFill="accent5" w:themeFillTint="33"/>
          </w:tcPr>
          <w:p w:rsidR="001E5B59" w:rsidRPr="00760F71" w:rsidRDefault="001E5B59" w:rsidP="0052427E">
            <w:pPr>
              <w:rPr>
                <w:rFonts w:ascii="Times New Roman" w:hAnsi="Times New Roman" w:cs="Times New Roman"/>
              </w:rPr>
            </w:pPr>
          </w:p>
        </w:tc>
        <w:tc>
          <w:tcPr>
            <w:tcW w:w="810" w:type="dxa"/>
            <w:shd w:val="clear" w:color="auto" w:fill="D9E2F3" w:themeFill="accent5" w:themeFillTint="33"/>
          </w:tcPr>
          <w:p w:rsidR="001E5B59" w:rsidRPr="00760F71" w:rsidRDefault="001E5B59" w:rsidP="0052427E">
            <w:pPr>
              <w:rPr>
                <w:rFonts w:ascii="Times New Roman" w:hAnsi="Times New Roman" w:cs="Times New Roman"/>
              </w:rPr>
            </w:pPr>
            <w:r w:rsidRPr="00760F71">
              <w:rPr>
                <w:rFonts w:ascii="Times New Roman" w:hAnsi="Times New Roman" w:cs="Times New Roman"/>
              </w:rPr>
              <w:t>3c</w:t>
            </w:r>
          </w:p>
        </w:tc>
        <w:tc>
          <w:tcPr>
            <w:tcW w:w="1980" w:type="dxa"/>
            <w:shd w:val="clear" w:color="auto" w:fill="D9E2F3" w:themeFill="accent5" w:themeFillTint="33"/>
          </w:tcPr>
          <w:p w:rsidR="00B94191" w:rsidRPr="00760F71" w:rsidRDefault="00B94191" w:rsidP="0052427E">
            <w:pPr>
              <w:pStyle w:val="ListParagraph"/>
              <w:numPr>
                <w:ilvl w:val="0"/>
                <w:numId w:val="8"/>
              </w:numPr>
              <w:rPr>
                <w:rFonts w:ascii="Times New Roman" w:hAnsi="Times New Roman" w:cs="Times New Roman"/>
                <w:u w:val="single"/>
              </w:rPr>
            </w:pPr>
            <w:r w:rsidRPr="00760F71">
              <w:rPr>
                <w:rFonts w:ascii="Times New Roman" w:hAnsi="Times New Roman" w:cs="Times New Roman"/>
              </w:rPr>
              <w:t>Analyze the text</w:t>
            </w:r>
          </w:p>
          <w:p w:rsidR="00B94191" w:rsidRPr="00760F71" w:rsidRDefault="00B94191" w:rsidP="0052427E">
            <w:pPr>
              <w:pStyle w:val="ListParagraph"/>
              <w:numPr>
                <w:ilvl w:val="0"/>
                <w:numId w:val="8"/>
              </w:numPr>
              <w:rPr>
                <w:rFonts w:ascii="Times New Roman" w:hAnsi="Times New Roman" w:cs="Times New Roman"/>
                <w:u w:val="single"/>
              </w:rPr>
            </w:pPr>
            <w:r w:rsidRPr="00760F71">
              <w:rPr>
                <w:rFonts w:ascii="Times New Roman" w:hAnsi="Times New Roman" w:cs="Times New Roman"/>
              </w:rPr>
              <w:t>Draw inferences</w:t>
            </w:r>
          </w:p>
          <w:p w:rsidR="00B94191" w:rsidRPr="00760F71" w:rsidRDefault="00B94191" w:rsidP="0052427E">
            <w:pPr>
              <w:pStyle w:val="ListParagraph"/>
              <w:numPr>
                <w:ilvl w:val="0"/>
                <w:numId w:val="8"/>
              </w:numPr>
              <w:rPr>
                <w:rFonts w:ascii="Times New Roman" w:hAnsi="Times New Roman" w:cs="Times New Roman"/>
                <w:u w:val="single"/>
              </w:rPr>
            </w:pPr>
            <w:r w:rsidRPr="00760F71">
              <w:rPr>
                <w:rFonts w:ascii="Times New Roman" w:hAnsi="Times New Roman" w:cs="Times New Roman"/>
              </w:rPr>
              <w:t>ID hierarchy of evidence to support analysis</w:t>
            </w:r>
          </w:p>
          <w:p w:rsidR="001E5B59" w:rsidRPr="00760F71" w:rsidRDefault="001E5B59" w:rsidP="0052427E">
            <w:pPr>
              <w:rPr>
                <w:rFonts w:ascii="Times New Roman" w:hAnsi="Times New Roman" w:cs="Times New Roman"/>
                <w:u w:val="single"/>
              </w:rPr>
            </w:pPr>
          </w:p>
        </w:tc>
        <w:tc>
          <w:tcPr>
            <w:tcW w:w="3690" w:type="dxa"/>
            <w:shd w:val="clear" w:color="auto" w:fill="D9E2F3" w:themeFill="accent5" w:themeFillTint="33"/>
          </w:tcPr>
          <w:p w:rsidR="00506AC4" w:rsidRPr="00760F71" w:rsidRDefault="00E44E29" w:rsidP="0052427E">
            <w:pPr>
              <w:rPr>
                <w:rFonts w:ascii="Times New Roman" w:hAnsi="Times New Roman" w:cs="Times New Roman"/>
                <w:b/>
              </w:rPr>
            </w:pPr>
            <w:r w:rsidRPr="00760F71">
              <w:rPr>
                <w:rFonts w:ascii="Times New Roman" w:hAnsi="Times New Roman" w:cs="Times New Roman"/>
                <w:b/>
              </w:rPr>
              <w:t xml:space="preserve">Day 3, hour 3: </w:t>
            </w:r>
          </w:p>
          <w:p w:rsidR="00506AC4" w:rsidRPr="00760F71" w:rsidRDefault="00506AC4" w:rsidP="0052427E">
            <w:pPr>
              <w:rPr>
                <w:rFonts w:ascii="Times New Roman" w:hAnsi="Times New Roman" w:cs="Times New Roman"/>
                <w:b/>
              </w:rPr>
            </w:pPr>
            <w:r w:rsidRPr="00760F71">
              <w:rPr>
                <w:rFonts w:ascii="Times New Roman" w:hAnsi="Times New Roman" w:cs="Times New Roman"/>
                <w:b/>
              </w:rPr>
              <w:t xml:space="preserve">Whole class Read Ch. 8 </w:t>
            </w:r>
          </w:p>
          <w:p w:rsidR="00506AC4" w:rsidRPr="00760F71" w:rsidRDefault="00506AC4" w:rsidP="0052427E">
            <w:pPr>
              <w:rPr>
                <w:rFonts w:ascii="Times New Roman" w:hAnsi="Times New Roman" w:cs="Times New Roman"/>
                <w:b/>
              </w:rPr>
            </w:pPr>
          </w:p>
          <w:p w:rsidR="00506AC4" w:rsidRPr="00760F71" w:rsidRDefault="002944EE" w:rsidP="0052427E">
            <w:pPr>
              <w:rPr>
                <w:rFonts w:ascii="Times New Roman" w:hAnsi="Times New Roman" w:cs="Times New Roman"/>
              </w:rPr>
            </w:pPr>
            <w:r w:rsidRPr="00760F71">
              <w:rPr>
                <w:rFonts w:ascii="Times New Roman" w:hAnsi="Times New Roman" w:cs="Times New Roman"/>
                <w:highlight w:val="red"/>
              </w:rPr>
              <w:t xml:space="preserve">In-class Writing </w:t>
            </w:r>
            <w:r w:rsidRPr="002944EE">
              <w:rPr>
                <w:rFonts w:ascii="Times New Roman" w:hAnsi="Times New Roman" w:cs="Times New Roman"/>
                <w:highlight w:val="red"/>
              </w:rPr>
              <w:t>#4</w:t>
            </w:r>
            <w:r>
              <w:rPr>
                <w:rFonts w:ascii="Times New Roman" w:hAnsi="Times New Roman" w:cs="Times New Roman"/>
              </w:rPr>
              <w:t xml:space="preserve"> </w:t>
            </w:r>
            <w:r w:rsidR="00506AC4" w:rsidRPr="00760F71">
              <w:rPr>
                <w:rFonts w:ascii="Times New Roman" w:hAnsi="Times New Roman" w:cs="Times New Roman"/>
                <w:b/>
              </w:rPr>
              <w:t xml:space="preserve">Close reading </w:t>
            </w:r>
            <w:r w:rsidR="00506AC4" w:rsidRPr="00760F71">
              <w:rPr>
                <w:rFonts w:ascii="Times New Roman" w:hAnsi="Times New Roman" w:cs="Times New Roman"/>
              </w:rPr>
              <w:t>of</w:t>
            </w:r>
            <w:r w:rsidR="00506AC4" w:rsidRPr="00760F71">
              <w:rPr>
                <w:rFonts w:ascii="Times New Roman" w:hAnsi="Times New Roman" w:cs="Times New Roman"/>
                <w:b/>
              </w:rPr>
              <w:t xml:space="preserve"> </w:t>
            </w:r>
            <w:r w:rsidR="00506AC4" w:rsidRPr="00760F71">
              <w:rPr>
                <w:rFonts w:ascii="Times New Roman" w:hAnsi="Times New Roman" w:cs="Times New Roman"/>
              </w:rPr>
              <w:t xml:space="preserve">Simon stumbling upon the pig's head. (Chapter 8) (p. 143). </w:t>
            </w:r>
            <w:r w:rsidR="00684AD0">
              <w:rPr>
                <w:rFonts w:ascii="Times New Roman" w:hAnsi="Times New Roman" w:cs="Times New Roman"/>
                <w:b/>
              </w:rPr>
              <w:t xml:space="preserve">Who or what does the beast represent? Where does the spirit of the beast exist? </w:t>
            </w:r>
            <w:r w:rsidR="00506AC4" w:rsidRPr="00760F71">
              <w:rPr>
                <w:rFonts w:ascii="Times New Roman" w:hAnsi="Times New Roman" w:cs="Times New Roman"/>
              </w:rPr>
              <w:t>Be sure to focus on relationship and symbolism of “beast” to savagery</w:t>
            </w:r>
          </w:p>
          <w:p w:rsidR="00506AC4" w:rsidRPr="00760F71" w:rsidRDefault="00506AC4" w:rsidP="0052427E">
            <w:pPr>
              <w:rPr>
                <w:rFonts w:ascii="Times New Roman" w:hAnsi="Times New Roman" w:cs="Times New Roman"/>
              </w:rPr>
            </w:pPr>
          </w:p>
          <w:p w:rsidR="00506AC4" w:rsidRPr="00760F71" w:rsidRDefault="00506AC4" w:rsidP="0052427E">
            <w:pPr>
              <w:rPr>
                <w:rFonts w:ascii="Times New Roman" w:hAnsi="Times New Roman" w:cs="Times New Roman"/>
              </w:rPr>
            </w:pPr>
            <w:r w:rsidRPr="00760F71">
              <w:rPr>
                <w:rFonts w:ascii="Times New Roman" w:hAnsi="Times New Roman" w:cs="Times New Roman"/>
                <w:u w:val="single"/>
              </w:rPr>
              <w:t>Exit Ticket</w:t>
            </w:r>
            <w:r w:rsidRPr="00760F71">
              <w:rPr>
                <w:rFonts w:ascii="Times New Roman" w:hAnsi="Times New Roman" w:cs="Times New Roman"/>
              </w:rPr>
              <w:t>: craft a statement about the function of the Beast in Chapter 8 and identify on supporting piece of text</w:t>
            </w:r>
          </w:p>
          <w:p w:rsidR="00E44E29" w:rsidRPr="00760F71" w:rsidRDefault="00E44E29" w:rsidP="0052427E">
            <w:pPr>
              <w:rPr>
                <w:rFonts w:ascii="Times New Roman" w:hAnsi="Times New Roman" w:cs="Times New Roman"/>
                <w:b/>
              </w:rPr>
            </w:pPr>
          </w:p>
          <w:p w:rsidR="001E5B59" w:rsidRPr="00760F71" w:rsidRDefault="001E5B59" w:rsidP="0052427E">
            <w:pPr>
              <w:rPr>
                <w:rFonts w:ascii="Times New Roman" w:hAnsi="Times New Roman" w:cs="Times New Roman"/>
              </w:rPr>
            </w:pPr>
          </w:p>
        </w:tc>
        <w:tc>
          <w:tcPr>
            <w:tcW w:w="3150" w:type="dxa"/>
            <w:shd w:val="clear" w:color="auto" w:fill="D9E2F3" w:themeFill="accent5" w:themeFillTint="33"/>
          </w:tcPr>
          <w:p w:rsidR="001E5B59" w:rsidRDefault="00C63B74" w:rsidP="0052427E">
            <w:pPr>
              <w:rPr>
                <w:rFonts w:ascii="Times New Roman" w:hAnsi="Times New Roman" w:cs="Times New Roman"/>
              </w:rPr>
            </w:pPr>
            <w:r w:rsidRPr="00760F71">
              <w:rPr>
                <w:rFonts w:ascii="Times New Roman" w:hAnsi="Times New Roman" w:cs="Times New Roman"/>
              </w:rPr>
              <w:lastRenderedPageBreak/>
              <w:t xml:space="preserve">Note-taking </w:t>
            </w:r>
            <w:r w:rsidRPr="00760F71">
              <w:rPr>
                <w:rFonts w:ascii="Times New Roman" w:hAnsi="Times New Roman" w:cs="Times New Roman"/>
                <w:highlight w:val="yellow"/>
              </w:rPr>
              <w:t>Say Mean Matter chart</w:t>
            </w:r>
          </w:p>
          <w:p w:rsidR="00684AD0" w:rsidRDefault="00684AD0" w:rsidP="0052427E">
            <w:pPr>
              <w:rPr>
                <w:rFonts w:ascii="Times New Roman" w:hAnsi="Times New Roman" w:cs="Times New Roman"/>
              </w:rPr>
            </w:pPr>
          </w:p>
          <w:p w:rsidR="00684AD0" w:rsidRPr="00760F71" w:rsidRDefault="006F73F9" w:rsidP="0052427E">
            <w:pPr>
              <w:rPr>
                <w:rFonts w:ascii="Times New Roman" w:hAnsi="Times New Roman" w:cs="Times New Roman"/>
              </w:rPr>
            </w:pPr>
            <w:r w:rsidRPr="002944EE">
              <w:rPr>
                <w:rFonts w:ascii="Times New Roman" w:hAnsi="Times New Roman" w:cs="Times New Roman"/>
                <w:highlight w:val="red"/>
              </w:rPr>
              <w:t>Paragraph response</w:t>
            </w:r>
            <w:r w:rsidR="002944EE" w:rsidRPr="002944EE">
              <w:rPr>
                <w:rFonts w:ascii="Times New Roman" w:hAnsi="Times New Roman" w:cs="Times New Roman"/>
                <w:highlight w:val="red"/>
              </w:rPr>
              <w:t xml:space="preserve"> #4</w:t>
            </w:r>
          </w:p>
        </w:tc>
      </w:tr>
      <w:tr w:rsidR="001E5B59" w:rsidRPr="00760F71" w:rsidTr="0052427E">
        <w:tc>
          <w:tcPr>
            <w:tcW w:w="2155" w:type="dxa"/>
            <w:shd w:val="clear" w:color="auto" w:fill="D9E2F3" w:themeFill="accent5" w:themeFillTint="33"/>
          </w:tcPr>
          <w:p w:rsidR="001E5B59" w:rsidRPr="00760F71" w:rsidRDefault="001E5B59" w:rsidP="0052427E">
            <w:pPr>
              <w:rPr>
                <w:rFonts w:ascii="Times New Roman" w:hAnsi="Times New Roman" w:cs="Times New Roman"/>
              </w:rPr>
            </w:pPr>
          </w:p>
        </w:tc>
        <w:tc>
          <w:tcPr>
            <w:tcW w:w="2430" w:type="dxa"/>
            <w:shd w:val="clear" w:color="auto" w:fill="D9E2F3" w:themeFill="accent5" w:themeFillTint="33"/>
          </w:tcPr>
          <w:p w:rsidR="001E5B59" w:rsidRPr="00760F71" w:rsidRDefault="00912652" w:rsidP="0052427E">
            <w:pPr>
              <w:rPr>
                <w:rFonts w:ascii="Times New Roman" w:hAnsi="Times New Roman" w:cs="Times New Roman"/>
              </w:rPr>
            </w:pPr>
            <w:r w:rsidRPr="00760F71">
              <w:rPr>
                <w:rFonts w:ascii="Times New Roman" w:hAnsi="Times New Roman" w:cs="Times New Roman"/>
                <w:b/>
                <w:sz w:val="20"/>
              </w:rPr>
              <w:t xml:space="preserve">CC Writing 1a: </w:t>
            </w:r>
            <w:r w:rsidRPr="00760F71">
              <w:rPr>
                <w:rFonts w:ascii="Times New Roman" w:hAnsi="Times New Roman" w:cs="Times New Roman"/>
                <w:color w:val="000000"/>
              </w:rPr>
              <w:t xml:space="preserve">Write arguments to support claims in an analysis of substantive topics or texts, using valid reasoning and relevant and sufficient evidence, create an </w:t>
            </w:r>
            <w:r w:rsidRPr="00760F71">
              <w:rPr>
                <w:rFonts w:ascii="Times New Roman" w:hAnsi="Times New Roman" w:cs="Times New Roman"/>
                <w:b/>
                <w:color w:val="000000"/>
              </w:rPr>
              <w:t xml:space="preserve">organization </w:t>
            </w:r>
            <w:r w:rsidRPr="00760F71">
              <w:rPr>
                <w:rFonts w:ascii="Times New Roman" w:hAnsi="Times New Roman" w:cs="Times New Roman"/>
                <w:color w:val="000000"/>
              </w:rPr>
              <w:t>that establishes clear relationships among the claim, counterclaims, reasons, and evidence</w:t>
            </w:r>
          </w:p>
        </w:tc>
        <w:tc>
          <w:tcPr>
            <w:tcW w:w="810" w:type="dxa"/>
            <w:shd w:val="clear" w:color="auto" w:fill="D9E2F3" w:themeFill="accent5" w:themeFillTint="33"/>
          </w:tcPr>
          <w:p w:rsidR="001E5B59" w:rsidRPr="00760F71" w:rsidRDefault="001E5B59" w:rsidP="0052427E">
            <w:pPr>
              <w:rPr>
                <w:rFonts w:ascii="Times New Roman" w:hAnsi="Times New Roman" w:cs="Times New Roman"/>
              </w:rPr>
            </w:pPr>
            <w:r w:rsidRPr="00760F71">
              <w:rPr>
                <w:rFonts w:ascii="Times New Roman" w:hAnsi="Times New Roman" w:cs="Times New Roman"/>
              </w:rPr>
              <w:t>3d</w:t>
            </w:r>
          </w:p>
        </w:tc>
        <w:tc>
          <w:tcPr>
            <w:tcW w:w="1980" w:type="dxa"/>
            <w:shd w:val="clear" w:color="auto" w:fill="D9E2F3" w:themeFill="accent5" w:themeFillTint="33"/>
          </w:tcPr>
          <w:p w:rsidR="00912652" w:rsidRPr="00760F71" w:rsidRDefault="00912652" w:rsidP="0052427E">
            <w:pPr>
              <w:pStyle w:val="ListParagraph"/>
              <w:numPr>
                <w:ilvl w:val="0"/>
                <w:numId w:val="11"/>
              </w:numPr>
              <w:rPr>
                <w:rFonts w:ascii="Times New Roman" w:hAnsi="Times New Roman" w:cs="Times New Roman"/>
                <w:u w:val="single"/>
              </w:rPr>
            </w:pPr>
            <w:r w:rsidRPr="00760F71">
              <w:rPr>
                <w:rFonts w:ascii="Times New Roman" w:hAnsi="Times New Roman" w:cs="Times New Roman"/>
                <w:b/>
              </w:rPr>
              <w:t>Organize</w:t>
            </w:r>
            <w:r w:rsidRPr="00760F71">
              <w:rPr>
                <w:rFonts w:ascii="Times New Roman" w:hAnsi="Times New Roman" w:cs="Times New Roman"/>
              </w:rPr>
              <w:t xml:space="preserve"> reasons and evidence in a logical manner</w:t>
            </w:r>
          </w:p>
          <w:p w:rsidR="001E5B59" w:rsidRPr="00760F71" w:rsidRDefault="00912652" w:rsidP="0052427E">
            <w:pPr>
              <w:pStyle w:val="ListParagraph"/>
              <w:numPr>
                <w:ilvl w:val="0"/>
                <w:numId w:val="11"/>
              </w:numPr>
              <w:rPr>
                <w:rFonts w:ascii="Times New Roman" w:hAnsi="Times New Roman" w:cs="Times New Roman"/>
                <w:u w:val="single"/>
              </w:rPr>
            </w:pPr>
            <w:r w:rsidRPr="00760F71">
              <w:rPr>
                <w:rFonts w:ascii="Times New Roman" w:hAnsi="Times New Roman" w:cs="Times New Roman"/>
              </w:rPr>
              <w:t>Provide reasons and evidence to support a claim</w:t>
            </w:r>
          </w:p>
        </w:tc>
        <w:tc>
          <w:tcPr>
            <w:tcW w:w="3690" w:type="dxa"/>
            <w:shd w:val="clear" w:color="auto" w:fill="D9E2F3" w:themeFill="accent5" w:themeFillTint="33"/>
          </w:tcPr>
          <w:p w:rsidR="00912652" w:rsidRDefault="00912652" w:rsidP="0052427E">
            <w:pPr>
              <w:rPr>
                <w:rFonts w:ascii="Times New Roman" w:hAnsi="Times New Roman" w:cs="Times New Roman"/>
                <w:b/>
              </w:rPr>
            </w:pPr>
            <w:r w:rsidRPr="00760F71">
              <w:rPr>
                <w:rFonts w:ascii="Times New Roman" w:hAnsi="Times New Roman" w:cs="Times New Roman"/>
                <w:b/>
              </w:rPr>
              <w:t>Direct Instruction: Structure of an Argumentative essay</w:t>
            </w:r>
          </w:p>
          <w:p w:rsidR="003121E1" w:rsidRDefault="003121E1" w:rsidP="0052427E">
            <w:pPr>
              <w:rPr>
                <w:rFonts w:ascii="Times New Roman" w:hAnsi="Times New Roman" w:cs="Times New Roman"/>
                <w:b/>
              </w:rPr>
            </w:pPr>
          </w:p>
          <w:p w:rsidR="003121E1" w:rsidRPr="00760F71" w:rsidRDefault="003121E1" w:rsidP="0052427E">
            <w:pPr>
              <w:rPr>
                <w:rFonts w:ascii="Times New Roman" w:hAnsi="Times New Roman" w:cs="Times New Roman"/>
              </w:rPr>
            </w:pPr>
            <w:r w:rsidRPr="00386259">
              <w:rPr>
                <w:rFonts w:ascii="Times New Roman" w:hAnsi="Times New Roman" w:cs="Times New Roman"/>
                <w:b/>
                <w:highlight w:val="yellow"/>
              </w:rPr>
              <w:t xml:space="preserve">Correction </w:t>
            </w:r>
            <w:r w:rsidRPr="004D5675">
              <w:rPr>
                <w:rFonts w:ascii="Times New Roman" w:hAnsi="Times New Roman" w:cs="Times New Roman"/>
                <w:b/>
                <w:highlight w:val="yellow"/>
              </w:rPr>
              <w:t>Lesson</w:t>
            </w:r>
            <w:r w:rsidR="004D5675" w:rsidRPr="004D5675">
              <w:rPr>
                <w:rFonts w:ascii="Times New Roman" w:hAnsi="Times New Roman" w:cs="Times New Roman"/>
                <w:b/>
                <w:highlight w:val="yellow"/>
              </w:rPr>
              <w:t xml:space="preserve"> #2</w:t>
            </w:r>
            <w:r>
              <w:rPr>
                <w:rFonts w:ascii="Times New Roman" w:hAnsi="Times New Roman" w:cs="Times New Roman"/>
                <w:b/>
              </w:rPr>
              <w:t xml:space="preserve">: </w:t>
            </w:r>
            <w:r w:rsidR="0046353A">
              <w:rPr>
                <w:rFonts w:ascii="Times New Roman" w:hAnsi="Times New Roman" w:cs="Times New Roman"/>
                <w:b/>
              </w:rPr>
              <w:t>Introduction and conclusion paragraphs</w:t>
            </w:r>
          </w:p>
          <w:p w:rsidR="00912652" w:rsidRPr="00760F71" w:rsidRDefault="00912652" w:rsidP="0052427E">
            <w:pPr>
              <w:rPr>
                <w:rFonts w:ascii="Times New Roman" w:hAnsi="Times New Roman" w:cs="Times New Roman"/>
              </w:rPr>
            </w:pPr>
          </w:p>
          <w:p w:rsidR="00912652" w:rsidRPr="00760F71" w:rsidRDefault="00912652" w:rsidP="0052427E">
            <w:pPr>
              <w:rPr>
                <w:rFonts w:ascii="Times New Roman" w:hAnsi="Times New Roman" w:cs="Times New Roman"/>
              </w:rPr>
            </w:pPr>
            <w:r w:rsidRPr="00760F71">
              <w:rPr>
                <w:rFonts w:ascii="Times New Roman" w:hAnsi="Times New Roman" w:cs="Times New Roman"/>
                <w:u w:val="single"/>
              </w:rPr>
              <w:t>Exit ticket</w:t>
            </w:r>
            <w:r w:rsidRPr="00760F71">
              <w:rPr>
                <w:rFonts w:ascii="Times New Roman" w:hAnsi="Times New Roman" w:cs="Times New Roman"/>
              </w:rPr>
              <w:t>: What has more evidence: nature or nurture? Are people inherently savages suppressing our wild natures, or do people naturally want order? Think of 1 example for one side of the argument. (can post on the wall to use as inspiration for writing)</w:t>
            </w:r>
          </w:p>
          <w:p w:rsidR="001E5B59" w:rsidRPr="00760F71" w:rsidRDefault="001E5B59" w:rsidP="0052427E">
            <w:pPr>
              <w:rPr>
                <w:rFonts w:ascii="Times New Roman" w:hAnsi="Times New Roman" w:cs="Times New Roman"/>
                <w:b/>
              </w:rPr>
            </w:pPr>
          </w:p>
        </w:tc>
        <w:tc>
          <w:tcPr>
            <w:tcW w:w="3150" w:type="dxa"/>
            <w:shd w:val="clear" w:color="auto" w:fill="D9E2F3" w:themeFill="accent5" w:themeFillTint="33"/>
          </w:tcPr>
          <w:p w:rsidR="00761556" w:rsidRPr="00760F71" w:rsidRDefault="00761556" w:rsidP="0052427E">
            <w:pPr>
              <w:rPr>
                <w:rFonts w:ascii="Times New Roman" w:hAnsi="Times New Roman" w:cs="Times New Roman"/>
              </w:rPr>
            </w:pPr>
            <w:r w:rsidRPr="00760F71">
              <w:rPr>
                <w:rFonts w:ascii="Times New Roman" w:hAnsi="Times New Roman" w:cs="Times New Roman"/>
              </w:rPr>
              <w:t>Student note-taking on structure (</w:t>
            </w:r>
            <w:r w:rsidRPr="00760F71">
              <w:rPr>
                <w:rFonts w:ascii="Times New Roman" w:hAnsi="Times New Roman" w:cs="Times New Roman"/>
                <w:highlight w:val="yellow"/>
              </w:rPr>
              <w:t>cloze notes</w:t>
            </w:r>
            <w:r w:rsidRPr="00760F71">
              <w:rPr>
                <w:rFonts w:ascii="Times New Roman" w:hAnsi="Times New Roman" w:cs="Times New Roman"/>
              </w:rPr>
              <w:t>)</w:t>
            </w:r>
          </w:p>
          <w:p w:rsidR="00761556" w:rsidRPr="00760F71" w:rsidRDefault="00761556" w:rsidP="0052427E">
            <w:pPr>
              <w:rPr>
                <w:rFonts w:ascii="Times New Roman" w:hAnsi="Times New Roman" w:cs="Times New Roman"/>
              </w:rPr>
            </w:pPr>
          </w:p>
          <w:p w:rsidR="001E5B59" w:rsidRPr="00760F71" w:rsidRDefault="0002533F" w:rsidP="0052427E">
            <w:pPr>
              <w:rPr>
                <w:rFonts w:ascii="Times New Roman" w:hAnsi="Times New Roman" w:cs="Times New Roman"/>
              </w:rPr>
            </w:pPr>
            <w:r w:rsidRPr="00760F71">
              <w:rPr>
                <w:rFonts w:ascii="Times New Roman" w:hAnsi="Times New Roman" w:cs="Times New Roman"/>
              </w:rPr>
              <w:t>IWOC: Read Chapter 9</w:t>
            </w:r>
          </w:p>
        </w:tc>
      </w:tr>
      <w:tr w:rsidR="001E5B59" w:rsidRPr="00760F71" w:rsidTr="0052427E">
        <w:tc>
          <w:tcPr>
            <w:tcW w:w="2155" w:type="dxa"/>
            <w:shd w:val="clear" w:color="auto" w:fill="E2EFD9" w:themeFill="accent6" w:themeFillTint="33"/>
          </w:tcPr>
          <w:p w:rsidR="001E5B59" w:rsidRPr="00760F71" w:rsidRDefault="00AD18A6" w:rsidP="0052427E">
            <w:pPr>
              <w:rPr>
                <w:rFonts w:ascii="Times New Roman" w:hAnsi="Times New Roman" w:cs="Times New Roman"/>
              </w:rPr>
            </w:pPr>
            <w:r w:rsidRPr="00760F71">
              <w:rPr>
                <w:rFonts w:ascii="Times New Roman" w:hAnsi="Times New Roman" w:cs="Times New Roman"/>
                <w:b/>
              </w:rPr>
              <w:t>CC Reading Literature 1:</w:t>
            </w:r>
            <w:r w:rsidRPr="00760F71">
              <w:rPr>
                <w:rFonts w:ascii="Times New Roman" w:hAnsi="Times New Roman" w:cs="Times New Roman"/>
              </w:rPr>
              <w:t xml:space="preserve"> </w:t>
            </w:r>
            <w:r w:rsidRPr="00760F71">
              <w:rPr>
                <w:rFonts w:ascii="Times New Roman" w:hAnsi="Times New Roman" w:cs="Times New Roman"/>
                <w:color w:val="000000"/>
              </w:rPr>
              <w:t>Cite strong and thorough textual evidence to support analysis of what the text says explicitly as well as inferences drawn from the text.</w:t>
            </w:r>
          </w:p>
        </w:tc>
        <w:tc>
          <w:tcPr>
            <w:tcW w:w="2430" w:type="dxa"/>
            <w:shd w:val="clear" w:color="auto" w:fill="E2EFD9" w:themeFill="accent6" w:themeFillTint="33"/>
          </w:tcPr>
          <w:p w:rsidR="00334ACA" w:rsidRPr="00760F71" w:rsidRDefault="00334ACA" w:rsidP="0052427E">
            <w:pPr>
              <w:rPr>
                <w:rFonts w:ascii="Times New Roman" w:hAnsi="Times New Roman" w:cs="Times New Roman"/>
                <w:color w:val="000000"/>
              </w:rPr>
            </w:pPr>
          </w:p>
        </w:tc>
        <w:tc>
          <w:tcPr>
            <w:tcW w:w="810" w:type="dxa"/>
            <w:shd w:val="clear" w:color="auto" w:fill="E2EFD9" w:themeFill="accent6" w:themeFillTint="33"/>
          </w:tcPr>
          <w:p w:rsidR="001E5B59" w:rsidRPr="00760F71" w:rsidRDefault="001E5B59" w:rsidP="0052427E">
            <w:pPr>
              <w:rPr>
                <w:rFonts w:ascii="Times New Roman" w:hAnsi="Times New Roman" w:cs="Times New Roman"/>
              </w:rPr>
            </w:pPr>
            <w:r w:rsidRPr="00760F71">
              <w:rPr>
                <w:rFonts w:ascii="Times New Roman" w:hAnsi="Times New Roman" w:cs="Times New Roman"/>
              </w:rPr>
              <w:t>4a</w:t>
            </w:r>
          </w:p>
        </w:tc>
        <w:tc>
          <w:tcPr>
            <w:tcW w:w="1980" w:type="dxa"/>
            <w:shd w:val="clear" w:color="auto" w:fill="E2EFD9" w:themeFill="accent6" w:themeFillTint="33"/>
          </w:tcPr>
          <w:p w:rsidR="006D79EB" w:rsidRPr="00760F71" w:rsidRDefault="009D32CE" w:rsidP="0052427E">
            <w:pPr>
              <w:pStyle w:val="ListParagraph"/>
              <w:numPr>
                <w:ilvl w:val="0"/>
                <w:numId w:val="11"/>
              </w:numPr>
              <w:rPr>
                <w:rFonts w:ascii="Times New Roman" w:hAnsi="Times New Roman" w:cs="Times New Roman"/>
                <w:u w:val="single"/>
              </w:rPr>
            </w:pPr>
            <w:r w:rsidRPr="00760F71">
              <w:rPr>
                <w:rFonts w:ascii="Times New Roman" w:hAnsi="Times New Roman" w:cs="Times New Roman"/>
              </w:rPr>
              <w:t>ID explicit textual evidence</w:t>
            </w:r>
          </w:p>
          <w:p w:rsidR="009D32CE" w:rsidRPr="00760F71" w:rsidRDefault="009D32CE" w:rsidP="0052427E">
            <w:pPr>
              <w:pStyle w:val="ListParagraph"/>
              <w:numPr>
                <w:ilvl w:val="0"/>
                <w:numId w:val="11"/>
              </w:numPr>
              <w:rPr>
                <w:rFonts w:ascii="Times New Roman" w:hAnsi="Times New Roman" w:cs="Times New Roman"/>
                <w:u w:val="single"/>
              </w:rPr>
            </w:pPr>
            <w:r w:rsidRPr="00760F71">
              <w:rPr>
                <w:rFonts w:ascii="Times New Roman" w:hAnsi="Times New Roman" w:cs="Times New Roman"/>
              </w:rPr>
              <w:t>Cite evidence</w:t>
            </w:r>
          </w:p>
          <w:p w:rsidR="009D32CE" w:rsidRPr="00760F71" w:rsidRDefault="009D32CE" w:rsidP="0052427E">
            <w:pPr>
              <w:pStyle w:val="ListParagraph"/>
              <w:numPr>
                <w:ilvl w:val="0"/>
                <w:numId w:val="11"/>
              </w:numPr>
              <w:rPr>
                <w:rFonts w:ascii="Times New Roman" w:hAnsi="Times New Roman" w:cs="Times New Roman"/>
                <w:u w:val="single"/>
              </w:rPr>
            </w:pPr>
            <w:r w:rsidRPr="00760F71">
              <w:rPr>
                <w:rFonts w:ascii="Times New Roman" w:hAnsi="Times New Roman" w:cs="Times New Roman"/>
              </w:rPr>
              <w:t>Draw inferences</w:t>
            </w:r>
          </w:p>
        </w:tc>
        <w:tc>
          <w:tcPr>
            <w:tcW w:w="3690" w:type="dxa"/>
            <w:shd w:val="clear" w:color="auto" w:fill="E2EFD9" w:themeFill="accent6" w:themeFillTint="33"/>
          </w:tcPr>
          <w:p w:rsidR="0002533F" w:rsidRPr="00760F71" w:rsidRDefault="0002533F" w:rsidP="0052427E">
            <w:pPr>
              <w:rPr>
                <w:rFonts w:ascii="Times New Roman" w:hAnsi="Times New Roman" w:cs="Times New Roman"/>
                <w:b/>
              </w:rPr>
            </w:pPr>
            <w:r w:rsidRPr="00760F71">
              <w:rPr>
                <w:rFonts w:ascii="Times New Roman" w:hAnsi="Times New Roman" w:cs="Times New Roman"/>
                <w:b/>
              </w:rPr>
              <w:t xml:space="preserve">Day 4, hour 1: </w:t>
            </w:r>
          </w:p>
          <w:p w:rsidR="00F30310" w:rsidRPr="00760F71" w:rsidRDefault="002744EB" w:rsidP="0052427E">
            <w:pPr>
              <w:rPr>
                <w:rFonts w:ascii="Times New Roman" w:hAnsi="Times New Roman" w:cs="Times New Roman"/>
                <w:b/>
              </w:rPr>
            </w:pPr>
            <w:r w:rsidRPr="00760F71">
              <w:rPr>
                <w:rFonts w:ascii="Times New Roman" w:hAnsi="Times New Roman" w:cs="Times New Roman"/>
                <w:u w:val="single"/>
              </w:rPr>
              <w:t>Warm Up</w:t>
            </w:r>
            <w:r w:rsidRPr="00760F71">
              <w:rPr>
                <w:rFonts w:ascii="Times New Roman" w:hAnsi="Times New Roman" w:cs="Times New Roman"/>
                <w:b/>
              </w:rPr>
              <w:t xml:space="preserve">: </w:t>
            </w:r>
            <w:r w:rsidR="00F30310" w:rsidRPr="00760F71">
              <w:rPr>
                <w:rFonts w:ascii="Times New Roman" w:hAnsi="Times New Roman" w:cs="Times New Roman"/>
                <w:b/>
              </w:rPr>
              <w:t>Quiz Ch. 9</w:t>
            </w:r>
          </w:p>
          <w:p w:rsidR="00E1109D" w:rsidRPr="00760F71" w:rsidRDefault="00E1109D" w:rsidP="0052427E">
            <w:pPr>
              <w:rPr>
                <w:rFonts w:ascii="Times New Roman" w:hAnsi="Times New Roman" w:cs="Times New Roman"/>
                <w:b/>
              </w:rPr>
            </w:pPr>
          </w:p>
          <w:p w:rsidR="00E1109D" w:rsidRPr="00760F71" w:rsidRDefault="002744EB" w:rsidP="0052427E">
            <w:pPr>
              <w:rPr>
                <w:rFonts w:ascii="Times New Roman" w:hAnsi="Times New Roman" w:cs="Times New Roman"/>
                <w:b/>
              </w:rPr>
            </w:pPr>
            <w:r w:rsidRPr="00760F71">
              <w:rPr>
                <w:rFonts w:ascii="Times New Roman" w:hAnsi="Times New Roman" w:cs="Times New Roman"/>
                <w:b/>
              </w:rPr>
              <w:t>Whole class: Read Chapter 10 &amp; annotate/SMM chart</w:t>
            </w:r>
          </w:p>
          <w:p w:rsidR="00F30310" w:rsidRPr="00760F71" w:rsidRDefault="00F30310" w:rsidP="0052427E">
            <w:pPr>
              <w:rPr>
                <w:rFonts w:ascii="Times New Roman" w:hAnsi="Times New Roman" w:cs="Times New Roman"/>
                <w:b/>
              </w:rPr>
            </w:pPr>
          </w:p>
          <w:p w:rsidR="00E01914" w:rsidRPr="00760F71" w:rsidRDefault="00E01914" w:rsidP="0052427E">
            <w:pPr>
              <w:rPr>
                <w:rFonts w:ascii="Times New Roman" w:hAnsi="Times New Roman" w:cs="Times New Roman"/>
              </w:rPr>
            </w:pPr>
          </w:p>
        </w:tc>
        <w:tc>
          <w:tcPr>
            <w:tcW w:w="3150" w:type="dxa"/>
            <w:shd w:val="clear" w:color="auto" w:fill="E2EFD9" w:themeFill="accent6" w:themeFillTint="33"/>
          </w:tcPr>
          <w:p w:rsidR="001E5B59" w:rsidRPr="00760F71" w:rsidRDefault="00950F9E" w:rsidP="0052427E">
            <w:pPr>
              <w:rPr>
                <w:rFonts w:ascii="Times New Roman" w:hAnsi="Times New Roman" w:cs="Times New Roman"/>
              </w:rPr>
            </w:pPr>
            <w:r w:rsidRPr="00760F71">
              <w:rPr>
                <w:rFonts w:ascii="Times New Roman" w:hAnsi="Times New Roman" w:cs="Times New Roman"/>
              </w:rPr>
              <w:t xml:space="preserve">Note-taking </w:t>
            </w:r>
            <w:r w:rsidRPr="00760F71">
              <w:rPr>
                <w:rFonts w:ascii="Times New Roman" w:hAnsi="Times New Roman" w:cs="Times New Roman"/>
                <w:highlight w:val="yellow"/>
              </w:rPr>
              <w:t>Say Mean Matter chart</w:t>
            </w:r>
          </w:p>
        </w:tc>
      </w:tr>
      <w:tr w:rsidR="001E5B59" w:rsidRPr="00760F71" w:rsidTr="0052427E">
        <w:tc>
          <w:tcPr>
            <w:tcW w:w="2155" w:type="dxa"/>
            <w:shd w:val="clear" w:color="auto" w:fill="E2EFD9" w:themeFill="accent6" w:themeFillTint="33"/>
          </w:tcPr>
          <w:p w:rsidR="00B81B3D" w:rsidRPr="00760F71" w:rsidRDefault="00B81B3D" w:rsidP="0052427E">
            <w:pPr>
              <w:rPr>
                <w:rFonts w:ascii="Times New Roman" w:hAnsi="Times New Roman" w:cs="Times New Roman"/>
                <w:color w:val="000000"/>
              </w:rPr>
            </w:pPr>
            <w:r w:rsidRPr="00760F71">
              <w:rPr>
                <w:rFonts w:ascii="Times New Roman" w:hAnsi="Times New Roman" w:cs="Times New Roman"/>
                <w:b/>
              </w:rPr>
              <w:t>CC Reading Literature 3</w:t>
            </w:r>
            <w:r w:rsidRPr="00760F71">
              <w:rPr>
                <w:rFonts w:ascii="Times New Roman" w:hAnsi="Times New Roman" w:cs="Times New Roman"/>
              </w:rPr>
              <w:t xml:space="preserve">: </w:t>
            </w:r>
            <w:r w:rsidRPr="00760F71">
              <w:rPr>
                <w:rFonts w:ascii="Times New Roman" w:hAnsi="Times New Roman" w:cs="Times New Roman"/>
                <w:color w:val="000000"/>
              </w:rPr>
              <w:t>Analyze how complex characters (e.g., those with multiple or conflicting motivations) develop over the course of a text, interact with other characters and advance the plot or develop the theme.</w:t>
            </w:r>
          </w:p>
          <w:p w:rsidR="001E5B59" w:rsidRPr="00760F71" w:rsidRDefault="001E5B59" w:rsidP="0052427E">
            <w:pPr>
              <w:rPr>
                <w:rFonts w:ascii="Times New Roman" w:hAnsi="Times New Roman" w:cs="Times New Roman"/>
              </w:rPr>
            </w:pPr>
          </w:p>
        </w:tc>
        <w:tc>
          <w:tcPr>
            <w:tcW w:w="2430" w:type="dxa"/>
            <w:shd w:val="clear" w:color="auto" w:fill="E2EFD9" w:themeFill="accent6" w:themeFillTint="33"/>
          </w:tcPr>
          <w:p w:rsidR="001E5B59" w:rsidRPr="00760F71" w:rsidRDefault="001E5B59" w:rsidP="0052427E">
            <w:pPr>
              <w:rPr>
                <w:rFonts w:ascii="Times New Roman" w:hAnsi="Times New Roman" w:cs="Times New Roman"/>
              </w:rPr>
            </w:pPr>
          </w:p>
        </w:tc>
        <w:tc>
          <w:tcPr>
            <w:tcW w:w="810" w:type="dxa"/>
            <w:shd w:val="clear" w:color="auto" w:fill="E2EFD9" w:themeFill="accent6" w:themeFillTint="33"/>
          </w:tcPr>
          <w:p w:rsidR="001E5B59" w:rsidRPr="00760F71" w:rsidRDefault="001E5B59" w:rsidP="0052427E">
            <w:pPr>
              <w:rPr>
                <w:rFonts w:ascii="Times New Roman" w:hAnsi="Times New Roman" w:cs="Times New Roman"/>
              </w:rPr>
            </w:pPr>
            <w:r w:rsidRPr="00760F71">
              <w:rPr>
                <w:rFonts w:ascii="Times New Roman" w:hAnsi="Times New Roman" w:cs="Times New Roman"/>
              </w:rPr>
              <w:t>4b</w:t>
            </w:r>
          </w:p>
        </w:tc>
        <w:tc>
          <w:tcPr>
            <w:tcW w:w="1980" w:type="dxa"/>
            <w:shd w:val="clear" w:color="auto" w:fill="E2EFD9" w:themeFill="accent6" w:themeFillTint="33"/>
          </w:tcPr>
          <w:p w:rsidR="00B81B3D" w:rsidRPr="00760F71" w:rsidRDefault="00B81B3D" w:rsidP="0052427E">
            <w:pPr>
              <w:pStyle w:val="ListParagraph"/>
              <w:numPr>
                <w:ilvl w:val="0"/>
                <w:numId w:val="11"/>
              </w:numPr>
              <w:rPr>
                <w:rFonts w:ascii="Times New Roman" w:hAnsi="Times New Roman" w:cs="Times New Roman"/>
                <w:u w:val="single"/>
              </w:rPr>
            </w:pPr>
            <w:r w:rsidRPr="00760F71">
              <w:rPr>
                <w:rFonts w:ascii="Times New Roman" w:hAnsi="Times New Roman" w:cs="Times New Roman"/>
              </w:rPr>
              <w:t>Understand character traits or aspects</w:t>
            </w:r>
          </w:p>
          <w:p w:rsidR="00B81B3D" w:rsidRPr="00760F71" w:rsidRDefault="00B81B3D" w:rsidP="0052427E">
            <w:pPr>
              <w:pStyle w:val="ListParagraph"/>
              <w:numPr>
                <w:ilvl w:val="0"/>
                <w:numId w:val="11"/>
              </w:numPr>
              <w:rPr>
                <w:rFonts w:ascii="Times New Roman" w:hAnsi="Times New Roman" w:cs="Times New Roman"/>
                <w:u w:val="single"/>
              </w:rPr>
            </w:pPr>
            <w:r w:rsidRPr="00760F71">
              <w:rPr>
                <w:rFonts w:ascii="Times New Roman" w:hAnsi="Times New Roman" w:cs="Times New Roman"/>
              </w:rPr>
              <w:t>Analyze character interactions</w:t>
            </w:r>
          </w:p>
          <w:p w:rsidR="001E5B59" w:rsidRPr="00760F71" w:rsidRDefault="00B81B3D" w:rsidP="0052427E">
            <w:pPr>
              <w:pStyle w:val="ListParagraph"/>
              <w:numPr>
                <w:ilvl w:val="0"/>
                <w:numId w:val="11"/>
              </w:numPr>
              <w:rPr>
                <w:rFonts w:ascii="Times New Roman" w:hAnsi="Times New Roman" w:cs="Times New Roman"/>
                <w:u w:val="single"/>
              </w:rPr>
            </w:pPr>
            <w:r w:rsidRPr="00760F71">
              <w:rPr>
                <w:rFonts w:ascii="Times New Roman" w:hAnsi="Times New Roman" w:cs="Times New Roman"/>
              </w:rPr>
              <w:t>ID conflicting character motivations</w:t>
            </w:r>
          </w:p>
        </w:tc>
        <w:tc>
          <w:tcPr>
            <w:tcW w:w="3690" w:type="dxa"/>
            <w:shd w:val="clear" w:color="auto" w:fill="E2EFD9" w:themeFill="accent6" w:themeFillTint="33"/>
          </w:tcPr>
          <w:p w:rsidR="00B81B3D" w:rsidRPr="00760F71" w:rsidRDefault="00B64D1F" w:rsidP="0052427E">
            <w:pPr>
              <w:rPr>
                <w:rFonts w:ascii="Times New Roman" w:hAnsi="Times New Roman" w:cs="Times New Roman"/>
              </w:rPr>
            </w:pPr>
            <w:r w:rsidRPr="00760F71">
              <w:rPr>
                <w:rFonts w:ascii="Times New Roman" w:hAnsi="Times New Roman" w:cs="Times New Roman"/>
                <w:b/>
              </w:rPr>
              <w:t>Day 4, hour 2:</w:t>
            </w:r>
            <w:r w:rsidR="00950F9E" w:rsidRPr="00760F71">
              <w:rPr>
                <w:rFonts w:ascii="Times New Roman" w:hAnsi="Times New Roman" w:cs="Times New Roman"/>
                <w:b/>
              </w:rPr>
              <w:t xml:space="preserve"> </w:t>
            </w:r>
            <w:r w:rsidR="00B81B3D" w:rsidRPr="00760F71">
              <w:rPr>
                <w:rFonts w:ascii="Times New Roman" w:hAnsi="Times New Roman" w:cs="Times New Roman"/>
                <w:b/>
                <w:highlight w:val="yellow"/>
              </w:rPr>
              <w:t>3-circle Venn Diagram</w:t>
            </w:r>
            <w:r w:rsidR="00B81B3D" w:rsidRPr="00760F71">
              <w:rPr>
                <w:rFonts w:ascii="Times New Roman" w:hAnsi="Times New Roman" w:cs="Times New Roman"/>
                <w:b/>
              </w:rPr>
              <w:t xml:space="preserve">: </w:t>
            </w:r>
            <w:r w:rsidR="00B81B3D" w:rsidRPr="00760F71">
              <w:rPr>
                <w:rFonts w:ascii="Times New Roman" w:hAnsi="Times New Roman" w:cs="Times New Roman"/>
              </w:rPr>
              <w:t>Ralph, Jack, Piggy and their main reactions to life on the island – similarities and differences (students can work in pairs or small groups)</w:t>
            </w:r>
          </w:p>
          <w:p w:rsidR="006E2C20" w:rsidRPr="00760F71" w:rsidRDefault="006E2C20" w:rsidP="0052427E">
            <w:pPr>
              <w:rPr>
                <w:rFonts w:ascii="Times New Roman" w:hAnsi="Times New Roman" w:cs="Times New Roman"/>
              </w:rPr>
            </w:pPr>
            <w:r w:rsidRPr="00760F71">
              <w:rPr>
                <w:rFonts w:ascii="Times New Roman" w:hAnsi="Times New Roman" w:cs="Times New Roman"/>
              </w:rPr>
              <w:t xml:space="preserve">Share out to whole class – each group </w:t>
            </w:r>
            <w:r w:rsidRPr="00760F71">
              <w:rPr>
                <w:rFonts w:ascii="Times New Roman" w:hAnsi="Times New Roman" w:cs="Times New Roman"/>
                <w:b/>
              </w:rPr>
              <w:t>chooses one evidence</w:t>
            </w:r>
            <w:r w:rsidRPr="00760F71">
              <w:rPr>
                <w:rFonts w:ascii="Times New Roman" w:hAnsi="Times New Roman" w:cs="Times New Roman"/>
              </w:rPr>
              <w:t xml:space="preserve"> that demonstrates a similarity or difference in reactions and motivation of characters</w:t>
            </w:r>
            <w:r w:rsidR="007D6C51" w:rsidRPr="00760F71">
              <w:rPr>
                <w:rFonts w:ascii="Times New Roman" w:hAnsi="Times New Roman" w:cs="Times New Roman"/>
              </w:rPr>
              <w:t xml:space="preserve"> – put on post it note to add to </w:t>
            </w:r>
            <w:r w:rsidR="007D6C51" w:rsidRPr="00760F71">
              <w:rPr>
                <w:rFonts w:ascii="Times New Roman" w:hAnsi="Times New Roman" w:cs="Times New Roman"/>
                <w:highlight w:val="yellow"/>
              </w:rPr>
              <w:t xml:space="preserve">CLASS SIZE version of </w:t>
            </w:r>
            <w:r w:rsidR="009B388A" w:rsidRPr="00760F71">
              <w:rPr>
                <w:rFonts w:ascii="Times New Roman" w:hAnsi="Times New Roman" w:cs="Times New Roman"/>
                <w:highlight w:val="yellow"/>
              </w:rPr>
              <w:t>Venn</w:t>
            </w:r>
            <w:r w:rsidR="007D6C51" w:rsidRPr="00760F71">
              <w:rPr>
                <w:rFonts w:ascii="Times New Roman" w:hAnsi="Times New Roman" w:cs="Times New Roman"/>
                <w:highlight w:val="yellow"/>
              </w:rPr>
              <w:t xml:space="preserve"> diagram</w:t>
            </w:r>
          </w:p>
          <w:p w:rsidR="00F30310" w:rsidRDefault="00F30310" w:rsidP="0052427E">
            <w:pPr>
              <w:rPr>
                <w:rFonts w:ascii="Times New Roman" w:hAnsi="Times New Roman" w:cs="Times New Roman"/>
              </w:rPr>
            </w:pPr>
          </w:p>
          <w:p w:rsidR="007516C3" w:rsidRPr="007516C3" w:rsidRDefault="007516C3" w:rsidP="0052427E">
            <w:pPr>
              <w:rPr>
                <w:rFonts w:ascii="Times New Roman" w:hAnsi="Times New Roman" w:cs="Times New Roman"/>
                <w:b/>
                <w:i/>
              </w:rPr>
            </w:pPr>
          </w:p>
        </w:tc>
        <w:tc>
          <w:tcPr>
            <w:tcW w:w="3150" w:type="dxa"/>
            <w:shd w:val="clear" w:color="auto" w:fill="E2EFD9" w:themeFill="accent6" w:themeFillTint="33"/>
          </w:tcPr>
          <w:p w:rsidR="00A8142C" w:rsidRDefault="00A8142C" w:rsidP="0052427E">
            <w:pPr>
              <w:rPr>
                <w:rFonts w:ascii="Times New Roman" w:hAnsi="Times New Roman" w:cs="Times New Roman"/>
              </w:rPr>
            </w:pPr>
          </w:p>
          <w:p w:rsidR="00A8142C" w:rsidRDefault="00A8142C" w:rsidP="0052427E">
            <w:pPr>
              <w:rPr>
                <w:rFonts w:ascii="Times New Roman" w:hAnsi="Times New Roman" w:cs="Times New Roman"/>
              </w:rPr>
            </w:pPr>
          </w:p>
          <w:p w:rsidR="00A8142C" w:rsidRDefault="00A8142C" w:rsidP="0052427E">
            <w:pPr>
              <w:rPr>
                <w:rFonts w:ascii="Times New Roman" w:hAnsi="Times New Roman" w:cs="Times New Roman"/>
              </w:rPr>
            </w:pPr>
          </w:p>
          <w:p w:rsidR="00A8142C" w:rsidRDefault="00A8142C" w:rsidP="0052427E">
            <w:pPr>
              <w:rPr>
                <w:rFonts w:ascii="Times New Roman" w:hAnsi="Times New Roman" w:cs="Times New Roman"/>
              </w:rPr>
            </w:pPr>
          </w:p>
          <w:p w:rsidR="00A8142C" w:rsidRDefault="00A8142C" w:rsidP="0052427E">
            <w:pPr>
              <w:rPr>
                <w:rFonts w:ascii="Times New Roman" w:hAnsi="Times New Roman" w:cs="Times New Roman"/>
              </w:rPr>
            </w:pPr>
          </w:p>
          <w:p w:rsidR="00A8142C" w:rsidRDefault="00A8142C" w:rsidP="0052427E">
            <w:pPr>
              <w:rPr>
                <w:rFonts w:ascii="Times New Roman" w:hAnsi="Times New Roman" w:cs="Times New Roman"/>
              </w:rPr>
            </w:pPr>
          </w:p>
          <w:p w:rsidR="00A8142C" w:rsidRDefault="00A8142C" w:rsidP="0052427E">
            <w:pPr>
              <w:rPr>
                <w:rFonts w:ascii="Times New Roman" w:hAnsi="Times New Roman" w:cs="Times New Roman"/>
              </w:rPr>
            </w:pPr>
          </w:p>
          <w:p w:rsidR="00A8142C" w:rsidRDefault="00A8142C" w:rsidP="0052427E">
            <w:pPr>
              <w:rPr>
                <w:rFonts w:ascii="Times New Roman" w:hAnsi="Times New Roman" w:cs="Times New Roman"/>
              </w:rPr>
            </w:pPr>
          </w:p>
          <w:p w:rsidR="00A8142C" w:rsidRDefault="00A8142C" w:rsidP="0052427E">
            <w:pPr>
              <w:rPr>
                <w:rFonts w:ascii="Times New Roman" w:hAnsi="Times New Roman" w:cs="Times New Roman"/>
              </w:rPr>
            </w:pPr>
          </w:p>
          <w:p w:rsidR="00A8142C" w:rsidRDefault="00A8142C" w:rsidP="0052427E">
            <w:pPr>
              <w:rPr>
                <w:rFonts w:ascii="Times New Roman" w:hAnsi="Times New Roman" w:cs="Times New Roman"/>
              </w:rPr>
            </w:pPr>
          </w:p>
          <w:p w:rsidR="00A8142C" w:rsidRDefault="00A8142C" w:rsidP="0052427E">
            <w:pPr>
              <w:rPr>
                <w:rFonts w:ascii="Times New Roman" w:hAnsi="Times New Roman" w:cs="Times New Roman"/>
              </w:rPr>
            </w:pPr>
          </w:p>
          <w:p w:rsidR="00A8142C" w:rsidRDefault="00A8142C" w:rsidP="0052427E">
            <w:pPr>
              <w:rPr>
                <w:rFonts w:ascii="Times New Roman" w:hAnsi="Times New Roman" w:cs="Times New Roman"/>
              </w:rPr>
            </w:pPr>
          </w:p>
          <w:p w:rsidR="00A8142C" w:rsidRDefault="00FA6D49" w:rsidP="0052427E">
            <w:pPr>
              <w:rPr>
                <w:rFonts w:ascii="Times New Roman" w:hAnsi="Times New Roman" w:cs="Times New Roman"/>
              </w:rPr>
            </w:pPr>
            <w:r w:rsidRPr="00EE2B0F">
              <w:rPr>
                <w:rFonts w:ascii="Times New Roman" w:hAnsi="Times New Roman" w:cs="Times New Roman"/>
                <w:highlight w:val="yellow"/>
              </w:rPr>
              <w:t>Venn-diagram</w:t>
            </w:r>
            <w:r>
              <w:rPr>
                <w:rFonts w:ascii="Times New Roman" w:hAnsi="Times New Roman" w:cs="Times New Roman"/>
              </w:rPr>
              <w:t xml:space="preserve"> of characters</w:t>
            </w:r>
          </w:p>
          <w:p w:rsidR="00A8142C" w:rsidRDefault="00A8142C" w:rsidP="0052427E">
            <w:pPr>
              <w:rPr>
                <w:rFonts w:ascii="Times New Roman" w:hAnsi="Times New Roman" w:cs="Times New Roman"/>
              </w:rPr>
            </w:pPr>
          </w:p>
          <w:p w:rsidR="00A8142C" w:rsidRDefault="00A8142C" w:rsidP="0052427E">
            <w:pPr>
              <w:rPr>
                <w:rFonts w:ascii="Times New Roman" w:hAnsi="Times New Roman" w:cs="Times New Roman"/>
              </w:rPr>
            </w:pPr>
          </w:p>
          <w:p w:rsidR="00A8142C" w:rsidRPr="00760F71" w:rsidRDefault="00A8142C" w:rsidP="0052427E">
            <w:pPr>
              <w:rPr>
                <w:rFonts w:ascii="Times New Roman" w:hAnsi="Times New Roman" w:cs="Times New Roman"/>
              </w:rPr>
            </w:pPr>
          </w:p>
        </w:tc>
      </w:tr>
      <w:tr w:rsidR="001E5B59" w:rsidRPr="00760F71" w:rsidTr="0052427E">
        <w:tc>
          <w:tcPr>
            <w:tcW w:w="2155" w:type="dxa"/>
            <w:shd w:val="clear" w:color="auto" w:fill="E2EFD9" w:themeFill="accent6" w:themeFillTint="33"/>
          </w:tcPr>
          <w:p w:rsidR="001E5B59" w:rsidRPr="00760F71" w:rsidRDefault="005D0C35" w:rsidP="0052427E">
            <w:pPr>
              <w:rPr>
                <w:rFonts w:ascii="Times New Roman" w:hAnsi="Times New Roman" w:cs="Times New Roman"/>
              </w:rPr>
            </w:pPr>
            <w:r>
              <w:rPr>
                <w:rFonts w:ascii="Times New Roman" w:hAnsi="Times New Roman" w:cs="Times New Roman"/>
              </w:rPr>
              <w:lastRenderedPageBreak/>
              <w:t>(</w:t>
            </w:r>
            <w:r w:rsidRPr="00F43DE9">
              <w:rPr>
                <w:rFonts w:ascii="Times New Roman" w:hAnsi="Times New Roman" w:cs="Times New Roman"/>
                <w:b/>
              </w:rPr>
              <w:t>CC RL 9.4:</w:t>
            </w:r>
            <w:r>
              <w:rPr>
                <w:rFonts w:ascii="Times New Roman" w:hAnsi="Times New Roman" w:cs="Times New Roman"/>
              </w:rPr>
              <w:t xml:space="preserve"> determine the meaning of words and phrases as they are used in the text)</w:t>
            </w:r>
          </w:p>
        </w:tc>
        <w:tc>
          <w:tcPr>
            <w:tcW w:w="2430" w:type="dxa"/>
            <w:shd w:val="clear" w:color="auto" w:fill="E2EFD9" w:themeFill="accent6" w:themeFillTint="33"/>
          </w:tcPr>
          <w:p w:rsidR="001E5B59" w:rsidRPr="00760F71" w:rsidRDefault="001E5B59" w:rsidP="0052427E">
            <w:pPr>
              <w:rPr>
                <w:rFonts w:ascii="Times New Roman" w:hAnsi="Times New Roman" w:cs="Times New Roman"/>
              </w:rPr>
            </w:pPr>
          </w:p>
        </w:tc>
        <w:tc>
          <w:tcPr>
            <w:tcW w:w="810" w:type="dxa"/>
            <w:shd w:val="clear" w:color="auto" w:fill="E2EFD9" w:themeFill="accent6" w:themeFillTint="33"/>
          </w:tcPr>
          <w:p w:rsidR="001E5B59" w:rsidRPr="00760F71" w:rsidRDefault="001E5B59" w:rsidP="0052427E">
            <w:pPr>
              <w:rPr>
                <w:rFonts w:ascii="Times New Roman" w:hAnsi="Times New Roman" w:cs="Times New Roman"/>
              </w:rPr>
            </w:pPr>
            <w:r w:rsidRPr="00760F71">
              <w:rPr>
                <w:rFonts w:ascii="Times New Roman" w:hAnsi="Times New Roman" w:cs="Times New Roman"/>
              </w:rPr>
              <w:t>4c</w:t>
            </w:r>
          </w:p>
        </w:tc>
        <w:tc>
          <w:tcPr>
            <w:tcW w:w="1980" w:type="dxa"/>
            <w:shd w:val="clear" w:color="auto" w:fill="E2EFD9" w:themeFill="accent6" w:themeFillTint="33"/>
          </w:tcPr>
          <w:p w:rsidR="001E5B59" w:rsidRDefault="00991D6A" w:rsidP="0052427E">
            <w:pPr>
              <w:pStyle w:val="ListParagraph"/>
              <w:numPr>
                <w:ilvl w:val="0"/>
                <w:numId w:val="12"/>
              </w:numPr>
              <w:rPr>
                <w:rFonts w:ascii="Times New Roman" w:hAnsi="Times New Roman" w:cs="Times New Roman"/>
              </w:rPr>
            </w:pPr>
            <w:r w:rsidRPr="00991D6A">
              <w:rPr>
                <w:rFonts w:ascii="Times New Roman" w:hAnsi="Times New Roman" w:cs="Times New Roman"/>
              </w:rPr>
              <w:t>Determine figurative and connotative meanings</w:t>
            </w:r>
          </w:p>
          <w:p w:rsidR="00E319F4" w:rsidRPr="00991D6A" w:rsidRDefault="00E319F4" w:rsidP="0052427E">
            <w:pPr>
              <w:pStyle w:val="ListParagraph"/>
              <w:numPr>
                <w:ilvl w:val="0"/>
                <w:numId w:val="12"/>
              </w:numPr>
              <w:rPr>
                <w:rFonts w:ascii="Times New Roman" w:hAnsi="Times New Roman" w:cs="Times New Roman"/>
              </w:rPr>
            </w:pPr>
            <w:r>
              <w:rPr>
                <w:rFonts w:ascii="Times New Roman" w:hAnsi="Times New Roman" w:cs="Times New Roman"/>
              </w:rPr>
              <w:t>Determine formal vs. informal tone</w:t>
            </w:r>
          </w:p>
        </w:tc>
        <w:tc>
          <w:tcPr>
            <w:tcW w:w="3690" w:type="dxa"/>
            <w:shd w:val="clear" w:color="auto" w:fill="E2EFD9" w:themeFill="accent6" w:themeFillTint="33"/>
          </w:tcPr>
          <w:p w:rsidR="00FC7EFD" w:rsidRPr="00760F71" w:rsidRDefault="00B64D1F" w:rsidP="0052427E">
            <w:pPr>
              <w:rPr>
                <w:rFonts w:ascii="Times New Roman" w:hAnsi="Times New Roman" w:cs="Times New Roman"/>
                <w:b/>
              </w:rPr>
            </w:pPr>
            <w:r w:rsidRPr="00760F71">
              <w:rPr>
                <w:rFonts w:ascii="Times New Roman" w:hAnsi="Times New Roman" w:cs="Times New Roman"/>
                <w:b/>
              </w:rPr>
              <w:t>Day 4, hour 3:</w:t>
            </w:r>
            <w:r w:rsidR="00FC7EFD" w:rsidRPr="00760F71">
              <w:rPr>
                <w:rFonts w:ascii="Times New Roman" w:hAnsi="Times New Roman" w:cs="Times New Roman"/>
                <w:b/>
              </w:rPr>
              <w:t xml:space="preserve"> Vocabulary review</w:t>
            </w:r>
          </w:p>
          <w:p w:rsidR="00FC7EFD" w:rsidRPr="00760F71" w:rsidRDefault="00FC7EFD" w:rsidP="0052427E">
            <w:pPr>
              <w:rPr>
                <w:rFonts w:ascii="Times New Roman" w:hAnsi="Times New Roman" w:cs="Times New Roman"/>
              </w:rPr>
            </w:pPr>
            <w:r w:rsidRPr="00760F71">
              <w:rPr>
                <w:rFonts w:ascii="Times New Roman" w:hAnsi="Times New Roman" w:cs="Times New Roman"/>
              </w:rPr>
              <w:t xml:space="preserve">Students write </w:t>
            </w:r>
            <w:r w:rsidR="00A16E5A">
              <w:rPr>
                <w:rFonts w:ascii="Times New Roman" w:hAnsi="Times New Roman" w:cs="Times New Roman"/>
              </w:rPr>
              <w:t xml:space="preserve">assigned type of </w:t>
            </w:r>
            <w:r w:rsidRPr="00760F71">
              <w:rPr>
                <w:rFonts w:ascii="Times New Roman" w:hAnsi="Times New Roman" w:cs="Times New Roman"/>
              </w:rPr>
              <w:t>stories in pairs using all vocabulary words</w:t>
            </w:r>
            <w:r w:rsidR="00A16E5A">
              <w:rPr>
                <w:rFonts w:ascii="Times New Roman" w:hAnsi="Times New Roman" w:cs="Times New Roman"/>
              </w:rPr>
              <w:t xml:space="preserve"> (comedy, murder, thriller, informational article). </w:t>
            </w:r>
            <w:r w:rsidR="0005428E">
              <w:rPr>
                <w:rFonts w:ascii="Times New Roman" w:hAnsi="Times New Roman" w:cs="Times New Roman"/>
              </w:rPr>
              <w:t>Groups</w:t>
            </w:r>
            <w:r w:rsidR="00382AD2">
              <w:rPr>
                <w:rFonts w:ascii="Times New Roman" w:hAnsi="Times New Roman" w:cs="Times New Roman"/>
              </w:rPr>
              <w:t xml:space="preserve"> s</w:t>
            </w:r>
            <w:r w:rsidRPr="00760F71">
              <w:rPr>
                <w:rFonts w:ascii="Times New Roman" w:hAnsi="Times New Roman" w:cs="Times New Roman"/>
              </w:rPr>
              <w:t>hare out to class</w:t>
            </w:r>
            <w:r w:rsidR="000E5BD9">
              <w:rPr>
                <w:rFonts w:ascii="Times New Roman" w:hAnsi="Times New Roman" w:cs="Times New Roman"/>
              </w:rPr>
              <w:t>.</w:t>
            </w:r>
          </w:p>
          <w:p w:rsidR="001E5B59" w:rsidRPr="00760F71" w:rsidRDefault="001E5B59" w:rsidP="0052427E">
            <w:pPr>
              <w:rPr>
                <w:rFonts w:ascii="Times New Roman" w:hAnsi="Times New Roman" w:cs="Times New Roman"/>
                <w:b/>
              </w:rPr>
            </w:pPr>
          </w:p>
        </w:tc>
        <w:tc>
          <w:tcPr>
            <w:tcW w:w="3150" w:type="dxa"/>
            <w:shd w:val="clear" w:color="auto" w:fill="E2EFD9" w:themeFill="accent6" w:themeFillTint="33"/>
          </w:tcPr>
          <w:p w:rsidR="001E5B59" w:rsidRPr="00760F71" w:rsidRDefault="001E5B59" w:rsidP="0052427E">
            <w:pPr>
              <w:rPr>
                <w:rFonts w:ascii="Times New Roman" w:hAnsi="Times New Roman" w:cs="Times New Roman"/>
              </w:rPr>
            </w:pPr>
          </w:p>
        </w:tc>
      </w:tr>
      <w:tr w:rsidR="001E5B59" w:rsidRPr="00760F71" w:rsidTr="0052427E">
        <w:tc>
          <w:tcPr>
            <w:tcW w:w="2155" w:type="dxa"/>
            <w:shd w:val="clear" w:color="auto" w:fill="E2EFD9" w:themeFill="accent6" w:themeFillTint="33"/>
          </w:tcPr>
          <w:p w:rsidR="001E5B59" w:rsidRPr="00760F71" w:rsidRDefault="001E5B59" w:rsidP="0052427E">
            <w:pPr>
              <w:rPr>
                <w:rFonts w:ascii="Times New Roman" w:hAnsi="Times New Roman" w:cs="Times New Roman"/>
              </w:rPr>
            </w:pPr>
          </w:p>
        </w:tc>
        <w:tc>
          <w:tcPr>
            <w:tcW w:w="2430" w:type="dxa"/>
            <w:shd w:val="clear" w:color="auto" w:fill="E2EFD9" w:themeFill="accent6" w:themeFillTint="33"/>
          </w:tcPr>
          <w:p w:rsidR="001E5B59" w:rsidRPr="00760F71" w:rsidRDefault="006B671B" w:rsidP="0052427E">
            <w:pPr>
              <w:rPr>
                <w:rFonts w:ascii="Times New Roman" w:hAnsi="Times New Roman" w:cs="Times New Roman"/>
              </w:rPr>
            </w:pPr>
            <w:r w:rsidRPr="00760F71">
              <w:rPr>
                <w:rFonts w:ascii="Times New Roman" w:hAnsi="Times New Roman" w:cs="Times New Roman"/>
                <w:b/>
                <w:sz w:val="20"/>
              </w:rPr>
              <w:t xml:space="preserve">CC Writing 1a: </w:t>
            </w:r>
            <w:r w:rsidRPr="00760F71">
              <w:rPr>
                <w:rFonts w:ascii="Times New Roman" w:hAnsi="Times New Roman" w:cs="Times New Roman"/>
                <w:color w:val="000000"/>
              </w:rPr>
              <w:t xml:space="preserve">Write arguments to support claims in an analysis of substantive topics or texts, using valid reasoning and relevant and sufficient evidence, create an </w:t>
            </w:r>
            <w:r w:rsidRPr="00760F71">
              <w:rPr>
                <w:rFonts w:ascii="Times New Roman" w:hAnsi="Times New Roman" w:cs="Times New Roman"/>
                <w:b/>
                <w:color w:val="000000"/>
              </w:rPr>
              <w:t xml:space="preserve">organization </w:t>
            </w:r>
            <w:r w:rsidRPr="00760F71">
              <w:rPr>
                <w:rFonts w:ascii="Times New Roman" w:hAnsi="Times New Roman" w:cs="Times New Roman"/>
                <w:color w:val="000000"/>
              </w:rPr>
              <w:t>that establishes clear relationships among the claim, counterclaims, reasons, and evidence</w:t>
            </w:r>
          </w:p>
        </w:tc>
        <w:tc>
          <w:tcPr>
            <w:tcW w:w="810" w:type="dxa"/>
            <w:shd w:val="clear" w:color="auto" w:fill="E2EFD9" w:themeFill="accent6" w:themeFillTint="33"/>
          </w:tcPr>
          <w:p w:rsidR="001E5B59" w:rsidRPr="00760F71" w:rsidRDefault="001E5B59" w:rsidP="0052427E">
            <w:pPr>
              <w:rPr>
                <w:rFonts w:ascii="Times New Roman" w:hAnsi="Times New Roman" w:cs="Times New Roman"/>
              </w:rPr>
            </w:pPr>
            <w:r w:rsidRPr="00760F71">
              <w:rPr>
                <w:rFonts w:ascii="Times New Roman" w:hAnsi="Times New Roman" w:cs="Times New Roman"/>
              </w:rPr>
              <w:t>4d</w:t>
            </w:r>
          </w:p>
        </w:tc>
        <w:tc>
          <w:tcPr>
            <w:tcW w:w="1980" w:type="dxa"/>
            <w:shd w:val="clear" w:color="auto" w:fill="E2EFD9" w:themeFill="accent6" w:themeFillTint="33"/>
          </w:tcPr>
          <w:p w:rsidR="001E5B59" w:rsidRPr="000E52AA" w:rsidRDefault="000E52AA" w:rsidP="0052427E">
            <w:pPr>
              <w:pStyle w:val="ListParagraph"/>
              <w:numPr>
                <w:ilvl w:val="0"/>
                <w:numId w:val="13"/>
              </w:numPr>
              <w:rPr>
                <w:rFonts w:ascii="Times New Roman" w:hAnsi="Times New Roman" w:cs="Times New Roman"/>
                <w:u w:val="single"/>
              </w:rPr>
            </w:pPr>
            <w:r>
              <w:rPr>
                <w:rFonts w:ascii="Times New Roman" w:hAnsi="Times New Roman" w:cs="Times New Roman"/>
              </w:rPr>
              <w:t>ID precise claim</w:t>
            </w:r>
          </w:p>
          <w:p w:rsidR="000E52AA" w:rsidRPr="000E52AA" w:rsidRDefault="000E52AA" w:rsidP="0052427E">
            <w:pPr>
              <w:pStyle w:val="ListParagraph"/>
              <w:numPr>
                <w:ilvl w:val="0"/>
                <w:numId w:val="13"/>
              </w:numPr>
              <w:rPr>
                <w:rFonts w:ascii="Times New Roman" w:hAnsi="Times New Roman" w:cs="Times New Roman"/>
                <w:u w:val="single"/>
              </w:rPr>
            </w:pPr>
            <w:r>
              <w:rPr>
                <w:rFonts w:ascii="Times New Roman" w:hAnsi="Times New Roman" w:cs="Times New Roman"/>
              </w:rPr>
              <w:t>ID and distinguish counterclaim</w:t>
            </w:r>
          </w:p>
          <w:p w:rsidR="000E52AA" w:rsidRPr="000E52AA" w:rsidRDefault="000E52AA" w:rsidP="0052427E">
            <w:pPr>
              <w:pStyle w:val="ListParagraph"/>
              <w:numPr>
                <w:ilvl w:val="0"/>
                <w:numId w:val="13"/>
              </w:numPr>
              <w:rPr>
                <w:rFonts w:ascii="Times New Roman" w:hAnsi="Times New Roman" w:cs="Times New Roman"/>
                <w:u w:val="single"/>
              </w:rPr>
            </w:pPr>
            <w:r>
              <w:rPr>
                <w:rFonts w:ascii="Times New Roman" w:hAnsi="Times New Roman" w:cs="Times New Roman"/>
              </w:rPr>
              <w:t>Determine relevance of evidence</w:t>
            </w:r>
          </w:p>
          <w:p w:rsidR="000E52AA" w:rsidRPr="00036144" w:rsidRDefault="000E52AA" w:rsidP="0052427E">
            <w:pPr>
              <w:pStyle w:val="ListParagraph"/>
              <w:numPr>
                <w:ilvl w:val="0"/>
                <w:numId w:val="13"/>
              </w:numPr>
              <w:rPr>
                <w:rFonts w:ascii="Times New Roman" w:hAnsi="Times New Roman" w:cs="Times New Roman"/>
                <w:u w:val="single"/>
              </w:rPr>
            </w:pPr>
            <w:r>
              <w:rPr>
                <w:rFonts w:ascii="Times New Roman" w:hAnsi="Times New Roman" w:cs="Times New Roman"/>
              </w:rPr>
              <w:t>Organize reasons in a logical manner</w:t>
            </w:r>
            <w:r w:rsidR="00224D8A">
              <w:rPr>
                <w:rFonts w:ascii="Times New Roman" w:hAnsi="Times New Roman" w:cs="Times New Roman"/>
              </w:rPr>
              <w:t xml:space="preserve"> </w:t>
            </w:r>
          </w:p>
        </w:tc>
        <w:tc>
          <w:tcPr>
            <w:tcW w:w="3690" w:type="dxa"/>
            <w:shd w:val="clear" w:color="auto" w:fill="E2EFD9" w:themeFill="accent6" w:themeFillTint="33"/>
          </w:tcPr>
          <w:p w:rsidR="00F155FB" w:rsidRPr="00760F71" w:rsidRDefault="00B64D1F" w:rsidP="00F155FB">
            <w:pPr>
              <w:rPr>
                <w:rFonts w:ascii="Times New Roman" w:hAnsi="Times New Roman" w:cs="Times New Roman"/>
              </w:rPr>
            </w:pPr>
            <w:r w:rsidRPr="00760F71">
              <w:rPr>
                <w:rFonts w:ascii="Times New Roman" w:hAnsi="Times New Roman" w:cs="Times New Roman"/>
                <w:b/>
              </w:rPr>
              <w:t>Day 4, hour 4:</w:t>
            </w:r>
            <w:r w:rsidR="00C5130F" w:rsidRPr="00760F71">
              <w:rPr>
                <w:rFonts w:ascii="Times New Roman" w:hAnsi="Times New Roman" w:cs="Times New Roman"/>
                <w:b/>
              </w:rPr>
              <w:t xml:space="preserve"> </w:t>
            </w:r>
            <w:r w:rsidR="00CD1B4A" w:rsidRPr="00386259">
              <w:rPr>
                <w:rFonts w:ascii="Times New Roman" w:hAnsi="Times New Roman" w:cs="Times New Roman"/>
                <w:b/>
                <w:highlight w:val="yellow"/>
              </w:rPr>
              <w:t xml:space="preserve">Correction </w:t>
            </w:r>
            <w:r w:rsidR="00CD1B4A" w:rsidRPr="00F155FB">
              <w:rPr>
                <w:rFonts w:ascii="Times New Roman" w:hAnsi="Times New Roman" w:cs="Times New Roman"/>
                <w:b/>
                <w:highlight w:val="yellow"/>
              </w:rPr>
              <w:t>lesson</w:t>
            </w:r>
            <w:r w:rsidR="00F155FB" w:rsidRPr="00F155FB">
              <w:rPr>
                <w:rFonts w:ascii="Times New Roman" w:hAnsi="Times New Roman" w:cs="Times New Roman"/>
                <w:b/>
                <w:highlight w:val="yellow"/>
              </w:rPr>
              <w:t xml:space="preserve"> #3</w:t>
            </w:r>
            <w:r w:rsidR="007E7FEE">
              <w:rPr>
                <w:rFonts w:ascii="Times New Roman" w:hAnsi="Times New Roman" w:cs="Times New Roman"/>
                <w:b/>
              </w:rPr>
              <w:t xml:space="preserve"> – </w:t>
            </w:r>
            <w:r w:rsidR="00A01540" w:rsidRPr="004D5675">
              <w:rPr>
                <w:rFonts w:ascii="Times New Roman" w:hAnsi="Times New Roman" w:cs="Times New Roman"/>
                <w:b/>
                <w:highlight w:val="yellow"/>
              </w:rPr>
              <w:t>Body paragraph</w:t>
            </w:r>
            <w:r w:rsidR="00A01540">
              <w:rPr>
                <w:rFonts w:ascii="Times New Roman" w:hAnsi="Times New Roman" w:cs="Times New Roman"/>
                <w:b/>
              </w:rPr>
              <w:t xml:space="preserve"> and </w:t>
            </w:r>
            <w:r w:rsidR="00036144">
              <w:rPr>
                <w:rFonts w:ascii="Times New Roman" w:hAnsi="Times New Roman" w:cs="Times New Roman"/>
              </w:rPr>
              <w:t>Counterclaim paragraph</w:t>
            </w:r>
            <w:r w:rsidR="00517F13" w:rsidRPr="007E3D44">
              <w:rPr>
                <w:rFonts w:ascii="Times New Roman" w:hAnsi="Times New Roman" w:cs="Times New Roman"/>
              </w:rPr>
              <w:t xml:space="preserve"> – focus on structure</w:t>
            </w:r>
            <w:r w:rsidR="00B33E24" w:rsidRPr="007E3D44">
              <w:rPr>
                <w:rFonts w:ascii="Times New Roman" w:hAnsi="Times New Roman" w:cs="Times New Roman"/>
              </w:rPr>
              <w:t xml:space="preserve"> &amp; effective evidence</w:t>
            </w:r>
            <w:r w:rsidR="00F155FB">
              <w:rPr>
                <w:rFonts w:ascii="Times New Roman" w:hAnsi="Times New Roman" w:cs="Times New Roman"/>
              </w:rPr>
              <w:t xml:space="preserve">, AND </w:t>
            </w:r>
            <w:r w:rsidR="00F155FB">
              <w:rPr>
                <w:rFonts w:ascii="Times New Roman" w:hAnsi="Times New Roman" w:cs="Times New Roman"/>
              </w:rPr>
              <w:t>using</w:t>
            </w:r>
            <w:r w:rsidR="00F155FB" w:rsidRPr="00760F71">
              <w:rPr>
                <w:rFonts w:ascii="Times New Roman" w:hAnsi="Times New Roman" w:cs="Times New Roman"/>
              </w:rPr>
              <w:t xml:space="preserve"> sentence combining</w:t>
            </w:r>
            <w:r w:rsidR="00F155FB">
              <w:rPr>
                <w:rFonts w:ascii="Times New Roman" w:hAnsi="Times New Roman" w:cs="Times New Roman"/>
              </w:rPr>
              <w:t xml:space="preserve"> and selecting 1-2 places to include a semicolon effectively</w:t>
            </w:r>
            <w:r w:rsidR="00F155FB" w:rsidRPr="00760F71">
              <w:rPr>
                <w:rFonts w:ascii="Times New Roman" w:hAnsi="Times New Roman" w:cs="Times New Roman"/>
              </w:rPr>
              <w:t>. Share out to whole class.</w:t>
            </w:r>
          </w:p>
          <w:p w:rsidR="001E5B59" w:rsidRPr="00760F71" w:rsidRDefault="001E5B59" w:rsidP="0052427E">
            <w:pPr>
              <w:rPr>
                <w:rFonts w:ascii="Times New Roman" w:hAnsi="Times New Roman" w:cs="Times New Roman"/>
                <w:b/>
              </w:rPr>
            </w:pPr>
          </w:p>
          <w:p w:rsidR="00C5130F" w:rsidRDefault="007E3D44" w:rsidP="0052427E">
            <w:pPr>
              <w:rPr>
                <w:rFonts w:ascii="Times New Roman" w:hAnsi="Times New Roman" w:cs="Times New Roman"/>
                <w:b/>
              </w:rPr>
            </w:pPr>
            <w:r>
              <w:rPr>
                <w:rFonts w:ascii="Times New Roman" w:hAnsi="Times New Roman" w:cs="Times New Roman"/>
                <w:b/>
              </w:rPr>
              <w:t>(pair work)</w:t>
            </w:r>
          </w:p>
          <w:p w:rsidR="007E3D44" w:rsidRPr="00760F71" w:rsidRDefault="007E3D44" w:rsidP="0052427E">
            <w:pPr>
              <w:rPr>
                <w:rFonts w:ascii="Times New Roman" w:hAnsi="Times New Roman" w:cs="Times New Roman"/>
                <w:b/>
              </w:rPr>
            </w:pPr>
          </w:p>
          <w:p w:rsidR="00C5130F" w:rsidRPr="00760F71" w:rsidRDefault="00C5130F" w:rsidP="0052427E">
            <w:pPr>
              <w:rPr>
                <w:rFonts w:ascii="Times New Roman" w:hAnsi="Times New Roman" w:cs="Times New Roman"/>
                <w:b/>
              </w:rPr>
            </w:pPr>
            <w:r w:rsidRPr="00760F71">
              <w:rPr>
                <w:rFonts w:ascii="Times New Roman" w:hAnsi="Times New Roman" w:cs="Times New Roman"/>
                <w:b/>
              </w:rPr>
              <w:t>Start reading Chapter 1</w:t>
            </w:r>
            <w:r w:rsidR="00780C50" w:rsidRPr="00760F71">
              <w:rPr>
                <w:rFonts w:ascii="Times New Roman" w:hAnsi="Times New Roman" w:cs="Times New Roman"/>
                <w:b/>
              </w:rPr>
              <w:t>1</w:t>
            </w:r>
          </w:p>
        </w:tc>
        <w:tc>
          <w:tcPr>
            <w:tcW w:w="3150" w:type="dxa"/>
            <w:shd w:val="clear" w:color="auto" w:fill="E2EFD9" w:themeFill="accent6" w:themeFillTint="33"/>
          </w:tcPr>
          <w:p w:rsidR="001E5B59" w:rsidRPr="00760F71" w:rsidRDefault="0002533F" w:rsidP="0052427E">
            <w:pPr>
              <w:rPr>
                <w:rFonts w:ascii="Times New Roman" w:hAnsi="Times New Roman" w:cs="Times New Roman"/>
              </w:rPr>
            </w:pPr>
            <w:r w:rsidRPr="00760F71">
              <w:rPr>
                <w:rFonts w:ascii="Times New Roman" w:hAnsi="Times New Roman" w:cs="Times New Roman"/>
              </w:rPr>
              <w:t>Finish</w:t>
            </w:r>
            <w:r w:rsidR="00060D91">
              <w:rPr>
                <w:rFonts w:ascii="Times New Roman" w:hAnsi="Times New Roman" w:cs="Times New Roman"/>
              </w:rPr>
              <w:t xml:space="preserve"> reading</w:t>
            </w:r>
            <w:r w:rsidRPr="00760F71">
              <w:rPr>
                <w:rFonts w:ascii="Times New Roman" w:hAnsi="Times New Roman" w:cs="Times New Roman"/>
              </w:rPr>
              <w:t xml:space="preserve"> novel – read </w:t>
            </w:r>
            <w:r w:rsidRPr="00060D91">
              <w:rPr>
                <w:rFonts w:ascii="Times New Roman" w:hAnsi="Times New Roman" w:cs="Times New Roman"/>
                <w:highlight w:val="yellow"/>
              </w:rPr>
              <w:t>chapter 12</w:t>
            </w:r>
            <w:r w:rsidR="00060D91" w:rsidRPr="00060D91">
              <w:rPr>
                <w:rFonts w:ascii="Times New Roman" w:hAnsi="Times New Roman" w:cs="Times New Roman"/>
                <w:highlight w:val="yellow"/>
              </w:rPr>
              <w:t xml:space="preserve"> and answer guiding questions</w:t>
            </w:r>
          </w:p>
        </w:tc>
      </w:tr>
      <w:tr w:rsidR="001E5B59" w:rsidRPr="00760F71" w:rsidTr="0052427E">
        <w:tc>
          <w:tcPr>
            <w:tcW w:w="2155" w:type="dxa"/>
            <w:shd w:val="clear" w:color="auto" w:fill="FFF2CC" w:themeFill="accent4" w:themeFillTint="33"/>
          </w:tcPr>
          <w:p w:rsidR="001E5B59" w:rsidRPr="00760F71" w:rsidRDefault="0077445F" w:rsidP="0052427E">
            <w:pPr>
              <w:rPr>
                <w:rFonts w:ascii="Times New Roman" w:hAnsi="Times New Roman" w:cs="Times New Roman"/>
              </w:rPr>
            </w:pPr>
            <w:r w:rsidRPr="00760F71">
              <w:rPr>
                <w:rFonts w:ascii="Times New Roman" w:hAnsi="Times New Roman" w:cs="Times New Roman"/>
                <w:b/>
              </w:rPr>
              <w:t>CC Reading Literature 1:</w:t>
            </w:r>
            <w:r w:rsidRPr="00760F71">
              <w:rPr>
                <w:rFonts w:ascii="Times New Roman" w:hAnsi="Times New Roman" w:cs="Times New Roman"/>
              </w:rPr>
              <w:t xml:space="preserve"> </w:t>
            </w:r>
            <w:r w:rsidRPr="00760F71">
              <w:rPr>
                <w:rFonts w:ascii="Times New Roman" w:hAnsi="Times New Roman" w:cs="Times New Roman"/>
                <w:color w:val="000000"/>
              </w:rPr>
              <w:t>Cite strong and thorough textual evidence to support analysis of what the text says explicitly as well as inferences drawn from the text.</w:t>
            </w:r>
          </w:p>
        </w:tc>
        <w:tc>
          <w:tcPr>
            <w:tcW w:w="2430" w:type="dxa"/>
            <w:shd w:val="clear" w:color="auto" w:fill="FFF2CC" w:themeFill="accent4" w:themeFillTint="33"/>
          </w:tcPr>
          <w:p w:rsidR="001E5B59" w:rsidRPr="00760F71" w:rsidRDefault="0077445F" w:rsidP="0052427E">
            <w:pPr>
              <w:rPr>
                <w:rFonts w:ascii="Times New Roman" w:hAnsi="Times New Roman" w:cs="Times New Roman"/>
              </w:rPr>
            </w:pPr>
            <w:r w:rsidRPr="00760F71">
              <w:rPr>
                <w:rFonts w:ascii="Times New Roman" w:hAnsi="Times New Roman" w:cs="Times New Roman"/>
                <w:b/>
                <w:sz w:val="20"/>
              </w:rPr>
              <w:t xml:space="preserve">CC Writing 1a: </w:t>
            </w:r>
            <w:r w:rsidRPr="00760F71">
              <w:rPr>
                <w:rFonts w:ascii="Times New Roman" w:hAnsi="Times New Roman" w:cs="Times New Roman"/>
                <w:color w:val="000000"/>
              </w:rPr>
              <w:t xml:space="preserve">Write arguments to support claims in an analysis of substantive topics or texts, using valid reasoning and relevant and sufficient evidence, create an </w:t>
            </w:r>
            <w:r w:rsidRPr="00760F71">
              <w:rPr>
                <w:rFonts w:ascii="Times New Roman" w:hAnsi="Times New Roman" w:cs="Times New Roman"/>
                <w:b/>
                <w:color w:val="000000"/>
              </w:rPr>
              <w:t xml:space="preserve">organization </w:t>
            </w:r>
            <w:r w:rsidRPr="00760F71">
              <w:rPr>
                <w:rFonts w:ascii="Times New Roman" w:hAnsi="Times New Roman" w:cs="Times New Roman"/>
                <w:color w:val="000000"/>
              </w:rPr>
              <w:t>that establishes clear relationships among the claim, counterclaims, reasons, and evidence</w:t>
            </w:r>
          </w:p>
        </w:tc>
        <w:tc>
          <w:tcPr>
            <w:tcW w:w="810" w:type="dxa"/>
            <w:shd w:val="clear" w:color="auto" w:fill="FFF2CC" w:themeFill="accent4" w:themeFillTint="33"/>
          </w:tcPr>
          <w:p w:rsidR="001E5B59" w:rsidRPr="00760F71" w:rsidRDefault="001E5B59" w:rsidP="0052427E">
            <w:pPr>
              <w:rPr>
                <w:rFonts w:ascii="Times New Roman" w:hAnsi="Times New Roman" w:cs="Times New Roman"/>
              </w:rPr>
            </w:pPr>
            <w:r w:rsidRPr="00760F71">
              <w:rPr>
                <w:rFonts w:ascii="Times New Roman" w:hAnsi="Times New Roman" w:cs="Times New Roman"/>
              </w:rPr>
              <w:t>5a</w:t>
            </w:r>
          </w:p>
        </w:tc>
        <w:tc>
          <w:tcPr>
            <w:tcW w:w="1980" w:type="dxa"/>
            <w:shd w:val="clear" w:color="auto" w:fill="FFF2CC" w:themeFill="accent4" w:themeFillTint="33"/>
          </w:tcPr>
          <w:p w:rsidR="00E7113C" w:rsidRPr="000E52AA" w:rsidRDefault="00E7113C" w:rsidP="0052427E">
            <w:pPr>
              <w:pStyle w:val="ListParagraph"/>
              <w:numPr>
                <w:ilvl w:val="0"/>
                <w:numId w:val="13"/>
              </w:numPr>
              <w:rPr>
                <w:rFonts w:ascii="Times New Roman" w:hAnsi="Times New Roman" w:cs="Times New Roman"/>
                <w:u w:val="single"/>
              </w:rPr>
            </w:pPr>
            <w:r>
              <w:rPr>
                <w:rFonts w:ascii="Times New Roman" w:hAnsi="Times New Roman" w:cs="Times New Roman"/>
              </w:rPr>
              <w:t>ID precise claim</w:t>
            </w:r>
          </w:p>
          <w:p w:rsidR="00E7113C" w:rsidRPr="000E52AA" w:rsidRDefault="00E7113C" w:rsidP="0052427E">
            <w:pPr>
              <w:pStyle w:val="ListParagraph"/>
              <w:numPr>
                <w:ilvl w:val="0"/>
                <w:numId w:val="13"/>
              </w:numPr>
              <w:rPr>
                <w:rFonts w:ascii="Times New Roman" w:hAnsi="Times New Roman" w:cs="Times New Roman"/>
                <w:u w:val="single"/>
              </w:rPr>
            </w:pPr>
            <w:r>
              <w:rPr>
                <w:rFonts w:ascii="Times New Roman" w:hAnsi="Times New Roman" w:cs="Times New Roman"/>
              </w:rPr>
              <w:t>ID and distinguish counterclaim</w:t>
            </w:r>
          </w:p>
          <w:p w:rsidR="00E7113C" w:rsidRPr="000E52AA" w:rsidRDefault="00E7113C" w:rsidP="0052427E">
            <w:pPr>
              <w:pStyle w:val="ListParagraph"/>
              <w:numPr>
                <w:ilvl w:val="0"/>
                <w:numId w:val="13"/>
              </w:numPr>
              <w:rPr>
                <w:rFonts w:ascii="Times New Roman" w:hAnsi="Times New Roman" w:cs="Times New Roman"/>
                <w:u w:val="single"/>
              </w:rPr>
            </w:pPr>
            <w:r>
              <w:rPr>
                <w:rFonts w:ascii="Times New Roman" w:hAnsi="Times New Roman" w:cs="Times New Roman"/>
              </w:rPr>
              <w:t>Determine relevance of evidence</w:t>
            </w:r>
          </w:p>
          <w:p w:rsidR="001E5B59" w:rsidRPr="00D34F43" w:rsidRDefault="00E7113C" w:rsidP="00D34F43">
            <w:pPr>
              <w:pStyle w:val="ListParagraph"/>
              <w:numPr>
                <w:ilvl w:val="0"/>
                <w:numId w:val="13"/>
              </w:numPr>
              <w:rPr>
                <w:rFonts w:ascii="Times New Roman" w:hAnsi="Times New Roman" w:cs="Times New Roman"/>
                <w:u w:val="single"/>
              </w:rPr>
            </w:pPr>
            <w:r w:rsidRPr="00D34F43">
              <w:rPr>
                <w:rFonts w:ascii="Times New Roman" w:hAnsi="Times New Roman" w:cs="Times New Roman"/>
              </w:rPr>
              <w:t>Organize reasons in a logical manner</w:t>
            </w:r>
          </w:p>
        </w:tc>
        <w:tc>
          <w:tcPr>
            <w:tcW w:w="3690" w:type="dxa"/>
            <w:shd w:val="clear" w:color="auto" w:fill="FFF2CC" w:themeFill="accent4" w:themeFillTint="33"/>
          </w:tcPr>
          <w:p w:rsidR="001E5B59" w:rsidRPr="00760F71" w:rsidRDefault="00B64D1F" w:rsidP="0052427E">
            <w:pPr>
              <w:rPr>
                <w:rFonts w:ascii="Times New Roman" w:hAnsi="Times New Roman" w:cs="Times New Roman"/>
                <w:b/>
              </w:rPr>
            </w:pPr>
            <w:r w:rsidRPr="00760F71">
              <w:rPr>
                <w:rFonts w:ascii="Times New Roman" w:hAnsi="Times New Roman" w:cs="Times New Roman"/>
                <w:b/>
              </w:rPr>
              <w:t xml:space="preserve">Day 5, hour 1: </w:t>
            </w:r>
          </w:p>
          <w:p w:rsidR="00413A11" w:rsidRPr="00760F71" w:rsidRDefault="00413A11" w:rsidP="0052427E">
            <w:pPr>
              <w:rPr>
                <w:rFonts w:ascii="Times New Roman" w:hAnsi="Times New Roman" w:cs="Times New Roman"/>
              </w:rPr>
            </w:pPr>
            <w:r w:rsidRPr="00760F71">
              <w:rPr>
                <w:rFonts w:ascii="Times New Roman" w:hAnsi="Times New Roman" w:cs="Times New Roman"/>
                <w:b/>
              </w:rPr>
              <w:t>Close reading</w:t>
            </w:r>
            <w:r w:rsidRPr="00760F71">
              <w:rPr>
                <w:rFonts w:ascii="Times New Roman" w:hAnsi="Times New Roman" w:cs="Times New Roman"/>
              </w:rPr>
              <w:t>: Jack and the hunters (savages) hunting Ralph, then found by the adults. (Chapter 12) (P. 198-200)</w:t>
            </w:r>
          </w:p>
          <w:p w:rsidR="00413A11" w:rsidRPr="00760F71" w:rsidRDefault="00413A11" w:rsidP="005744A1">
            <w:pPr>
              <w:rPr>
                <w:rFonts w:ascii="Times New Roman" w:hAnsi="Times New Roman" w:cs="Times New Roman"/>
                <w:b/>
              </w:rPr>
            </w:pPr>
          </w:p>
        </w:tc>
        <w:tc>
          <w:tcPr>
            <w:tcW w:w="3150" w:type="dxa"/>
            <w:shd w:val="clear" w:color="auto" w:fill="FFF2CC" w:themeFill="accent4" w:themeFillTint="33"/>
          </w:tcPr>
          <w:p w:rsidR="005744A1" w:rsidRDefault="005744A1" w:rsidP="005744A1">
            <w:pPr>
              <w:rPr>
                <w:rFonts w:ascii="Times New Roman" w:hAnsi="Times New Roman" w:cs="Times New Roman"/>
              </w:rPr>
            </w:pPr>
            <w:r>
              <w:rPr>
                <w:rFonts w:ascii="Times New Roman" w:hAnsi="Times New Roman" w:cs="Times New Roman"/>
              </w:rPr>
              <w:t>Quote analysis: Close reading and analytical response - focus on diction, inner dialogue, and mood</w:t>
            </w:r>
          </w:p>
          <w:p w:rsidR="005744A1" w:rsidRPr="00760F71" w:rsidRDefault="005744A1" w:rsidP="005744A1">
            <w:pPr>
              <w:rPr>
                <w:rFonts w:ascii="Times New Roman" w:hAnsi="Times New Roman" w:cs="Times New Roman"/>
              </w:rPr>
            </w:pPr>
          </w:p>
          <w:p w:rsidR="001E5B59" w:rsidRPr="00760F71" w:rsidRDefault="001E5B59" w:rsidP="0052427E">
            <w:pPr>
              <w:rPr>
                <w:rFonts w:ascii="Times New Roman" w:hAnsi="Times New Roman" w:cs="Times New Roman"/>
              </w:rPr>
            </w:pPr>
          </w:p>
        </w:tc>
      </w:tr>
      <w:tr w:rsidR="005C4FE8" w:rsidRPr="00760F71" w:rsidTr="0052427E">
        <w:tc>
          <w:tcPr>
            <w:tcW w:w="2155" w:type="dxa"/>
            <w:shd w:val="clear" w:color="auto" w:fill="FFF2CC" w:themeFill="accent4" w:themeFillTint="33"/>
          </w:tcPr>
          <w:p w:rsidR="005C4FE8" w:rsidRPr="00760F71" w:rsidRDefault="005C4FE8" w:rsidP="005C4FE8">
            <w:pPr>
              <w:rPr>
                <w:rFonts w:ascii="Times New Roman" w:hAnsi="Times New Roman" w:cs="Times New Roman"/>
              </w:rPr>
            </w:pPr>
            <w:r w:rsidRPr="00760F71">
              <w:rPr>
                <w:rFonts w:ascii="Times New Roman" w:hAnsi="Times New Roman" w:cs="Times New Roman"/>
                <w:b/>
              </w:rPr>
              <w:t>CC Reading Literature 1:</w:t>
            </w:r>
            <w:r w:rsidRPr="00760F71">
              <w:rPr>
                <w:rFonts w:ascii="Times New Roman" w:hAnsi="Times New Roman" w:cs="Times New Roman"/>
              </w:rPr>
              <w:t xml:space="preserve"> </w:t>
            </w:r>
            <w:r w:rsidRPr="00760F71">
              <w:rPr>
                <w:rFonts w:ascii="Times New Roman" w:hAnsi="Times New Roman" w:cs="Times New Roman"/>
                <w:color w:val="000000"/>
              </w:rPr>
              <w:t xml:space="preserve">Cite strong and thorough textual evidence to support analysis of what the text says explicitly as well as </w:t>
            </w:r>
            <w:r w:rsidRPr="00760F71">
              <w:rPr>
                <w:rFonts w:ascii="Times New Roman" w:hAnsi="Times New Roman" w:cs="Times New Roman"/>
                <w:color w:val="000000"/>
              </w:rPr>
              <w:lastRenderedPageBreak/>
              <w:t>inferences drawn from the text.</w:t>
            </w:r>
          </w:p>
        </w:tc>
        <w:tc>
          <w:tcPr>
            <w:tcW w:w="2430" w:type="dxa"/>
            <w:shd w:val="clear" w:color="auto" w:fill="FFF2CC" w:themeFill="accent4" w:themeFillTint="33"/>
          </w:tcPr>
          <w:p w:rsidR="005C4FE8" w:rsidRPr="00760F71" w:rsidRDefault="005C4FE8" w:rsidP="005C4FE8">
            <w:pPr>
              <w:rPr>
                <w:rFonts w:ascii="Times New Roman" w:hAnsi="Times New Roman" w:cs="Times New Roman"/>
              </w:rPr>
            </w:pPr>
            <w:r w:rsidRPr="00760F71">
              <w:rPr>
                <w:rFonts w:ascii="Times New Roman" w:hAnsi="Times New Roman" w:cs="Times New Roman"/>
                <w:b/>
                <w:sz w:val="20"/>
              </w:rPr>
              <w:lastRenderedPageBreak/>
              <w:t xml:space="preserve">CC Writing 1a: </w:t>
            </w:r>
            <w:r w:rsidRPr="00760F71">
              <w:rPr>
                <w:rFonts w:ascii="Times New Roman" w:hAnsi="Times New Roman" w:cs="Times New Roman"/>
                <w:color w:val="000000"/>
              </w:rPr>
              <w:t xml:space="preserve">Write arguments to support claims in an analysis of substantive topics or texts, using valid reasoning and relevant and sufficient evidence, create an </w:t>
            </w:r>
            <w:r w:rsidRPr="00760F71">
              <w:rPr>
                <w:rFonts w:ascii="Times New Roman" w:hAnsi="Times New Roman" w:cs="Times New Roman"/>
                <w:b/>
                <w:color w:val="000000"/>
              </w:rPr>
              <w:t xml:space="preserve">organization </w:t>
            </w:r>
            <w:r w:rsidRPr="00760F71">
              <w:rPr>
                <w:rFonts w:ascii="Times New Roman" w:hAnsi="Times New Roman" w:cs="Times New Roman"/>
                <w:color w:val="000000"/>
              </w:rPr>
              <w:lastRenderedPageBreak/>
              <w:t>that establishes clear relationships among the claim, counterclaims, reasons, and evidence</w:t>
            </w:r>
          </w:p>
        </w:tc>
        <w:tc>
          <w:tcPr>
            <w:tcW w:w="810" w:type="dxa"/>
            <w:shd w:val="clear" w:color="auto" w:fill="FFF2CC" w:themeFill="accent4" w:themeFillTint="33"/>
          </w:tcPr>
          <w:p w:rsidR="005C4FE8" w:rsidRPr="00760F71" w:rsidRDefault="005C4FE8" w:rsidP="005C4FE8">
            <w:pPr>
              <w:rPr>
                <w:rFonts w:ascii="Times New Roman" w:hAnsi="Times New Roman" w:cs="Times New Roman"/>
              </w:rPr>
            </w:pPr>
            <w:r w:rsidRPr="00760F71">
              <w:rPr>
                <w:rFonts w:ascii="Times New Roman" w:hAnsi="Times New Roman" w:cs="Times New Roman"/>
              </w:rPr>
              <w:lastRenderedPageBreak/>
              <w:t>5b</w:t>
            </w:r>
          </w:p>
        </w:tc>
        <w:tc>
          <w:tcPr>
            <w:tcW w:w="1980" w:type="dxa"/>
            <w:shd w:val="clear" w:color="auto" w:fill="FFF2CC" w:themeFill="accent4" w:themeFillTint="33"/>
          </w:tcPr>
          <w:p w:rsidR="005C4FE8" w:rsidRPr="00760F71" w:rsidRDefault="005C4FE8" w:rsidP="005C4FE8">
            <w:pPr>
              <w:rPr>
                <w:rFonts w:ascii="Times New Roman" w:hAnsi="Times New Roman" w:cs="Times New Roman"/>
                <w:u w:val="single"/>
              </w:rPr>
            </w:pPr>
            <w:r>
              <w:rPr>
                <w:rFonts w:ascii="Times New Roman" w:hAnsi="Times New Roman" w:cs="Times New Roman"/>
                <w:u w:val="single"/>
              </w:rPr>
              <w:t>Continue same goals</w:t>
            </w:r>
          </w:p>
        </w:tc>
        <w:tc>
          <w:tcPr>
            <w:tcW w:w="3690" w:type="dxa"/>
            <w:shd w:val="clear" w:color="auto" w:fill="FFF2CC" w:themeFill="accent4" w:themeFillTint="33"/>
          </w:tcPr>
          <w:p w:rsidR="005C4FE8" w:rsidRDefault="005C4FE8" w:rsidP="005C4FE8">
            <w:pPr>
              <w:rPr>
                <w:rFonts w:ascii="Times New Roman" w:hAnsi="Times New Roman" w:cs="Times New Roman"/>
                <w:b/>
              </w:rPr>
            </w:pPr>
            <w:r w:rsidRPr="00760F71">
              <w:rPr>
                <w:rFonts w:ascii="Times New Roman" w:hAnsi="Times New Roman" w:cs="Times New Roman"/>
                <w:b/>
              </w:rPr>
              <w:t xml:space="preserve">Day 5, hour 2: </w:t>
            </w:r>
          </w:p>
          <w:p w:rsidR="005C4FE8" w:rsidRDefault="005C4FE8" w:rsidP="005C4FE8">
            <w:pPr>
              <w:rPr>
                <w:rFonts w:ascii="Times New Roman" w:hAnsi="Times New Roman" w:cs="Times New Roman"/>
                <w:b/>
              </w:rPr>
            </w:pPr>
            <w:r w:rsidRPr="00312C2E">
              <w:rPr>
                <w:rFonts w:ascii="Times New Roman" w:hAnsi="Times New Roman" w:cs="Times New Roman"/>
                <w:b/>
                <w:highlight w:val="red"/>
              </w:rPr>
              <w:t>In-class writing #5 (final assessment)</w:t>
            </w:r>
          </w:p>
          <w:p w:rsidR="005C4FE8" w:rsidRDefault="005C4FE8" w:rsidP="005C4FE8">
            <w:pPr>
              <w:rPr>
                <w:rFonts w:ascii="Times New Roman" w:hAnsi="Times New Roman" w:cs="Times New Roman"/>
              </w:rPr>
            </w:pPr>
            <w:r>
              <w:rPr>
                <w:rFonts w:ascii="Times New Roman" w:hAnsi="Times New Roman" w:cs="Times New Roman"/>
              </w:rPr>
              <w:t>Write first draft of summative paper</w:t>
            </w:r>
          </w:p>
          <w:p w:rsidR="005C4FE8" w:rsidRDefault="005C4FE8" w:rsidP="005C4FE8">
            <w:pPr>
              <w:rPr>
                <w:rFonts w:ascii="Times New Roman" w:hAnsi="Times New Roman" w:cs="Times New Roman"/>
              </w:rPr>
            </w:pPr>
          </w:p>
          <w:p w:rsidR="005457CC" w:rsidRPr="00760F71" w:rsidRDefault="005457CC" w:rsidP="005457CC">
            <w:pPr>
              <w:rPr>
                <w:rFonts w:ascii="Times New Roman" w:hAnsi="Times New Roman" w:cs="Times New Roman"/>
              </w:rPr>
            </w:pPr>
            <w:r>
              <w:rPr>
                <w:rFonts w:ascii="Times New Roman" w:hAnsi="Times New Roman" w:cs="Times New Roman"/>
                <w:b/>
              </w:rPr>
              <w:t>Preparing an outline based on</w:t>
            </w:r>
            <w:r w:rsidRPr="00760F71">
              <w:rPr>
                <w:rFonts w:ascii="Times New Roman" w:hAnsi="Times New Roman" w:cs="Times New Roman"/>
              </w:rPr>
              <w:t xml:space="preserve"> EQs, base responses on EVIDENCE</w:t>
            </w:r>
          </w:p>
          <w:p w:rsidR="005457CC" w:rsidRPr="00B3609B" w:rsidRDefault="005457CC" w:rsidP="005C4FE8">
            <w:pPr>
              <w:rPr>
                <w:rFonts w:ascii="Times New Roman" w:hAnsi="Times New Roman" w:cs="Times New Roman"/>
              </w:rPr>
            </w:pPr>
          </w:p>
        </w:tc>
        <w:tc>
          <w:tcPr>
            <w:tcW w:w="3150" w:type="dxa"/>
            <w:shd w:val="clear" w:color="auto" w:fill="FFF2CC" w:themeFill="accent4" w:themeFillTint="33"/>
          </w:tcPr>
          <w:p w:rsidR="005C4FE8" w:rsidRPr="00760F71" w:rsidRDefault="005C4FE8" w:rsidP="005C4FE8">
            <w:pPr>
              <w:rPr>
                <w:rFonts w:ascii="Times New Roman" w:hAnsi="Times New Roman" w:cs="Times New Roman"/>
              </w:rPr>
            </w:pPr>
            <w:r>
              <w:rPr>
                <w:rFonts w:ascii="Times New Roman" w:hAnsi="Times New Roman" w:cs="Times New Roman"/>
              </w:rPr>
              <w:t>First draft of final paper</w:t>
            </w:r>
          </w:p>
        </w:tc>
      </w:tr>
      <w:tr w:rsidR="005C4FE8" w:rsidRPr="00760F71" w:rsidTr="0052427E">
        <w:tc>
          <w:tcPr>
            <w:tcW w:w="2155" w:type="dxa"/>
            <w:shd w:val="clear" w:color="auto" w:fill="FFF2CC" w:themeFill="accent4" w:themeFillTint="33"/>
          </w:tcPr>
          <w:p w:rsidR="005C4FE8" w:rsidRPr="00760F71" w:rsidRDefault="005C4FE8" w:rsidP="005C4FE8">
            <w:pPr>
              <w:rPr>
                <w:rFonts w:ascii="Times New Roman" w:hAnsi="Times New Roman" w:cs="Times New Roman"/>
              </w:rPr>
            </w:pPr>
            <w:r w:rsidRPr="00760F71">
              <w:rPr>
                <w:rFonts w:ascii="Times New Roman" w:hAnsi="Times New Roman" w:cs="Times New Roman"/>
                <w:b/>
              </w:rPr>
              <w:lastRenderedPageBreak/>
              <w:t>CC Reading Literature 1:</w:t>
            </w:r>
            <w:r w:rsidRPr="00760F71">
              <w:rPr>
                <w:rFonts w:ascii="Times New Roman" w:hAnsi="Times New Roman" w:cs="Times New Roman"/>
              </w:rPr>
              <w:t xml:space="preserve"> </w:t>
            </w:r>
            <w:r w:rsidRPr="00760F71">
              <w:rPr>
                <w:rFonts w:ascii="Times New Roman" w:hAnsi="Times New Roman" w:cs="Times New Roman"/>
                <w:color w:val="000000"/>
              </w:rPr>
              <w:t>Cite strong and thorough textual evidence to support analysis of what the text says explicitly as well as inferences drawn from the text.</w:t>
            </w:r>
          </w:p>
        </w:tc>
        <w:tc>
          <w:tcPr>
            <w:tcW w:w="2430" w:type="dxa"/>
            <w:shd w:val="clear" w:color="auto" w:fill="FFF2CC" w:themeFill="accent4" w:themeFillTint="33"/>
          </w:tcPr>
          <w:p w:rsidR="005C4FE8" w:rsidRPr="00760F71" w:rsidRDefault="005C4FE8" w:rsidP="005C4FE8">
            <w:pPr>
              <w:rPr>
                <w:rFonts w:ascii="Times New Roman" w:hAnsi="Times New Roman" w:cs="Times New Roman"/>
              </w:rPr>
            </w:pPr>
            <w:r w:rsidRPr="00760F71">
              <w:rPr>
                <w:rFonts w:ascii="Times New Roman" w:hAnsi="Times New Roman" w:cs="Times New Roman"/>
                <w:b/>
                <w:sz w:val="20"/>
              </w:rPr>
              <w:t xml:space="preserve">CC Writing 1a: </w:t>
            </w:r>
            <w:r w:rsidRPr="00760F71">
              <w:rPr>
                <w:rFonts w:ascii="Times New Roman" w:hAnsi="Times New Roman" w:cs="Times New Roman"/>
                <w:color w:val="000000"/>
              </w:rPr>
              <w:t xml:space="preserve">Write arguments to support claims in an analysis of substantive topics or texts, using valid reasoning and relevant and sufficient evidence, create an </w:t>
            </w:r>
            <w:r w:rsidRPr="00760F71">
              <w:rPr>
                <w:rFonts w:ascii="Times New Roman" w:hAnsi="Times New Roman" w:cs="Times New Roman"/>
                <w:b/>
                <w:color w:val="000000"/>
              </w:rPr>
              <w:t xml:space="preserve">organization </w:t>
            </w:r>
            <w:r w:rsidRPr="00760F71">
              <w:rPr>
                <w:rFonts w:ascii="Times New Roman" w:hAnsi="Times New Roman" w:cs="Times New Roman"/>
                <w:color w:val="000000"/>
              </w:rPr>
              <w:t>that establishes clear relationships among the claim, counterclaims, reasons, and evidence</w:t>
            </w:r>
          </w:p>
        </w:tc>
        <w:tc>
          <w:tcPr>
            <w:tcW w:w="810" w:type="dxa"/>
            <w:shd w:val="clear" w:color="auto" w:fill="FFF2CC" w:themeFill="accent4" w:themeFillTint="33"/>
          </w:tcPr>
          <w:p w:rsidR="005C4FE8" w:rsidRPr="00760F71" w:rsidRDefault="005C4FE8" w:rsidP="005C4FE8">
            <w:pPr>
              <w:rPr>
                <w:rFonts w:ascii="Times New Roman" w:hAnsi="Times New Roman" w:cs="Times New Roman"/>
              </w:rPr>
            </w:pPr>
            <w:r w:rsidRPr="00760F71">
              <w:rPr>
                <w:rFonts w:ascii="Times New Roman" w:hAnsi="Times New Roman" w:cs="Times New Roman"/>
              </w:rPr>
              <w:t>5c</w:t>
            </w:r>
          </w:p>
        </w:tc>
        <w:tc>
          <w:tcPr>
            <w:tcW w:w="1980" w:type="dxa"/>
            <w:shd w:val="clear" w:color="auto" w:fill="FFF2CC" w:themeFill="accent4" w:themeFillTint="33"/>
          </w:tcPr>
          <w:p w:rsidR="005C4FE8" w:rsidRPr="000E52AA" w:rsidRDefault="005C4FE8" w:rsidP="005C4FE8">
            <w:pPr>
              <w:pStyle w:val="ListParagraph"/>
              <w:numPr>
                <w:ilvl w:val="0"/>
                <w:numId w:val="13"/>
              </w:numPr>
              <w:rPr>
                <w:rFonts w:ascii="Times New Roman" w:hAnsi="Times New Roman" w:cs="Times New Roman"/>
                <w:u w:val="single"/>
              </w:rPr>
            </w:pPr>
            <w:r>
              <w:rPr>
                <w:rFonts w:ascii="Times New Roman" w:hAnsi="Times New Roman" w:cs="Times New Roman"/>
              </w:rPr>
              <w:t>precise claim</w:t>
            </w:r>
          </w:p>
          <w:p w:rsidR="005C4FE8" w:rsidRPr="000E52AA" w:rsidRDefault="005C4FE8" w:rsidP="005C4FE8">
            <w:pPr>
              <w:pStyle w:val="ListParagraph"/>
              <w:numPr>
                <w:ilvl w:val="0"/>
                <w:numId w:val="13"/>
              </w:numPr>
              <w:rPr>
                <w:rFonts w:ascii="Times New Roman" w:hAnsi="Times New Roman" w:cs="Times New Roman"/>
                <w:u w:val="single"/>
              </w:rPr>
            </w:pPr>
            <w:r>
              <w:rPr>
                <w:rFonts w:ascii="Times New Roman" w:hAnsi="Times New Roman" w:cs="Times New Roman"/>
              </w:rPr>
              <w:t>ID and distinguish counterclaim</w:t>
            </w:r>
          </w:p>
          <w:p w:rsidR="005C4FE8" w:rsidRPr="000E52AA" w:rsidRDefault="005C4FE8" w:rsidP="005C4FE8">
            <w:pPr>
              <w:pStyle w:val="ListParagraph"/>
              <w:numPr>
                <w:ilvl w:val="0"/>
                <w:numId w:val="13"/>
              </w:numPr>
              <w:rPr>
                <w:rFonts w:ascii="Times New Roman" w:hAnsi="Times New Roman" w:cs="Times New Roman"/>
                <w:u w:val="single"/>
              </w:rPr>
            </w:pPr>
            <w:r>
              <w:rPr>
                <w:rFonts w:ascii="Times New Roman" w:hAnsi="Times New Roman" w:cs="Times New Roman"/>
              </w:rPr>
              <w:t>Determine relevance of evidence</w:t>
            </w:r>
          </w:p>
          <w:p w:rsidR="005C4FE8" w:rsidRPr="004D63EC" w:rsidRDefault="005C4FE8" w:rsidP="005C4FE8">
            <w:pPr>
              <w:pStyle w:val="ListParagraph"/>
              <w:numPr>
                <w:ilvl w:val="0"/>
                <w:numId w:val="13"/>
              </w:numPr>
              <w:rPr>
                <w:rFonts w:ascii="Times New Roman" w:hAnsi="Times New Roman" w:cs="Times New Roman"/>
                <w:u w:val="single"/>
              </w:rPr>
            </w:pPr>
            <w:r w:rsidRPr="004D63EC">
              <w:rPr>
                <w:rFonts w:ascii="Times New Roman" w:hAnsi="Times New Roman" w:cs="Times New Roman"/>
              </w:rPr>
              <w:t>Organize reasons in a logical manner</w:t>
            </w:r>
          </w:p>
        </w:tc>
        <w:tc>
          <w:tcPr>
            <w:tcW w:w="3690" w:type="dxa"/>
            <w:shd w:val="clear" w:color="auto" w:fill="FFF2CC" w:themeFill="accent4" w:themeFillTint="33"/>
          </w:tcPr>
          <w:p w:rsidR="005C4FE8" w:rsidRDefault="005C4FE8" w:rsidP="005C4FE8">
            <w:pPr>
              <w:rPr>
                <w:rFonts w:ascii="Times New Roman" w:hAnsi="Times New Roman" w:cs="Times New Roman"/>
                <w:b/>
              </w:rPr>
            </w:pPr>
            <w:r w:rsidRPr="00760F71">
              <w:rPr>
                <w:rFonts w:ascii="Times New Roman" w:hAnsi="Times New Roman" w:cs="Times New Roman"/>
                <w:b/>
              </w:rPr>
              <w:t xml:space="preserve">Day 5, hour 3: </w:t>
            </w:r>
            <w:r w:rsidRPr="00543FA0">
              <w:rPr>
                <w:rFonts w:ascii="Times New Roman" w:hAnsi="Times New Roman" w:cs="Times New Roman"/>
                <w:b/>
                <w:highlight w:val="yellow"/>
              </w:rPr>
              <w:t>Peer evaluate</w:t>
            </w:r>
            <w:r>
              <w:rPr>
                <w:rFonts w:ascii="Times New Roman" w:hAnsi="Times New Roman" w:cs="Times New Roman"/>
                <w:b/>
              </w:rPr>
              <w:t xml:space="preserve"> – edit for use of semicolon (combining sentences), informal/formal language, strength of evidence, suggestions to add/edit explanation, clarity of claims, inclusion o</w:t>
            </w:r>
            <w:r w:rsidR="00C57B43">
              <w:rPr>
                <w:rFonts w:ascii="Times New Roman" w:hAnsi="Times New Roman" w:cs="Times New Roman"/>
                <w:b/>
              </w:rPr>
              <w:t>f</w:t>
            </w:r>
            <w:r>
              <w:rPr>
                <w:rFonts w:ascii="Times New Roman" w:hAnsi="Times New Roman" w:cs="Times New Roman"/>
                <w:b/>
              </w:rPr>
              <w:t xml:space="preserve"> counterclaim</w:t>
            </w:r>
          </w:p>
          <w:p w:rsidR="005C4FE8" w:rsidRDefault="005C4FE8" w:rsidP="005C4FE8">
            <w:pPr>
              <w:rPr>
                <w:rFonts w:ascii="Times New Roman" w:hAnsi="Times New Roman" w:cs="Times New Roman"/>
                <w:b/>
              </w:rPr>
            </w:pPr>
          </w:p>
          <w:p w:rsidR="005C4FE8" w:rsidRPr="00760F71" w:rsidRDefault="005C4FE8" w:rsidP="005C4FE8">
            <w:pPr>
              <w:rPr>
                <w:rFonts w:ascii="Times New Roman" w:hAnsi="Times New Roman" w:cs="Times New Roman"/>
                <w:b/>
              </w:rPr>
            </w:pPr>
            <w:r w:rsidRPr="00760F71">
              <w:rPr>
                <w:rFonts w:ascii="Times New Roman" w:hAnsi="Times New Roman" w:cs="Times New Roman"/>
                <w:b/>
              </w:rPr>
              <w:t>Final review and assessments</w:t>
            </w:r>
          </w:p>
        </w:tc>
        <w:tc>
          <w:tcPr>
            <w:tcW w:w="3150" w:type="dxa"/>
            <w:shd w:val="clear" w:color="auto" w:fill="FFF2CC" w:themeFill="accent4" w:themeFillTint="33"/>
          </w:tcPr>
          <w:p w:rsidR="005C4FE8" w:rsidRPr="00760F71" w:rsidRDefault="005C4FE8" w:rsidP="005C4FE8">
            <w:pPr>
              <w:rPr>
                <w:rFonts w:ascii="Times New Roman" w:hAnsi="Times New Roman" w:cs="Times New Roman"/>
              </w:rPr>
            </w:pPr>
            <w:r>
              <w:rPr>
                <w:rFonts w:ascii="Times New Roman" w:hAnsi="Times New Roman" w:cs="Times New Roman"/>
              </w:rPr>
              <w:t>Peer editing check list</w:t>
            </w:r>
          </w:p>
        </w:tc>
      </w:tr>
      <w:tr w:rsidR="00BB01FF" w:rsidRPr="00760F71" w:rsidTr="0052427E">
        <w:tc>
          <w:tcPr>
            <w:tcW w:w="2155" w:type="dxa"/>
            <w:shd w:val="clear" w:color="auto" w:fill="FFF2CC" w:themeFill="accent4" w:themeFillTint="33"/>
          </w:tcPr>
          <w:p w:rsidR="00BB01FF" w:rsidRPr="00760F71" w:rsidRDefault="00BB01FF" w:rsidP="00BB01FF">
            <w:pPr>
              <w:rPr>
                <w:rFonts w:ascii="Times New Roman" w:hAnsi="Times New Roman" w:cs="Times New Roman"/>
              </w:rPr>
            </w:pPr>
            <w:r w:rsidRPr="00760F71">
              <w:rPr>
                <w:rFonts w:ascii="Times New Roman" w:hAnsi="Times New Roman" w:cs="Times New Roman"/>
                <w:b/>
              </w:rPr>
              <w:t>CC Reading Literature 1:</w:t>
            </w:r>
            <w:r w:rsidRPr="00760F71">
              <w:rPr>
                <w:rFonts w:ascii="Times New Roman" w:hAnsi="Times New Roman" w:cs="Times New Roman"/>
              </w:rPr>
              <w:t xml:space="preserve"> </w:t>
            </w:r>
            <w:r w:rsidRPr="00760F71">
              <w:rPr>
                <w:rFonts w:ascii="Times New Roman" w:hAnsi="Times New Roman" w:cs="Times New Roman"/>
                <w:color w:val="000000"/>
              </w:rPr>
              <w:t>Cite strong and thorough textual evidence to support analysis of what the text says explicitly as well as inferences drawn from the text.</w:t>
            </w:r>
          </w:p>
        </w:tc>
        <w:tc>
          <w:tcPr>
            <w:tcW w:w="2430" w:type="dxa"/>
            <w:shd w:val="clear" w:color="auto" w:fill="FFF2CC" w:themeFill="accent4" w:themeFillTint="33"/>
          </w:tcPr>
          <w:p w:rsidR="00BB01FF" w:rsidRPr="00760F71" w:rsidRDefault="00BB01FF" w:rsidP="00BB01FF">
            <w:pPr>
              <w:rPr>
                <w:rFonts w:ascii="Times New Roman" w:hAnsi="Times New Roman" w:cs="Times New Roman"/>
              </w:rPr>
            </w:pPr>
            <w:r w:rsidRPr="00760F71">
              <w:rPr>
                <w:rFonts w:ascii="Times New Roman" w:hAnsi="Times New Roman" w:cs="Times New Roman"/>
                <w:b/>
                <w:sz w:val="20"/>
              </w:rPr>
              <w:t xml:space="preserve">CC Writing 1a: </w:t>
            </w:r>
            <w:r w:rsidRPr="00760F71">
              <w:rPr>
                <w:rFonts w:ascii="Times New Roman" w:hAnsi="Times New Roman" w:cs="Times New Roman"/>
                <w:color w:val="000000"/>
              </w:rPr>
              <w:t xml:space="preserve">Write arguments to support claims in an analysis of substantive topics or texts, using valid reasoning and relevant and sufficient evidence, create an </w:t>
            </w:r>
            <w:r w:rsidRPr="00760F71">
              <w:rPr>
                <w:rFonts w:ascii="Times New Roman" w:hAnsi="Times New Roman" w:cs="Times New Roman"/>
                <w:b/>
                <w:color w:val="000000"/>
              </w:rPr>
              <w:t xml:space="preserve">organization </w:t>
            </w:r>
            <w:r w:rsidRPr="00760F71">
              <w:rPr>
                <w:rFonts w:ascii="Times New Roman" w:hAnsi="Times New Roman" w:cs="Times New Roman"/>
                <w:color w:val="000000"/>
              </w:rPr>
              <w:t>that establishes clear relationships among the claim, counterclaims, reasons, and evidence</w:t>
            </w:r>
          </w:p>
        </w:tc>
        <w:tc>
          <w:tcPr>
            <w:tcW w:w="810" w:type="dxa"/>
            <w:shd w:val="clear" w:color="auto" w:fill="FFF2CC" w:themeFill="accent4" w:themeFillTint="33"/>
          </w:tcPr>
          <w:p w:rsidR="00BB01FF" w:rsidRPr="00760F71" w:rsidRDefault="00BB01FF" w:rsidP="00BB01FF">
            <w:pPr>
              <w:rPr>
                <w:rFonts w:ascii="Times New Roman" w:hAnsi="Times New Roman" w:cs="Times New Roman"/>
              </w:rPr>
            </w:pPr>
            <w:r w:rsidRPr="00760F71">
              <w:rPr>
                <w:rFonts w:ascii="Times New Roman" w:hAnsi="Times New Roman" w:cs="Times New Roman"/>
              </w:rPr>
              <w:t>5d</w:t>
            </w:r>
          </w:p>
        </w:tc>
        <w:tc>
          <w:tcPr>
            <w:tcW w:w="1980" w:type="dxa"/>
            <w:shd w:val="clear" w:color="auto" w:fill="FFF2CC" w:themeFill="accent4" w:themeFillTint="33"/>
          </w:tcPr>
          <w:p w:rsidR="00326081" w:rsidRPr="000E52AA" w:rsidRDefault="00326081" w:rsidP="00326081">
            <w:pPr>
              <w:pStyle w:val="ListParagraph"/>
              <w:numPr>
                <w:ilvl w:val="0"/>
                <w:numId w:val="13"/>
              </w:numPr>
              <w:rPr>
                <w:rFonts w:ascii="Times New Roman" w:hAnsi="Times New Roman" w:cs="Times New Roman"/>
                <w:u w:val="single"/>
              </w:rPr>
            </w:pPr>
            <w:r>
              <w:rPr>
                <w:rFonts w:ascii="Times New Roman" w:hAnsi="Times New Roman" w:cs="Times New Roman"/>
              </w:rPr>
              <w:t>precise claim</w:t>
            </w:r>
          </w:p>
          <w:p w:rsidR="00326081" w:rsidRPr="000E52AA" w:rsidRDefault="00326081" w:rsidP="00326081">
            <w:pPr>
              <w:pStyle w:val="ListParagraph"/>
              <w:numPr>
                <w:ilvl w:val="0"/>
                <w:numId w:val="13"/>
              </w:numPr>
              <w:rPr>
                <w:rFonts w:ascii="Times New Roman" w:hAnsi="Times New Roman" w:cs="Times New Roman"/>
                <w:u w:val="single"/>
              </w:rPr>
            </w:pPr>
            <w:r>
              <w:rPr>
                <w:rFonts w:ascii="Times New Roman" w:hAnsi="Times New Roman" w:cs="Times New Roman"/>
              </w:rPr>
              <w:t>ID and distinguish counterclaim</w:t>
            </w:r>
          </w:p>
          <w:p w:rsidR="00326081" w:rsidRPr="000E52AA" w:rsidRDefault="00326081" w:rsidP="00326081">
            <w:pPr>
              <w:pStyle w:val="ListParagraph"/>
              <w:numPr>
                <w:ilvl w:val="0"/>
                <w:numId w:val="13"/>
              </w:numPr>
              <w:rPr>
                <w:rFonts w:ascii="Times New Roman" w:hAnsi="Times New Roman" w:cs="Times New Roman"/>
                <w:u w:val="single"/>
              </w:rPr>
            </w:pPr>
            <w:r>
              <w:rPr>
                <w:rFonts w:ascii="Times New Roman" w:hAnsi="Times New Roman" w:cs="Times New Roman"/>
              </w:rPr>
              <w:t>Determine relevance of evidence</w:t>
            </w:r>
          </w:p>
          <w:p w:rsidR="00BB01FF" w:rsidRPr="00760F71" w:rsidRDefault="00326081" w:rsidP="00326081">
            <w:pPr>
              <w:rPr>
                <w:rFonts w:ascii="Times New Roman" w:hAnsi="Times New Roman" w:cs="Times New Roman"/>
                <w:u w:val="single"/>
              </w:rPr>
            </w:pPr>
            <w:r w:rsidRPr="004D63EC">
              <w:rPr>
                <w:rFonts w:ascii="Times New Roman" w:hAnsi="Times New Roman" w:cs="Times New Roman"/>
              </w:rPr>
              <w:t>Organize reasons in a logical manner</w:t>
            </w:r>
          </w:p>
        </w:tc>
        <w:tc>
          <w:tcPr>
            <w:tcW w:w="3690" w:type="dxa"/>
            <w:shd w:val="clear" w:color="auto" w:fill="FFF2CC" w:themeFill="accent4" w:themeFillTint="33"/>
          </w:tcPr>
          <w:p w:rsidR="00BB01FF" w:rsidRPr="00760F71" w:rsidRDefault="00BB01FF" w:rsidP="00BB01FF">
            <w:pPr>
              <w:rPr>
                <w:rFonts w:ascii="Times New Roman" w:hAnsi="Times New Roman" w:cs="Times New Roman"/>
              </w:rPr>
            </w:pPr>
            <w:r w:rsidRPr="00760F71">
              <w:rPr>
                <w:rFonts w:ascii="Times New Roman" w:hAnsi="Times New Roman" w:cs="Times New Roman"/>
                <w:b/>
              </w:rPr>
              <w:t>Day 5, hour 4  Final Drafting Phase</w:t>
            </w:r>
          </w:p>
          <w:p w:rsidR="00BB01FF" w:rsidRPr="00760F71" w:rsidRDefault="00BB01FF" w:rsidP="00BB01FF">
            <w:pPr>
              <w:rPr>
                <w:rFonts w:ascii="Times New Roman" w:hAnsi="Times New Roman" w:cs="Times New Roman"/>
              </w:rPr>
            </w:pPr>
            <w:r w:rsidRPr="00760F71">
              <w:rPr>
                <w:rFonts w:ascii="Times New Roman" w:hAnsi="Times New Roman" w:cs="Times New Roman"/>
              </w:rPr>
              <w:t>Type or rewrite final drafts of argumentative essay</w:t>
            </w:r>
          </w:p>
        </w:tc>
        <w:tc>
          <w:tcPr>
            <w:tcW w:w="3150" w:type="dxa"/>
            <w:shd w:val="clear" w:color="auto" w:fill="FFF2CC" w:themeFill="accent4" w:themeFillTint="33"/>
          </w:tcPr>
          <w:p w:rsidR="00BB01FF" w:rsidRPr="00760F71" w:rsidRDefault="00BB01FF" w:rsidP="00BB01FF">
            <w:pPr>
              <w:rPr>
                <w:rFonts w:ascii="Times New Roman" w:hAnsi="Times New Roman" w:cs="Times New Roman"/>
              </w:rPr>
            </w:pPr>
            <w:r>
              <w:rPr>
                <w:rFonts w:ascii="Times New Roman" w:hAnsi="Times New Roman" w:cs="Times New Roman"/>
              </w:rPr>
              <w:t>Final drafting (Computer lab?)</w:t>
            </w:r>
          </w:p>
        </w:tc>
      </w:tr>
    </w:tbl>
    <w:p w:rsidR="00D66582" w:rsidRDefault="00D66582" w:rsidP="001C77B2">
      <w:pPr>
        <w:rPr>
          <w:rFonts w:ascii="Times New Roman" w:hAnsi="Times New Roman" w:cs="Times New Roman"/>
        </w:rPr>
      </w:pPr>
    </w:p>
    <w:p w:rsidR="00D66582" w:rsidRDefault="00D66582">
      <w:pPr>
        <w:rPr>
          <w:rFonts w:ascii="Times New Roman" w:hAnsi="Times New Roman" w:cs="Times New Roman"/>
        </w:rPr>
      </w:pPr>
      <w:r>
        <w:rPr>
          <w:rFonts w:ascii="Times New Roman" w:hAnsi="Times New Roman" w:cs="Times New Roman"/>
        </w:rPr>
        <w:br w:type="page"/>
      </w:r>
    </w:p>
    <w:p w:rsidR="00622B45" w:rsidRDefault="00622B45" w:rsidP="001C77B2">
      <w:pPr>
        <w:rPr>
          <w:rFonts w:ascii="Times New Roman" w:hAnsi="Times New Roman" w:cs="Times New Roman"/>
        </w:rPr>
        <w:sectPr w:rsidR="00622B45" w:rsidSect="001E5B59">
          <w:pgSz w:w="15840" w:h="12240" w:orient="landscape"/>
          <w:pgMar w:top="720" w:right="720" w:bottom="720" w:left="720" w:header="720" w:footer="720" w:gutter="0"/>
          <w:cols w:space="720"/>
          <w:docGrid w:linePitch="360"/>
        </w:sectPr>
      </w:pPr>
    </w:p>
    <w:p w:rsidR="00E3263F" w:rsidRPr="00330CB5" w:rsidRDefault="00E3263F" w:rsidP="00E3263F">
      <w:pPr>
        <w:widowControl w:val="0"/>
        <w:spacing w:before="100" w:after="100" w:line="240" w:lineRule="auto"/>
        <w:jc w:val="center"/>
      </w:pPr>
      <w:r w:rsidRPr="00330CB5">
        <w:rPr>
          <w:rFonts w:ascii="Georgia" w:eastAsia="Georgia" w:hAnsi="Georgia" w:cs="Georgia"/>
          <w:color w:val="000000"/>
        </w:rPr>
        <w:lastRenderedPageBreak/>
        <w:t xml:space="preserve">“Why Boys Become Vicious” </w:t>
      </w:r>
    </w:p>
    <w:p w:rsidR="00E3263F" w:rsidRPr="00330CB5" w:rsidRDefault="00E3263F" w:rsidP="00E3263F">
      <w:pPr>
        <w:widowControl w:val="0"/>
        <w:spacing w:before="100" w:after="100" w:line="240" w:lineRule="auto"/>
        <w:jc w:val="center"/>
      </w:pPr>
      <w:r w:rsidRPr="00330CB5">
        <w:rPr>
          <w:rFonts w:ascii="Georgia" w:eastAsia="Georgia" w:hAnsi="Georgia" w:cs="Georgia"/>
          <w:color w:val="000000"/>
        </w:rPr>
        <w:t>by William Golding</w:t>
      </w:r>
    </w:p>
    <w:p w:rsidR="00E3263F" w:rsidRPr="00330CB5" w:rsidRDefault="00E3263F" w:rsidP="00E3263F">
      <w:pPr>
        <w:widowControl w:val="0"/>
        <w:spacing w:before="100" w:after="100" w:line="240" w:lineRule="auto"/>
      </w:pPr>
      <w:r w:rsidRPr="00330CB5">
        <w:rPr>
          <w:rFonts w:ascii="Georgia" w:eastAsia="Georgia" w:hAnsi="Georgia" w:cs="Georgia"/>
          <w:color w:val="000000"/>
        </w:rPr>
        <w:t>            Pick any of the great saints or moral leaders of Western civilization – Jesus, St. Francis, Mother Teresa – and the characteristic that stands out is their simplicity. If it is true, as it seems to be, that there is a simplicity about human goodness, then it is just as true that there is a corresponding complexity about human evil.</w:t>
      </w:r>
    </w:p>
    <w:p w:rsidR="00E3263F" w:rsidRPr="00330CB5" w:rsidRDefault="00E3263F" w:rsidP="00E3263F">
      <w:pPr>
        <w:widowControl w:val="0"/>
        <w:spacing w:before="100" w:after="100" w:line="240" w:lineRule="auto"/>
      </w:pPr>
      <w:r w:rsidRPr="00330CB5">
        <w:rPr>
          <w:rFonts w:ascii="Georgia" w:eastAsia="Georgia" w:hAnsi="Georgia" w:cs="Georgia"/>
          <w:color w:val="000000"/>
        </w:rPr>
        <w:t>            Hitler, Stalin and Idi Amin – to name just a few in the 20th century catalog of evil – were far from being simple men.  At times they were childish, at times mad, at times pathetic.  But their deeds were the twisted deeds of tangled and contorted souls.</w:t>
      </w:r>
    </w:p>
    <w:p w:rsidR="00E3263F" w:rsidRPr="00330CB5" w:rsidRDefault="00E3263F" w:rsidP="00E3263F">
      <w:pPr>
        <w:widowControl w:val="0"/>
        <w:spacing w:before="100" w:after="100" w:line="240" w:lineRule="auto"/>
      </w:pPr>
      <w:r w:rsidRPr="00330CB5">
        <w:rPr>
          <w:rFonts w:ascii="Georgia" w:eastAsia="Georgia" w:hAnsi="Georgia" w:cs="Georgia"/>
          <w:color w:val="000000"/>
        </w:rPr>
        <w:t>            So there is nothing the slightest bit simple about what happened to 2-year old James Bulger after he was led out of a Liverpool area shopping center by two older boys.</w:t>
      </w:r>
    </w:p>
    <w:p w:rsidR="00E3263F" w:rsidRPr="00330CB5" w:rsidRDefault="00E3263F" w:rsidP="00E3263F">
      <w:pPr>
        <w:widowControl w:val="0"/>
        <w:spacing w:before="100" w:after="100" w:line="240" w:lineRule="auto"/>
      </w:pPr>
      <w:r w:rsidRPr="00330CB5">
        <w:rPr>
          <w:rFonts w:ascii="Georgia" w:eastAsia="Georgia" w:hAnsi="Georgia" w:cs="Georgia"/>
          <w:color w:val="000000"/>
        </w:rPr>
        <w:t>            We are told that he was beaten and then dumped in the path of a train so that his injuries would be disguised.  To contemplate that deed, as we must if we are to live in the real world and not little worlds of our own making, is to face a peculiarly stark form of horror.  And the cruelty behind it is nothing if not complex.</w:t>
      </w:r>
    </w:p>
    <w:p w:rsidR="00E3263F" w:rsidRPr="00330CB5" w:rsidRDefault="00E3263F" w:rsidP="00E3263F">
      <w:pPr>
        <w:widowControl w:val="0"/>
        <w:spacing w:before="100" w:after="100" w:line="240" w:lineRule="auto"/>
      </w:pPr>
      <w:r w:rsidRPr="00330CB5">
        <w:rPr>
          <w:rFonts w:ascii="Georgia" w:eastAsia="Georgia" w:hAnsi="Georgia" w:cs="Georgia"/>
          <w:color w:val="000000"/>
        </w:rPr>
        <w:t xml:space="preserve">            It was nearly 40 years ago when I wrote about the cruelty boys can inflict on each other in </w:t>
      </w:r>
      <w:r w:rsidRPr="00330CB5">
        <w:rPr>
          <w:rFonts w:ascii="Georgia" w:eastAsia="Georgia" w:hAnsi="Georgia" w:cs="Georgia"/>
          <w:color w:val="000000"/>
          <w:u w:val="single"/>
        </w:rPr>
        <w:t>Lord of the Flies</w:t>
      </w:r>
      <w:r w:rsidRPr="00330CB5">
        <w:rPr>
          <w:rFonts w:ascii="Georgia" w:eastAsia="Georgia" w:hAnsi="Georgia" w:cs="Georgia"/>
          <w:color w:val="000000"/>
        </w:rPr>
        <w:t>.  It was, of course, not the first time that I had thought about human cruelty and its various manifestations.  Since then, too, I have had plenty of reason and opportunity to think about it more.</w:t>
      </w:r>
    </w:p>
    <w:p w:rsidR="00E3263F" w:rsidRPr="00330CB5" w:rsidRDefault="00E3263F" w:rsidP="00E3263F">
      <w:pPr>
        <w:widowControl w:val="0"/>
        <w:spacing w:before="100" w:after="100" w:line="240" w:lineRule="auto"/>
      </w:pPr>
      <w:r w:rsidRPr="00330CB5">
        <w:rPr>
          <w:rFonts w:ascii="Georgia" w:eastAsia="Georgia" w:hAnsi="Georgia" w:cs="Georgia"/>
          <w:color w:val="000000"/>
        </w:rPr>
        <w:t>Are men and women born with cruelty as a deep component of their nature?  Is civilization largely a heroic struggle to build layer upon layer of varnish upon the rough and splintered raw material of humankind?</w:t>
      </w:r>
    </w:p>
    <w:p w:rsidR="00E3263F" w:rsidRPr="00330CB5" w:rsidRDefault="00E3263F" w:rsidP="00E3263F">
      <w:pPr>
        <w:widowControl w:val="0"/>
        <w:spacing w:before="100" w:after="100" w:line="240" w:lineRule="auto"/>
      </w:pPr>
      <w:r w:rsidRPr="00330CB5">
        <w:rPr>
          <w:rFonts w:ascii="Georgia" w:eastAsia="Georgia" w:hAnsi="Georgia" w:cs="Georgia"/>
          <w:color w:val="000000"/>
        </w:rPr>
        <w:t>            Or does it make a truer picture if we imagine the newborn child as a blank slate upon which the harshness of experience soon prints its indelible and frightening patterns?</w:t>
      </w:r>
    </w:p>
    <w:p w:rsidR="00E3263F" w:rsidRPr="00330CB5" w:rsidRDefault="00E3263F" w:rsidP="00E3263F">
      <w:pPr>
        <w:widowControl w:val="0"/>
        <w:spacing w:before="100" w:after="100" w:line="240" w:lineRule="auto"/>
      </w:pPr>
      <w:r w:rsidRPr="00330CB5">
        <w:rPr>
          <w:rFonts w:ascii="Georgia" w:eastAsia="Georgia" w:hAnsi="Georgia" w:cs="Georgia"/>
          <w:color w:val="000000"/>
        </w:rPr>
        <w:t>            I believe all attempts to answer these great questions are doomed to end in doubt and confusion.  I leave them to psychologists and prophets.  I can only speak as a man who has lived long.</w:t>
      </w:r>
    </w:p>
    <w:p w:rsidR="00E3263F" w:rsidRPr="00330CB5" w:rsidRDefault="00E3263F" w:rsidP="00E3263F">
      <w:pPr>
        <w:widowControl w:val="0"/>
        <w:spacing w:before="100" w:after="100" w:line="240" w:lineRule="auto"/>
      </w:pPr>
      <w:r w:rsidRPr="00330CB5">
        <w:rPr>
          <w:rFonts w:ascii="Georgia" w:eastAsia="Georgia" w:hAnsi="Georgia" w:cs="Georgia"/>
          <w:color w:val="000000"/>
        </w:rPr>
        <w:t>            But there are certain things about cruelty – and especially the cruelty of boys – which I believe may be true and from which we can learn: though I also believe in the end we can never completely banish the kind of concentrated horror that has brought to us in the story of James Bulger.</w:t>
      </w:r>
    </w:p>
    <w:p w:rsidR="00E3263F" w:rsidRPr="00330CB5" w:rsidRDefault="00E3263F" w:rsidP="00E3263F">
      <w:pPr>
        <w:widowControl w:val="0"/>
        <w:spacing w:before="100" w:after="100" w:line="240" w:lineRule="auto"/>
      </w:pPr>
      <w:r w:rsidRPr="00330CB5">
        <w:rPr>
          <w:rFonts w:ascii="Georgia" w:eastAsia="Georgia" w:hAnsi="Georgia" w:cs="Georgia"/>
          <w:color w:val="000000"/>
        </w:rPr>
        <w:t xml:space="preserve">            There are, for instance, </w:t>
      </w:r>
      <w:r w:rsidRPr="00330CB5">
        <w:rPr>
          <w:rFonts w:ascii="Georgia" w:eastAsia="Georgia" w:hAnsi="Georgia" w:cs="Georgia"/>
          <w:i/>
          <w:color w:val="000000"/>
        </w:rPr>
        <w:t>conditions</w:t>
      </w:r>
      <w:r w:rsidRPr="00330CB5">
        <w:rPr>
          <w:rFonts w:ascii="Georgia" w:eastAsia="Georgia" w:hAnsi="Georgia" w:cs="Georgia"/>
          <w:color w:val="000000"/>
        </w:rPr>
        <w:t xml:space="preserve"> in which cruelty seems to flourish, which is different from saying that it has clear causes.  What are these conditions? </w:t>
      </w:r>
      <w:r w:rsidRPr="00330CB5">
        <w:rPr>
          <w:rFonts w:ascii="Georgia" w:eastAsia="Georgia" w:hAnsi="Georgia" w:cs="Georgia"/>
          <w:b/>
          <w:color w:val="000000"/>
        </w:rPr>
        <w:t>Chaos is one, fear is another.</w:t>
      </w:r>
    </w:p>
    <w:p w:rsidR="00E3263F" w:rsidRPr="00330CB5" w:rsidRDefault="00E3263F" w:rsidP="00E3263F">
      <w:pPr>
        <w:widowControl w:val="0"/>
        <w:spacing w:before="100" w:after="100" w:line="240" w:lineRule="auto"/>
      </w:pPr>
      <w:r w:rsidRPr="00330CB5">
        <w:rPr>
          <w:rFonts w:ascii="Georgia" w:eastAsia="Georgia" w:hAnsi="Georgia" w:cs="Georgia"/>
          <w:color w:val="000000"/>
        </w:rPr>
        <w:t>            In Russia after the First World War, there were, I believe, gangs of children who had lost their parents.  Dispossessed, without anywhere to live or anything to live on, they roamed the country attacking and killing out of sheer cruelty.</w:t>
      </w:r>
    </w:p>
    <w:p w:rsidR="00E3263F" w:rsidRPr="00330CB5" w:rsidRDefault="00E3263F" w:rsidP="00E3263F">
      <w:pPr>
        <w:widowControl w:val="0"/>
        <w:spacing w:before="100" w:after="100" w:line="240" w:lineRule="auto"/>
      </w:pPr>
      <w:r w:rsidRPr="00330CB5">
        <w:rPr>
          <w:rFonts w:ascii="Georgia" w:eastAsia="Georgia" w:hAnsi="Georgia" w:cs="Georgia"/>
          <w:color w:val="000000"/>
        </w:rPr>
        <w:t>            There was, at that time, social chaos in many countries, and, left to themselves, these children found a kind of elemental cohesion in their viciousness.</w:t>
      </w:r>
    </w:p>
    <w:p w:rsidR="00E3263F" w:rsidRPr="00330CB5" w:rsidRDefault="00E3263F" w:rsidP="00E3263F">
      <w:pPr>
        <w:widowControl w:val="0"/>
        <w:spacing w:before="100" w:after="100" w:line="240" w:lineRule="auto"/>
      </w:pPr>
      <w:r w:rsidRPr="00330CB5">
        <w:rPr>
          <w:rFonts w:ascii="Georgia" w:eastAsia="Georgia" w:hAnsi="Georgia" w:cs="Georgia"/>
          <w:color w:val="000000"/>
        </w:rPr>
        <w:t>            We are told that in some parts of Britain today there are new gangs of children – offspring of an underclass that seems to reject conventional parenting.  Without the support of mothers and fathers such children have nothing but the fruits of what they can beg and steal.</w:t>
      </w:r>
    </w:p>
    <w:p w:rsidR="00E3263F" w:rsidRPr="00330CB5" w:rsidRDefault="00E3263F" w:rsidP="00E3263F">
      <w:pPr>
        <w:widowControl w:val="0"/>
        <w:spacing w:before="100" w:after="100" w:line="240" w:lineRule="auto"/>
      </w:pPr>
      <w:r w:rsidRPr="00330CB5">
        <w:rPr>
          <w:rFonts w:ascii="Georgia" w:eastAsia="Georgia" w:hAnsi="Georgia" w:cs="Georgia"/>
          <w:color w:val="000000"/>
        </w:rPr>
        <w:t>            It would not surprise me if in these conditions, where the orders and patterns of society cease to matter, gangs begin to find cohesion merely in the joint fulfillment of their darkest instincts.</w:t>
      </w:r>
    </w:p>
    <w:p w:rsidR="00E3263F" w:rsidRPr="00330CB5" w:rsidRDefault="00E3263F" w:rsidP="00E3263F">
      <w:pPr>
        <w:widowControl w:val="0"/>
        <w:spacing w:before="100" w:after="100" w:line="240" w:lineRule="auto"/>
      </w:pPr>
      <w:r w:rsidRPr="00330CB5">
        <w:rPr>
          <w:rFonts w:ascii="Georgia" w:eastAsia="Georgia" w:hAnsi="Georgia" w:cs="Georgia"/>
          <w:color w:val="000000"/>
        </w:rPr>
        <w:lastRenderedPageBreak/>
        <w:t xml:space="preserve">            Add to this heady cocktail the other element – fear – and you get a mixture that is more than doubly terrifying.  When people are afraid they discover the violence within them and when they are afraid </w:t>
      </w:r>
      <w:r w:rsidRPr="00330CB5">
        <w:rPr>
          <w:rFonts w:ascii="Georgia" w:eastAsia="Georgia" w:hAnsi="Georgia" w:cs="Georgia"/>
          <w:i/>
          <w:color w:val="000000"/>
        </w:rPr>
        <w:t>together</w:t>
      </w:r>
      <w:r w:rsidRPr="00330CB5">
        <w:rPr>
          <w:rFonts w:ascii="Georgia" w:eastAsia="Georgia" w:hAnsi="Georgia" w:cs="Georgia"/>
          <w:color w:val="000000"/>
        </w:rPr>
        <w:t xml:space="preserve"> they discover that the violence within them can be almost bottomless.</w:t>
      </w:r>
    </w:p>
    <w:p w:rsidR="00E3263F" w:rsidRPr="00330CB5" w:rsidRDefault="00E3263F" w:rsidP="00E3263F">
      <w:pPr>
        <w:widowControl w:val="0"/>
        <w:spacing w:before="100" w:after="100" w:line="240" w:lineRule="auto"/>
      </w:pPr>
      <w:r w:rsidRPr="00330CB5">
        <w:rPr>
          <w:rFonts w:ascii="Georgia" w:eastAsia="Georgia" w:hAnsi="Georgia" w:cs="Georgia"/>
          <w:color w:val="000000"/>
        </w:rPr>
        <w:t>            I do not think it is too unlikely to suppose that children living without adult protection are often frightened.  Add to that the sudden fear or capture or prosecution – or simple fear of what they had unthinkingly done – and one can see how horrors come about.</w:t>
      </w:r>
    </w:p>
    <w:p w:rsidR="00E3263F" w:rsidRPr="00330CB5" w:rsidRDefault="00E3263F" w:rsidP="00E3263F">
      <w:pPr>
        <w:widowControl w:val="0"/>
        <w:spacing w:before="100" w:after="100" w:line="240" w:lineRule="auto"/>
      </w:pPr>
      <w:r w:rsidRPr="00330CB5">
        <w:rPr>
          <w:rFonts w:ascii="Georgia" w:eastAsia="Georgia" w:hAnsi="Georgia" w:cs="Georgia"/>
          <w:color w:val="000000"/>
        </w:rPr>
        <w:t>            Is it also true that the capacity of the young male to maim and torture is somehow connected to his long-forgotten beginning as a hunter and killer – a beginning that is very different from the female’s hearth?</w:t>
      </w:r>
    </w:p>
    <w:p w:rsidR="00E3263F" w:rsidRPr="00330CB5" w:rsidRDefault="00E3263F" w:rsidP="00E3263F">
      <w:pPr>
        <w:widowControl w:val="0"/>
        <w:spacing w:before="100" w:after="100" w:line="240" w:lineRule="auto"/>
      </w:pPr>
      <w:r w:rsidRPr="00330CB5">
        <w:rPr>
          <w:rFonts w:ascii="Georgia" w:eastAsia="Georgia" w:hAnsi="Georgia" w:cs="Georgia"/>
          <w:color w:val="000000"/>
        </w:rPr>
        <w:t xml:space="preserve">            </w:t>
      </w:r>
      <w:r w:rsidRPr="00330CB5">
        <w:rPr>
          <w:rFonts w:ascii="Georgia" w:eastAsia="Georgia" w:hAnsi="Georgia" w:cs="Georgia"/>
          <w:b/>
          <w:color w:val="000000"/>
        </w:rPr>
        <w:t>T</w:t>
      </w:r>
      <w:r w:rsidRPr="00330CB5">
        <w:rPr>
          <w:rFonts w:ascii="Georgia" w:eastAsia="Georgia" w:hAnsi="Georgia" w:cs="Georgia"/>
          <w:color w:val="000000"/>
        </w:rPr>
        <w:t>he truth must be that both components are of equal importance.  We are born with evil in us and cruelty is part of this.  (Though there is also a capacity for selflessness and love: otherwise we are denying part of our human nature.)</w:t>
      </w:r>
    </w:p>
    <w:p w:rsidR="00E3263F" w:rsidRPr="00330CB5" w:rsidRDefault="00E3263F" w:rsidP="00E3263F">
      <w:pPr>
        <w:widowControl w:val="0"/>
        <w:spacing w:before="100" w:after="100" w:line="240" w:lineRule="auto"/>
      </w:pPr>
      <w:r w:rsidRPr="00330CB5">
        <w:rPr>
          <w:rFonts w:ascii="Georgia" w:eastAsia="Georgia" w:hAnsi="Georgia" w:cs="Georgia"/>
          <w:color w:val="000000"/>
        </w:rPr>
        <w:t>            But what must be true is that we can be twisted and distorted beyond recognition by the guidance – or lack of it – that we absorb directly from our families.</w:t>
      </w:r>
    </w:p>
    <w:p w:rsidR="00E3263F" w:rsidRPr="00330CB5" w:rsidRDefault="00E3263F" w:rsidP="00E3263F">
      <w:pPr>
        <w:widowControl w:val="0"/>
        <w:spacing w:before="100" w:after="100" w:line="240" w:lineRule="auto"/>
      </w:pPr>
      <w:r w:rsidRPr="00330CB5">
        <w:rPr>
          <w:rFonts w:ascii="Georgia" w:eastAsia="Georgia" w:hAnsi="Georgia" w:cs="Georgia"/>
          <w:color w:val="000000"/>
        </w:rPr>
        <w:t>            If there is no one around to guide children, then they go wrong.  The people who guide children are their fathers and mothers.  Children need both and in the later part of this century they often have neither.</w:t>
      </w:r>
    </w:p>
    <w:p w:rsidR="00E3263F" w:rsidRPr="00330CB5" w:rsidRDefault="00E3263F" w:rsidP="00E3263F">
      <w:pPr>
        <w:widowControl w:val="0"/>
        <w:spacing w:before="100" w:after="100" w:line="240" w:lineRule="auto"/>
      </w:pPr>
      <w:r w:rsidRPr="00330CB5">
        <w:rPr>
          <w:rFonts w:ascii="Georgia" w:eastAsia="Georgia" w:hAnsi="Georgia" w:cs="Georgia"/>
          <w:color w:val="000000"/>
        </w:rPr>
        <w:t>            And when children go wrong they can often go wrong with a vengeance.  There is such energy in children; they are more powerful than any bomb.</w:t>
      </w:r>
    </w:p>
    <w:p w:rsidR="00E3263F" w:rsidRPr="00330CB5" w:rsidRDefault="00E3263F" w:rsidP="00E3263F">
      <w:pPr>
        <w:widowControl w:val="0"/>
        <w:spacing w:before="100" w:after="100" w:line="240" w:lineRule="auto"/>
      </w:pPr>
      <w:r w:rsidRPr="00330CB5">
        <w:rPr>
          <w:rFonts w:ascii="Georgia" w:eastAsia="Georgia" w:hAnsi="Georgia" w:cs="Georgia"/>
          <w:color w:val="000000"/>
        </w:rPr>
        <w:t>            Many modern childhoods must be sheer horror, though I do not believe this is necessarily anything new – history has been full of horror and children have always suffered their share of it.</w:t>
      </w:r>
    </w:p>
    <w:p w:rsidR="00E3263F" w:rsidRPr="00330CB5" w:rsidRDefault="00E3263F" w:rsidP="00E3263F">
      <w:pPr>
        <w:widowControl w:val="0"/>
        <w:spacing w:before="100" w:after="100" w:line="240" w:lineRule="auto"/>
      </w:pPr>
      <w:r w:rsidRPr="00330CB5">
        <w:rPr>
          <w:rFonts w:ascii="Georgia" w:eastAsia="Georgia" w:hAnsi="Georgia" w:cs="Georgia"/>
          <w:color w:val="000000"/>
        </w:rPr>
        <w:t>            If parents are absent, if fathers do not provide strength and mothers do not provide love, then children will plumb the depths of their nature.</w:t>
      </w:r>
    </w:p>
    <w:p w:rsidR="00E3263F" w:rsidRPr="00330CB5" w:rsidRDefault="00E3263F" w:rsidP="00E3263F">
      <w:pPr>
        <w:widowControl w:val="0"/>
        <w:spacing w:before="100" w:after="100" w:line="240" w:lineRule="auto"/>
        <w:ind w:firstLine="720"/>
      </w:pPr>
      <w:r w:rsidRPr="00330CB5">
        <w:rPr>
          <w:rFonts w:ascii="Georgia" w:eastAsia="Georgia" w:hAnsi="Georgia" w:cs="Georgia"/>
          <w:color w:val="000000"/>
        </w:rPr>
        <w:t>Old men perhaps are hard to surprise.  If this is what happened in the case of the killers or James Bulger we should not be surprised.  But we can be shocked into recognizing evil when we see it.  The poor child’s pains are over.  God help us all.</w:t>
      </w:r>
    </w:p>
    <w:p w:rsidR="00E3263F" w:rsidRPr="00330CB5" w:rsidRDefault="00E3263F" w:rsidP="00E3263F">
      <w:pPr>
        <w:widowControl w:val="0"/>
        <w:spacing w:after="200"/>
      </w:pPr>
    </w:p>
    <w:p w:rsidR="00E3263F" w:rsidRDefault="00E3263F">
      <w:pPr>
        <w:rPr>
          <w:rFonts w:ascii="Times New Roman" w:hAnsi="Times New Roman" w:cs="Times New Roman"/>
          <w:b/>
          <w:sz w:val="28"/>
        </w:rPr>
      </w:pPr>
      <w:r>
        <w:rPr>
          <w:rFonts w:ascii="Times New Roman" w:hAnsi="Times New Roman" w:cs="Times New Roman"/>
          <w:b/>
          <w:sz w:val="28"/>
        </w:rPr>
        <w:br w:type="page"/>
      </w:r>
    </w:p>
    <w:p w:rsidR="00622B45" w:rsidRPr="00D64111" w:rsidRDefault="00622B45" w:rsidP="00622B45">
      <w:pPr>
        <w:rPr>
          <w:rFonts w:ascii="Times New Roman" w:hAnsi="Times New Roman" w:cs="Times New Roman"/>
          <w:b/>
          <w:sz w:val="28"/>
          <w:u w:val="single"/>
        </w:rPr>
        <w:sectPr w:rsidR="00622B45" w:rsidRPr="00D64111" w:rsidSect="00622B45">
          <w:pgSz w:w="12240" w:h="15840" w:code="1"/>
          <w:pgMar w:top="1440" w:right="1440" w:bottom="1440" w:left="1440" w:header="720" w:footer="720" w:gutter="0"/>
          <w:cols w:space="720"/>
          <w:docGrid w:linePitch="360"/>
        </w:sectPr>
      </w:pPr>
      <w:r w:rsidRPr="00C333ED">
        <w:rPr>
          <w:rFonts w:ascii="Times New Roman" w:hAnsi="Times New Roman" w:cs="Times New Roman"/>
          <w:b/>
          <w:sz w:val="28"/>
        </w:rPr>
        <w:lastRenderedPageBreak/>
        <w:t xml:space="preserve">Vocabulary </w:t>
      </w:r>
      <w:r>
        <w:rPr>
          <w:rFonts w:ascii="Times New Roman" w:hAnsi="Times New Roman" w:cs="Times New Roman"/>
          <w:b/>
          <w:sz w:val="28"/>
        </w:rPr>
        <w:t xml:space="preserve">Topic: </w:t>
      </w:r>
      <w:r>
        <w:rPr>
          <w:rFonts w:ascii="Times New Roman" w:hAnsi="Times New Roman" w:cs="Times New Roman"/>
          <w:b/>
          <w:sz w:val="28"/>
          <w:u w:val="single"/>
        </w:rPr>
        <w:tab/>
      </w:r>
      <w:r>
        <w:rPr>
          <w:rFonts w:ascii="Times New Roman" w:hAnsi="Times New Roman" w:cs="Times New Roman"/>
          <w:b/>
          <w:sz w:val="28"/>
          <w:u w:val="single"/>
        </w:rPr>
        <w:tab/>
      </w:r>
      <w:r>
        <w:rPr>
          <w:rFonts w:ascii="Times New Roman" w:hAnsi="Times New Roman" w:cs="Times New Roman"/>
          <w:b/>
          <w:sz w:val="28"/>
          <w:u w:val="single"/>
        </w:rPr>
        <w:tab/>
      </w:r>
      <w:r>
        <w:rPr>
          <w:rFonts w:ascii="Times New Roman" w:hAnsi="Times New Roman" w:cs="Times New Roman"/>
          <w:b/>
          <w:sz w:val="28"/>
          <w:u w:val="single"/>
        </w:rPr>
        <w:tab/>
      </w:r>
      <w:r>
        <w:rPr>
          <w:rFonts w:ascii="Times New Roman" w:hAnsi="Times New Roman" w:cs="Times New Roman"/>
          <w:b/>
          <w:sz w:val="28"/>
          <w:u w:val="single"/>
        </w:rPr>
        <w:tab/>
      </w:r>
      <w:r>
        <w:rPr>
          <w:rFonts w:ascii="Times New Roman" w:hAnsi="Times New Roman" w:cs="Times New Roman"/>
          <w:b/>
          <w:sz w:val="28"/>
          <w:u w:val="single"/>
        </w:rPr>
        <w:tab/>
      </w:r>
      <w:r>
        <w:rPr>
          <w:rFonts w:ascii="Times New Roman" w:hAnsi="Times New Roman" w:cs="Times New Roman"/>
          <w:b/>
          <w:sz w:val="28"/>
          <w:u w:val="single"/>
        </w:rPr>
        <w:tab/>
      </w:r>
    </w:p>
    <w:tbl>
      <w:tblPr>
        <w:tblStyle w:val="TableGrid"/>
        <w:tblW w:w="9468" w:type="dxa"/>
        <w:tblLook w:val="04A0" w:firstRow="1" w:lastRow="0" w:firstColumn="1" w:lastColumn="0" w:noHBand="0" w:noVBand="1"/>
      </w:tblPr>
      <w:tblGrid>
        <w:gridCol w:w="4734"/>
        <w:gridCol w:w="684"/>
        <w:gridCol w:w="4050"/>
      </w:tblGrid>
      <w:tr w:rsidR="00622B45" w:rsidTr="003D63E6">
        <w:tc>
          <w:tcPr>
            <w:tcW w:w="5418" w:type="dxa"/>
            <w:gridSpan w:val="2"/>
            <w:tcBorders>
              <w:top w:val="single" w:sz="18" w:space="0" w:color="auto"/>
              <w:left w:val="single" w:sz="18" w:space="0" w:color="auto"/>
            </w:tcBorders>
          </w:tcPr>
          <w:p w:rsidR="00622B45" w:rsidRPr="001471EB" w:rsidRDefault="00622B45" w:rsidP="003D63E6">
            <w:pPr>
              <w:spacing w:line="360" w:lineRule="auto"/>
              <w:rPr>
                <w:rFonts w:ascii="Times New Roman" w:hAnsi="Times New Roman" w:cs="Times New Roman"/>
                <w:b/>
              </w:rPr>
            </w:pPr>
            <w:r w:rsidRPr="001471EB">
              <w:rPr>
                <w:rFonts w:ascii="Times New Roman" w:hAnsi="Times New Roman" w:cs="Times New Roman"/>
                <w:b/>
              </w:rPr>
              <w:lastRenderedPageBreak/>
              <w:t xml:space="preserve">Term/Phrase: </w:t>
            </w:r>
          </w:p>
        </w:tc>
        <w:tc>
          <w:tcPr>
            <w:tcW w:w="4050" w:type="dxa"/>
            <w:tcBorders>
              <w:top w:val="single" w:sz="18" w:space="0" w:color="auto"/>
              <w:right w:val="single" w:sz="18" w:space="0" w:color="auto"/>
            </w:tcBorders>
          </w:tcPr>
          <w:p w:rsidR="00622B45" w:rsidRPr="001471EB" w:rsidRDefault="00622B45" w:rsidP="003D63E6">
            <w:pPr>
              <w:spacing w:line="360" w:lineRule="auto"/>
              <w:rPr>
                <w:rFonts w:ascii="Times New Roman" w:hAnsi="Times New Roman" w:cs="Times New Roman"/>
                <w:b/>
              </w:rPr>
            </w:pPr>
            <w:r w:rsidRPr="001471EB">
              <w:rPr>
                <w:rFonts w:ascii="Times New Roman" w:hAnsi="Times New Roman" w:cs="Times New Roman"/>
                <w:b/>
              </w:rPr>
              <w:t>My Understanding   1   2   3   4</w:t>
            </w:r>
          </w:p>
        </w:tc>
      </w:tr>
      <w:tr w:rsidR="00622B45" w:rsidTr="003D63E6">
        <w:tc>
          <w:tcPr>
            <w:tcW w:w="9468" w:type="dxa"/>
            <w:gridSpan w:val="3"/>
            <w:tcBorders>
              <w:left w:val="single" w:sz="18" w:space="0" w:color="auto"/>
              <w:right w:val="single" w:sz="18" w:space="0" w:color="auto"/>
            </w:tcBorders>
          </w:tcPr>
          <w:p w:rsidR="00622B45" w:rsidRPr="001471EB" w:rsidRDefault="00622B45" w:rsidP="003D63E6">
            <w:pPr>
              <w:spacing w:line="360" w:lineRule="auto"/>
              <w:rPr>
                <w:rFonts w:ascii="Times New Roman" w:hAnsi="Times New Roman" w:cs="Times New Roman"/>
                <w:b/>
              </w:rPr>
            </w:pPr>
            <w:r w:rsidRPr="001471EB">
              <w:rPr>
                <w:rFonts w:ascii="Times New Roman" w:hAnsi="Times New Roman" w:cs="Times New Roman"/>
                <w:b/>
              </w:rPr>
              <w:t>Word used in a sentence:</w:t>
            </w:r>
          </w:p>
        </w:tc>
      </w:tr>
      <w:tr w:rsidR="00622B45" w:rsidTr="003D63E6">
        <w:tc>
          <w:tcPr>
            <w:tcW w:w="9468" w:type="dxa"/>
            <w:gridSpan w:val="3"/>
            <w:tcBorders>
              <w:left w:val="single" w:sz="18" w:space="0" w:color="auto"/>
              <w:right w:val="single" w:sz="18" w:space="0" w:color="auto"/>
            </w:tcBorders>
          </w:tcPr>
          <w:p w:rsidR="00622B45" w:rsidRPr="001471EB" w:rsidRDefault="00622B45" w:rsidP="003D63E6">
            <w:pPr>
              <w:spacing w:line="360" w:lineRule="auto"/>
              <w:rPr>
                <w:rFonts w:ascii="Times New Roman" w:hAnsi="Times New Roman" w:cs="Times New Roman"/>
                <w:b/>
              </w:rPr>
            </w:pPr>
          </w:p>
        </w:tc>
      </w:tr>
      <w:tr w:rsidR="00622B45" w:rsidTr="003D63E6">
        <w:tc>
          <w:tcPr>
            <w:tcW w:w="9468" w:type="dxa"/>
            <w:gridSpan w:val="3"/>
            <w:tcBorders>
              <w:left w:val="single" w:sz="18" w:space="0" w:color="auto"/>
              <w:right w:val="single" w:sz="18" w:space="0" w:color="auto"/>
            </w:tcBorders>
          </w:tcPr>
          <w:p w:rsidR="00622B45" w:rsidRPr="001471EB" w:rsidRDefault="00622B45" w:rsidP="003D63E6">
            <w:pPr>
              <w:spacing w:line="360" w:lineRule="auto"/>
              <w:rPr>
                <w:rFonts w:ascii="Times New Roman" w:hAnsi="Times New Roman" w:cs="Times New Roman"/>
                <w:b/>
              </w:rPr>
            </w:pPr>
          </w:p>
        </w:tc>
      </w:tr>
      <w:tr w:rsidR="00622B45" w:rsidTr="003D63E6">
        <w:trPr>
          <w:trHeight w:val="454"/>
        </w:trPr>
        <w:tc>
          <w:tcPr>
            <w:tcW w:w="4734" w:type="dxa"/>
            <w:vMerge w:val="restart"/>
            <w:tcBorders>
              <w:left w:val="single" w:sz="18" w:space="0" w:color="auto"/>
            </w:tcBorders>
          </w:tcPr>
          <w:p w:rsidR="00622B45" w:rsidRPr="001471EB" w:rsidRDefault="00622B45" w:rsidP="003D63E6">
            <w:pPr>
              <w:spacing w:line="360" w:lineRule="auto"/>
              <w:rPr>
                <w:rFonts w:ascii="Times New Roman" w:hAnsi="Times New Roman" w:cs="Times New Roman"/>
                <w:b/>
              </w:rPr>
            </w:pPr>
            <w:r w:rsidRPr="001471EB">
              <w:rPr>
                <w:rFonts w:ascii="Times New Roman" w:hAnsi="Times New Roman" w:cs="Times New Roman"/>
                <w:b/>
              </w:rPr>
              <w:t>Drawing</w:t>
            </w:r>
          </w:p>
          <w:p w:rsidR="00622B45" w:rsidRPr="001471EB" w:rsidRDefault="00622B45" w:rsidP="003D63E6">
            <w:pPr>
              <w:spacing w:line="360" w:lineRule="auto"/>
              <w:rPr>
                <w:rFonts w:ascii="Times New Roman" w:hAnsi="Times New Roman" w:cs="Times New Roman"/>
                <w:b/>
              </w:rPr>
            </w:pPr>
          </w:p>
          <w:p w:rsidR="00622B45" w:rsidRPr="001471EB" w:rsidRDefault="00622B45" w:rsidP="003D63E6">
            <w:pPr>
              <w:spacing w:line="360" w:lineRule="auto"/>
              <w:rPr>
                <w:rFonts w:ascii="Times New Roman" w:hAnsi="Times New Roman" w:cs="Times New Roman"/>
                <w:b/>
              </w:rPr>
            </w:pPr>
          </w:p>
          <w:p w:rsidR="00622B45" w:rsidRPr="001471EB" w:rsidRDefault="00622B45" w:rsidP="003D63E6">
            <w:pPr>
              <w:spacing w:line="360" w:lineRule="auto"/>
              <w:rPr>
                <w:rFonts w:ascii="Times New Roman" w:hAnsi="Times New Roman" w:cs="Times New Roman"/>
                <w:b/>
              </w:rPr>
            </w:pPr>
          </w:p>
        </w:tc>
        <w:tc>
          <w:tcPr>
            <w:tcW w:w="4734" w:type="dxa"/>
            <w:gridSpan w:val="2"/>
            <w:tcBorders>
              <w:right w:val="single" w:sz="18" w:space="0" w:color="auto"/>
            </w:tcBorders>
          </w:tcPr>
          <w:p w:rsidR="00622B45" w:rsidRPr="001471EB" w:rsidRDefault="00622B45" w:rsidP="003D63E6">
            <w:pPr>
              <w:spacing w:line="360" w:lineRule="auto"/>
              <w:rPr>
                <w:rFonts w:ascii="Times New Roman" w:hAnsi="Times New Roman" w:cs="Times New Roman"/>
                <w:b/>
              </w:rPr>
            </w:pPr>
            <w:r>
              <w:rPr>
                <w:rFonts w:ascii="Times New Roman" w:hAnsi="Times New Roman" w:cs="Times New Roman"/>
                <w:b/>
              </w:rPr>
              <w:t>D</w:t>
            </w:r>
            <w:r w:rsidRPr="001471EB">
              <w:rPr>
                <w:rFonts w:ascii="Times New Roman" w:hAnsi="Times New Roman" w:cs="Times New Roman"/>
                <w:b/>
              </w:rPr>
              <w:t>efinition</w:t>
            </w:r>
            <w:r>
              <w:rPr>
                <w:rFonts w:ascii="Times New Roman" w:hAnsi="Times New Roman" w:cs="Times New Roman"/>
                <w:b/>
              </w:rPr>
              <w:t xml:space="preserve"> in my words</w:t>
            </w:r>
            <w:r w:rsidRPr="001471EB">
              <w:rPr>
                <w:rFonts w:ascii="Times New Roman" w:hAnsi="Times New Roman" w:cs="Times New Roman"/>
                <w:b/>
              </w:rPr>
              <w:t>:</w:t>
            </w:r>
          </w:p>
        </w:tc>
      </w:tr>
      <w:tr w:rsidR="00622B45" w:rsidTr="003D63E6">
        <w:trPr>
          <w:trHeight w:val="453"/>
        </w:trPr>
        <w:tc>
          <w:tcPr>
            <w:tcW w:w="4734" w:type="dxa"/>
            <w:vMerge/>
            <w:tcBorders>
              <w:left w:val="single" w:sz="18" w:space="0" w:color="auto"/>
            </w:tcBorders>
          </w:tcPr>
          <w:p w:rsidR="00622B45" w:rsidRDefault="00622B45" w:rsidP="003D63E6">
            <w:pPr>
              <w:spacing w:line="360" w:lineRule="auto"/>
            </w:pPr>
          </w:p>
        </w:tc>
        <w:tc>
          <w:tcPr>
            <w:tcW w:w="4734" w:type="dxa"/>
            <w:gridSpan w:val="2"/>
            <w:tcBorders>
              <w:right w:val="single" w:sz="18" w:space="0" w:color="auto"/>
            </w:tcBorders>
          </w:tcPr>
          <w:p w:rsidR="00622B45" w:rsidRDefault="00622B45" w:rsidP="003D63E6">
            <w:pPr>
              <w:spacing w:line="360" w:lineRule="auto"/>
            </w:pPr>
          </w:p>
        </w:tc>
      </w:tr>
      <w:tr w:rsidR="00622B45" w:rsidTr="003D63E6">
        <w:trPr>
          <w:trHeight w:val="453"/>
        </w:trPr>
        <w:tc>
          <w:tcPr>
            <w:tcW w:w="4734" w:type="dxa"/>
            <w:vMerge/>
            <w:tcBorders>
              <w:left w:val="single" w:sz="18" w:space="0" w:color="auto"/>
            </w:tcBorders>
          </w:tcPr>
          <w:p w:rsidR="00622B45" w:rsidRDefault="00622B45" w:rsidP="003D63E6">
            <w:pPr>
              <w:spacing w:line="360" w:lineRule="auto"/>
            </w:pPr>
          </w:p>
        </w:tc>
        <w:tc>
          <w:tcPr>
            <w:tcW w:w="4734" w:type="dxa"/>
            <w:gridSpan w:val="2"/>
            <w:tcBorders>
              <w:right w:val="single" w:sz="18" w:space="0" w:color="auto"/>
            </w:tcBorders>
          </w:tcPr>
          <w:p w:rsidR="00622B45" w:rsidRDefault="00622B45" w:rsidP="003D63E6">
            <w:pPr>
              <w:spacing w:line="360" w:lineRule="auto"/>
            </w:pPr>
          </w:p>
        </w:tc>
      </w:tr>
      <w:tr w:rsidR="00622B45" w:rsidTr="003D63E6">
        <w:trPr>
          <w:trHeight w:val="453"/>
        </w:trPr>
        <w:tc>
          <w:tcPr>
            <w:tcW w:w="4734" w:type="dxa"/>
            <w:vMerge/>
            <w:tcBorders>
              <w:left w:val="single" w:sz="18" w:space="0" w:color="auto"/>
              <w:bottom w:val="single" w:sz="18" w:space="0" w:color="auto"/>
            </w:tcBorders>
          </w:tcPr>
          <w:p w:rsidR="00622B45" w:rsidRDefault="00622B45" w:rsidP="003D63E6">
            <w:pPr>
              <w:spacing w:line="360" w:lineRule="auto"/>
            </w:pPr>
          </w:p>
        </w:tc>
        <w:tc>
          <w:tcPr>
            <w:tcW w:w="4734" w:type="dxa"/>
            <w:gridSpan w:val="2"/>
            <w:tcBorders>
              <w:bottom w:val="single" w:sz="18" w:space="0" w:color="auto"/>
              <w:right w:val="single" w:sz="18" w:space="0" w:color="auto"/>
            </w:tcBorders>
          </w:tcPr>
          <w:p w:rsidR="00622B45" w:rsidRDefault="00622B45" w:rsidP="003D63E6">
            <w:pPr>
              <w:spacing w:line="360" w:lineRule="auto"/>
            </w:pPr>
          </w:p>
        </w:tc>
      </w:tr>
    </w:tbl>
    <w:p w:rsidR="00622B45" w:rsidRDefault="00622B45" w:rsidP="00622B45"/>
    <w:tbl>
      <w:tblPr>
        <w:tblStyle w:val="TableGrid"/>
        <w:tblW w:w="9468" w:type="dxa"/>
        <w:tblLook w:val="04A0" w:firstRow="1" w:lastRow="0" w:firstColumn="1" w:lastColumn="0" w:noHBand="0" w:noVBand="1"/>
      </w:tblPr>
      <w:tblGrid>
        <w:gridCol w:w="4734"/>
        <w:gridCol w:w="684"/>
        <w:gridCol w:w="4050"/>
      </w:tblGrid>
      <w:tr w:rsidR="00622B45" w:rsidTr="003D63E6">
        <w:tc>
          <w:tcPr>
            <w:tcW w:w="5418" w:type="dxa"/>
            <w:gridSpan w:val="2"/>
            <w:tcBorders>
              <w:top w:val="single" w:sz="18" w:space="0" w:color="auto"/>
              <w:left w:val="single" w:sz="18" w:space="0" w:color="auto"/>
            </w:tcBorders>
          </w:tcPr>
          <w:p w:rsidR="00622B45" w:rsidRPr="001471EB" w:rsidRDefault="00622B45" w:rsidP="003D63E6">
            <w:pPr>
              <w:spacing w:line="360" w:lineRule="auto"/>
              <w:rPr>
                <w:rFonts w:ascii="Times New Roman" w:hAnsi="Times New Roman" w:cs="Times New Roman"/>
                <w:b/>
              </w:rPr>
            </w:pPr>
            <w:r w:rsidRPr="001471EB">
              <w:rPr>
                <w:rFonts w:ascii="Times New Roman" w:hAnsi="Times New Roman" w:cs="Times New Roman"/>
                <w:b/>
              </w:rPr>
              <w:t xml:space="preserve">Term/Phrase: </w:t>
            </w:r>
          </w:p>
        </w:tc>
        <w:tc>
          <w:tcPr>
            <w:tcW w:w="4050" w:type="dxa"/>
            <w:tcBorders>
              <w:top w:val="single" w:sz="18" w:space="0" w:color="auto"/>
              <w:right w:val="single" w:sz="18" w:space="0" w:color="auto"/>
            </w:tcBorders>
          </w:tcPr>
          <w:p w:rsidR="00622B45" w:rsidRPr="001471EB" w:rsidRDefault="00622B45" w:rsidP="003D63E6">
            <w:pPr>
              <w:spacing w:line="360" w:lineRule="auto"/>
              <w:rPr>
                <w:rFonts w:ascii="Times New Roman" w:hAnsi="Times New Roman" w:cs="Times New Roman"/>
                <w:b/>
              </w:rPr>
            </w:pPr>
            <w:r w:rsidRPr="001471EB">
              <w:rPr>
                <w:rFonts w:ascii="Times New Roman" w:hAnsi="Times New Roman" w:cs="Times New Roman"/>
                <w:b/>
              </w:rPr>
              <w:t>My Understanding   1   2   3   4</w:t>
            </w:r>
          </w:p>
        </w:tc>
      </w:tr>
      <w:tr w:rsidR="00622B45" w:rsidTr="003D63E6">
        <w:tc>
          <w:tcPr>
            <w:tcW w:w="9468" w:type="dxa"/>
            <w:gridSpan w:val="3"/>
            <w:tcBorders>
              <w:left w:val="single" w:sz="18" w:space="0" w:color="auto"/>
              <w:right w:val="single" w:sz="18" w:space="0" w:color="auto"/>
            </w:tcBorders>
          </w:tcPr>
          <w:p w:rsidR="00622B45" w:rsidRPr="001471EB" w:rsidRDefault="00622B45" w:rsidP="003D63E6">
            <w:pPr>
              <w:spacing w:line="360" w:lineRule="auto"/>
              <w:rPr>
                <w:rFonts w:ascii="Times New Roman" w:hAnsi="Times New Roman" w:cs="Times New Roman"/>
                <w:b/>
              </w:rPr>
            </w:pPr>
            <w:r w:rsidRPr="001471EB">
              <w:rPr>
                <w:rFonts w:ascii="Times New Roman" w:hAnsi="Times New Roman" w:cs="Times New Roman"/>
                <w:b/>
              </w:rPr>
              <w:t>Word used in a sentence:</w:t>
            </w:r>
          </w:p>
        </w:tc>
      </w:tr>
      <w:tr w:rsidR="00622B45" w:rsidTr="003D63E6">
        <w:tc>
          <w:tcPr>
            <w:tcW w:w="9468" w:type="dxa"/>
            <w:gridSpan w:val="3"/>
            <w:tcBorders>
              <w:left w:val="single" w:sz="18" w:space="0" w:color="auto"/>
              <w:right w:val="single" w:sz="18" w:space="0" w:color="auto"/>
            </w:tcBorders>
          </w:tcPr>
          <w:p w:rsidR="00622B45" w:rsidRPr="001471EB" w:rsidRDefault="00622B45" w:rsidP="003D63E6">
            <w:pPr>
              <w:spacing w:line="360" w:lineRule="auto"/>
              <w:rPr>
                <w:rFonts w:ascii="Times New Roman" w:hAnsi="Times New Roman" w:cs="Times New Roman"/>
                <w:b/>
              </w:rPr>
            </w:pPr>
          </w:p>
        </w:tc>
      </w:tr>
      <w:tr w:rsidR="00622B45" w:rsidTr="003D63E6">
        <w:tc>
          <w:tcPr>
            <w:tcW w:w="9468" w:type="dxa"/>
            <w:gridSpan w:val="3"/>
            <w:tcBorders>
              <w:left w:val="single" w:sz="18" w:space="0" w:color="auto"/>
              <w:right w:val="single" w:sz="18" w:space="0" w:color="auto"/>
            </w:tcBorders>
          </w:tcPr>
          <w:p w:rsidR="00622B45" w:rsidRPr="001471EB" w:rsidRDefault="00622B45" w:rsidP="003D63E6">
            <w:pPr>
              <w:spacing w:line="360" w:lineRule="auto"/>
              <w:rPr>
                <w:rFonts w:ascii="Times New Roman" w:hAnsi="Times New Roman" w:cs="Times New Roman"/>
                <w:b/>
              </w:rPr>
            </w:pPr>
          </w:p>
        </w:tc>
      </w:tr>
      <w:tr w:rsidR="00622B45" w:rsidTr="003D63E6">
        <w:trPr>
          <w:trHeight w:val="454"/>
        </w:trPr>
        <w:tc>
          <w:tcPr>
            <w:tcW w:w="4734" w:type="dxa"/>
            <w:vMerge w:val="restart"/>
            <w:tcBorders>
              <w:left w:val="single" w:sz="18" w:space="0" w:color="auto"/>
            </w:tcBorders>
          </w:tcPr>
          <w:p w:rsidR="00622B45" w:rsidRPr="001471EB" w:rsidRDefault="00622B45" w:rsidP="003D63E6">
            <w:pPr>
              <w:spacing w:line="360" w:lineRule="auto"/>
              <w:rPr>
                <w:rFonts w:ascii="Times New Roman" w:hAnsi="Times New Roman" w:cs="Times New Roman"/>
                <w:b/>
              </w:rPr>
            </w:pPr>
            <w:r w:rsidRPr="001471EB">
              <w:rPr>
                <w:rFonts w:ascii="Times New Roman" w:hAnsi="Times New Roman" w:cs="Times New Roman"/>
                <w:b/>
              </w:rPr>
              <w:t>Drawing</w:t>
            </w:r>
          </w:p>
          <w:p w:rsidR="00622B45" w:rsidRPr="001471EB" w:rsidRDefault="00622B45" w:rsidP="003D63E6">
            <w:pPr>
              <w:spacing w:line="360" w:lineRule="auto"/>
              <w:rPr>
                <w:rFonts w:ascii="Times New Roman" w:hAnsi="Times New Roman" w:cs="Times New Roman"/>
                <w:b/>
              </w:rPr>
            </w:pPr>
          </w:p>
          <w:p w:rsidR="00622B45" w:rsidRPr="001471EB" w:rsidRDefault="00622B45" w:rsidP="003D63E6">
            <w:pPr>
              <w:spacing w:line="360" w:lineRule="auto"/>
              <w:rPr>
                <w:rFonts w:ascii="Times New Roman" w:hAnsi="Times New Roman" w:cs="Times New Roman"/>
                <w:b/>
              </w:rPr>
            </w:pPr>
          </w:p>
          <w:p w:rsidR="00622B45" w:rsidRPr="001471EB" w:rsidRDefault="00622B45" w:rsidP="003D63E6">
            <w:pPr>
              <w:spacing w:line="360" w:lineRule="auto"/>
              <w:rPr>
                <w:rFonts w:ascii="Times New Roman" w:hAnsi="Times New Roman" w:cs="Times New Roman"/>
                <w:b/>
              </w:rPr>
            </w:pPr>
          </w:p>
        </w:tc>
        <w:tc>
          <w:tcPr>
            <w:tcW w:w="4734" w:type="dxa"/>
            <w:gridSpan w:val="2"/>
            <w:tcBorders>
              <w:right w:val="single" w:sz="18" w:space="0" w:color="auto"/>
            </w:tcBorders>
          </w:tcPr>
          <w:p w:rsidR="00622B45" w:rsidRPr="001471EB" w:rsidRDefault="00622B45" w:rsidP="003D63E6">
            <w:pPr>
              <w:spacing w:line="360" w:lineRule="auto"/>
              <w:rPr>
                <w:rFonts w:ascii="Times New Roman" w:hAnsi="Times New Roman" w:cs="Times New Roman"/>
                <w:b/>
              </w:rPr>
            </w:pPr>
            <w:r>
              <w:rPr>
                <w:rFonts w:ascii="Times New Roman" w:hAnsi="Times New Roman" w:cs="Times New Roman"/>
                <w:b/>
              </w:rPr>
              <w:t>D</w:t>
            </w:r>
            <w:r w:rsidRPr="001471EB">
              <w:rPr>
                <w:rFonts w:ascii="Times New Roman" w:hAnsi="Times New Roman" w:cs="Times New Roman"/>
                <w:b/>
              </w:rPr>
              <w:t>efinition</w:t>
            </w:r>
            <w:r>
              <w:rPr>
                <w:rFonts w:ascii="Times New Roman" w:hAnsi="Times New Roman" w:cs="Times New Roman"/>
                <w:b/>
              </w:rPr>
              <w:t xml:space="preserve"> in my words</w:t>
            </w:r>
            <w:r w:rsidRPr="001471EB">
              <w:rPr>
                <w:rFonts w:ascii="Times New Roman" w:hAnsi="Times New Roman" w:cs="Times New Roman"/>
                <w:b/>
              </w:rPr>
              <w:t>:</w:t>
            </w:r>
          </w:p>
        </w:tc>
      </w:tr>
      <w:tr w:rsidR="00622B45" w:rsidTr="003D63E6">
        <w:trPr>
          <w:trHeight w:val="453"/>
        </w:trPr>
        <w:tc>
          <w:tcPr>
            <w:tcW w:w="4734" w:type="dxa"/>
            <w:vMerge/>
            <w:tcBorders>
              <w:left w:val="single" w:sz="18" w:space="0" w:color="auto"/>
            </w:tcBorders>
          </w:tcPr>
          <w:p w:rsidR="00622B45" w:rsidRDefault="00622B45" w:rsidP="003D63E6">
            <w:pPr>
              <w:spacing w:line="360" w:lineRule="auto"/>
            </w:pPr>
          </w:p>
        </w:tc>
        <w:tc>
          <w:tcPr>
            <w:tcW w:w="4734" w:type="dxa"/>
            <w:gridSpan w:val="2"/>
            <w:tcBorders>
              <w:right w:val="single" w:sz="18" w:space="0" w:color="auto"/>
            </w:tcBorders>
          </w:tcPr>
          <w:p w:rsidR="00622B45" w:rsidRDefault="00622B45" w:rsidP="003D63E6">
            <w:pPr>
              <w:spacing w:line="360" w:lineRule="auto"/>
            </w:pPr>
          </w:p>
        </w:tc>
      </w:tr>
      <w:tr w:rsidR="00622B45" w:rsidTr="003D63E6">
        <w:trPr>
          <w:trHeight w:val="453"/>
        </w:trPr>
        <w:tc>
          <w:tcPr>
            <w:tcW w:w="4734" w:type="dxa"/>
            <w:vMerge/>
            <w:tcBorders>
              <w:left w:val="single" w:sz="18" w:space="0" w:color="auto"/>
            </w:tcBorders>
          </w:tcPr>
          <w:p w:rsidR="00622B45" w:rsidRDefault="00622B45" w:rsidP="003D63E6">
            <w:pPr>
              <w:spacing w:line="360" w:lineRule="auto"/>
            </w:pPr>
          </w:p>
        </w:tc>
        <w:tc>
          <w:tcPr>
            <w:tcW w:w="4734" w:type="dxa"/>
            <w:gridSpan w:val="2"/>
            <w:tcBorders>
              <w:right w:val="single" w:sz="18" w:space="0" w:color="auto"/>
            </w:tcBorders>
          </w:tcPr>
          <w:p w:rsidR="00622B45" w:rsidRDefault="00622B45" w:rsidP="003D63E6">
            <w:pPr>
              <w:spacing w:line="360" w:lineRule="auto"/>
            </w:pPr>
          </w:p>
        </w:tc>
      </w:tr>
      <w:tr w:rsidR="00622B45" w:rsidTr="003D63E6">
        <w:trPr>
          <w:trHeight w:val="453"/>
        </w:trPr>
        <w:tc>
          <w:tcPr>
            <w:tcW w:w="4734" w:type="dxa"/>
            <w:vMerge/>
            <w:tcBorders>
              <w:left w:val="single" w:sz="18" w:space="0" w:color="auto"/>
              <w:bottom w:val="single" w:sz="18" w:space="0" w:color="auto"/>
            </w:tcBorders>
          </w:tcPr>
          <w:p w:rsidR="00622B45" w:rsidRDefault="00622B45" w:rsidP="003D63E6">
            <w:pPr>
              <w:spacing w:line="360" w:lineRule="auto"/>
            </w:pPr>
          </w:p>
        </w:tc>
        <w:tc>
          <w:tcPr>
            <w:tcW w:w="4734" w:type="dxa"/>
            <w:gridSpan w:val="2"/>
            <w:tcBorders>
              <w:bottom w:val="single" w:sz="18" w:space="0" w:color="auto"/>
              <w:right w:val="single" w:sz="18" w:space="0" w:color="auto"/>
            </w:tcBorders>
          </w:tcPr>
          <w:p w:rsidR="00622B45" w:rsidRDefault="00622B45" w:rsidP="003D63E6">
            <w:pPr>
              <w:spacing w:line="360" w:lineRule="auto"/>
            </w:pPr>
          </w:p>
        </w:tc>
      </w:tr>
    </w:tbl>
    <w:p w:rsidR="00622B45" w:rsidRDefault="00622B45" w:rsidP="00622B45"/>
    <w:tbl>
      <w:tblPr>
        <w:tblStyle w:val="TableGrid"/>
        <w:tblW w:w="9468" w:type="dxa"/>
        <w:tblLook w:val="04A0" w:firstRow="1" w:lastRow="0" w:firstColumn="1" w:lastColumn="0" w:noHBand="0" w:noVBand="1"/>
      </w:tblPr>
      <w:tblGrid>
        <w:gridCol w:w="4734"/>
        <w:gridCol w:w="684"/>
        <w:gridCol w:w="4050"/>
      </w:tblGrid>
      <w:tr w:rsidR="00622B45" w:rsidTr="003D63E6">
        <w:tc>
          <w:tcPr>
            <w:tcW w:w="5418" w:type="dxa"/>
            <w:gridSpan w:val="2"/>
            <w:tcBorders>
              <w:top w:val="single" w:sz="18" w:space="0" w:color="auto"/>
              <w:left w:val="single" w:sz="18" w:space="0" w:color="auto"/>
            </w:tcBorders>
          </w:tcPr>
          <w:p w:rsidR="00622B45" w:rsidRPr="001471EB" w:rsidRDefault="00622B45" w:rsidP="003D63E6">
            <w:pPr>
              <w:spacing w:line="360" w:lineRule="auto"/>
              <w:rPr>
                <w:rFonts w:ascii="Times New Roman" w:hAnsi="Times New Roman" w:cs="Times New Roman"/>
                <w:b/>
              </w:rPr>
            </w:pPr>
            <w:r w:rsidRPr="001471EB">
              <w:rPr>
                <w:rFonts w:ascii="Times New Roman" w:hAnsi="Times New Roman" w:cs="Times New Roman"/>
                <w:b/>
              </w:rPr>
              <w:t xml:space="preserve">Term/Phrase: </w:t>
            </w:r>
          </w:p>
        </w:tc>
        <w:tc>
          <w:tcPr>
            <w:tcW w:w="4050" w:type="dxa"/>
            <w:tcBorders>
              <w:top w:val="single" w:sz="18" w:space="0" w:color="auto"/>
              <w:right w:val="single" w:sz="18" w:space="0" w:color="auto"/>
            </w:tcBorders>
          </w:tcPr>
          <w:p w:rsidR="00622B45" w:rsidRPr="001471EB" w:rsidRDefault="00622B45" w:rsidP="003D63E6">
            <w:pPr>
              <w:spacing w:line="360" w:lineRule="auto"/>
              <w:rPr>
                <w:rFonts w:ascii="Times New Roman" w:hAnsi="Times New Roman" w:cs="Times New Roman"/>
                <w:b/>
              </w:rPr>
            </w:pPr>
            <w:r w:rsidRPr="001471EB">
              <w:rPr>
                <w:rFonts w:ascii="Times New Roman" w:hAnsi="Times New Roman" w:cs="Times New Roman"/>
                <w:b/>
              </w:rPr>
              <w:t>My Understanding   1   2   3   4</w:t>
            </w:r>
          </w:p>
        </w:tc>
      </w:tr>
      <w:tr w:rsidR="00622B45" w:rsidTr="003D63E6">
        <w:tc>
          <w:tcPr>
            <w:tcW w:w="9468" w:type="dxa"/>
            <w:gridSpan w:val="3"/>
            <w:tcBorders>
              <w:left w:val="single" w:sz="18" w:space="0" w:color="auto"/>
              <w:right w:val="single" w:sz="18" w:space="0" w:color="auto"/>
            </w:tcBorders>
          </w:tcPr>
          <w:p w:rsidR="00622B45" w:rsidRPr="001471EB" w:rsidRDefault="00622B45" w:rsidP="003D63E6">
            <w:pPr>
              <w:spacing w:line="360" w:lineRule="auto"/>
              <w:rPr>
                <w:rFonts w:ascii="Times New Roman" w:hAnsi="Times New Roman" w:cs="Times New Roman"/>
                <w:b/>
              </w:rPr>
            </w:pPr>
            <w:r w:rsidRPr="001471EB">
              <w:rPr>
                <w:rFonts w:ascii="Times New Roman" w:hAnsi="Times New Roman" w:cs="Times New Roman"/>
                <w:b/>
              </w:rPr>
              <w:t>Word used in a sentence:</w:t>
            </w:r>
          </w:p>
        </w:tc>
      </w:tr>
      <w:tr w:rsidR="00622B45" w:rsidTr="003D63E6">
        <w:tc>
          <w:tcPr>
            <w:tcW w:w="9468" w:type="dxa"/>
            <w:gridSpan w:val="3"/>
            <w:tcBorders>
              <w:left w:val="single" w:sz="18" w:space="0" w:color="auto"/>
              <w:right w:val="single" w:sz="18" w:space="0" w:color="auto"/>
            </w:tcBorders>
          </w:tcPr>
          <w:p w:rsidR="00622B45" w:rsidRPr="001471EB" w:rsidRDefault="00622B45" w:rsidP="003D63E6">
            <w:pPr>
              <w:spacing w:line="360" w:lineRule="auto"/>
              <w:rPr>
                <w:rFonts w:ascii="Times New Roman" w:hAnsi="Times New Roman" w:cs="Times New Roman"/>
                <w:b/>
              </w:rPr>
            </w:pPr>
          </w:p>
        </w:tc>
      </w:tr>
      <w:tr w:rsidR="00622B45" w:rsidTr="003D63E6">
        <w:tc>
          <w:tcPr>
            <w:tcW w:w="9468" w:type="dxa"/>
            <w:gridSpan w:val="3"/>
            <w:tcBorders>
              <w:left w:val="single" w:sz="18" w:space="0" w:color="auto"/>
              <w:right w:val="single" w:sz="18" w:space="0" w:color="auto"/>
            </w:tcBorders>
          </w:tcPr>
          <w:p w:rsidR="00622B45" w:rsidRPr="001471EB" w:rsidRDefault="00622B45" w:rsidP="003D63E6">
            <w:pPr>
              <w:spacing w:line="360" w:lineRule="auto"/>
              <w:rPr>
                <w:rFonts w:ascii="Times New Roman" w:hAnsi="Times New Roman" w:cs="Times New Roman"/>
                <w:b/>
              </w:rPr>
            </w:pPr>
          </w:p>
        </w:tc>
      </w:tr>
      <w:tr w:rsidR="00622B45" w:rsidTr="003D63E6">
        <w:trPr>
          <w:trHeight w:val="454"/>
        </w:trPr>
        <w:tc>
          <w:tcPr>
            <w:tcW w:w="4734" w:type="dxa"/>
            <w:vMerge w:val="restart"/>
            <w:tcBorders>
              <w:left w:val="single" w:sz="18" w:space="0" w:color="auto"/>
            </w:tcBorders>
          </w:tcPr>
          <w:p w:rsidR="00622B45" w:rsidRPr="001471EB" w:rsidRDefault="00622B45" w:rsidP="003D63E6">
            <w:pPr>
              <w:spacing w:line="360" w:lineRule="auto"/>
              <w:rPr>
                <w:rFonts w:ascii="Times New Roman" w:hAnsi="Times New Roman" w:cs="Times New Roman"/>
                <w:b/>
              </w:rPr>
            </w:pPr>
            <w:r w:rsidRPr="001471EB">
              <w:rPr>
                <w:rFonts w:ascii="Times New Roman" w:hAnsi="Times New Roman" w:cs="Times New Roman"/>
                <w:b/>
              </w:rPr>
              <w:t>Drawing</w:t>
            </w:r>
          </w:p>
          <w:p w:rsidR="00622B45" w:rsidRPr="001471EB" w:rsidRDefault="00622B45" w:rsidP="003D63E6">
            <w:pPr>
              <w:spacing w:line="360" w:lineRule="auto"/>
              <w:rPr>
                <w:rFonts w:ascii="Times New Roman" w:hAnsi="Times New Roman" w:cs="Times New Roman"/>
                <w:b/>
              </w:rPr>
            </w:pPr>
          </w:p>
          <w:p w:rsidR="00622B45" w:rsidRPr="001471EB" w:rsidRDefault="00622B45" w:rsidP="003D63E6">
            <w:pPr>
              <w:spacing w:line="360" w:lineRule="auto"/>
              <w:rPr>
                <w:rFonts w:ascii="Times New Roman" w:hAnsi="Times New Roman" w:cs="Times New Roman"/>
                <w:b/>
              </w:rPr>
            </w:pPr>
          </w:p>
          <w:p w:rsidR="00622B45" w:rsidRPr="001471EB" w:rsidRDefault="00622B45" w:rsidP="003D63E6">
            <w:pPr>
              <w:spacing w:line="360" w:lineRule="auto"/>
              <w:rPr>
                <w:rFonts w:ascii="Times New Roman" w:hAnsi="Times New Roman" w:cs="Times New Roman"/>
                <w:b/>
              </w:rPr>
            </w:pPr>
          </w:p>
        </w:tc>
        <w:tc>
          <w:tcPr>
            <w:tcW w:w="4734" w:type="dxa"/>
            <w:gridSpan w:val="2"/>
            <w:tcBorders>
              <w:right w:val="single" w:sz="18" w:space="0" w:color="auto"/>
            </w:tcBorders>
          </w:tcPr>
          <w:p w:rsidR="00622B45" w:rsidRPr="001471EB" w:rsidRDefault="00622B45" w:rsidP="003D63E6">
            <w:pPr>
              <w:spacing w:line="360" w:lineRule="auto"/>
              <w:rPr>
                <w:rFonts w:ascii="Times New Roman" w:hAnsi="Times New Roman" w:cs="Times New Roman"/>
                <w:b/>
              </w:rPr>
            </w:pPr>
            <w:r>
              <w:rPr>
                <w:rFonts w:ascii="Times New Roman" w:hAnsi="Times New Roman" w:cs="Times New Roman"/>
                <w:b/>
              </w:rPr>
              <w:t>D</w:t>
            </w:r>
            <w:r w:rsidRPr="001471EB">
              <w:rPr>
                <w:rFonts w:ascii="Times New Roman" w:hAnsi="Times New Roman" w:cs="Times New Roman"/>
                <w:b/>
              </w:rPr>
              <w:t>efinition</w:t>
            </w:r>
            <w:r>
              <w:rPr>
                <w:rFonts w:ascii="Times New Roman" w:hAnsi="Times New Roman" w:cs="Times New Roman"/>
                <w:b/>
              </w:rPr>
              <w:t xml:space="preserve"> in my words</w:t>
            </w:r>
            <w:r w:rsidRPr="001471EB">
              <w:rPr>
                <w:rFonts w:ascii="Times New Roman" w:hAnsi="Times New Roman" w:cs="Times New Roman"/>
                <w:b/>
              </w:rPr>
              <w:t>:</w:t>
            </w:r>
          </w:p>
        </w:tc>
      </w:tr>
      <w:tr w:rsidR="00622B45" w:rsidTr="003D63E6">
        <w:trPr>
          <w:trHeight w:val="453"/>
        </w:trPr>
        <w:tc>
          <w:tcPr>
            <w:tcW w:w="4734" w:type="dxa"/>
            <w:vMerge/>
            <w:tcBorders>
              <w:left w:val="single" w:sz="18" w:space="0" w:color="auto"/>
            </w:tcBorders>
          </w:tcPr>
          <w:p w:rsidR="00622B45" w:rsidRDefault="00622B45" w:rsidP="003D63E6">
            <w:pPr>
              <w:spacing w:line="360" w:lineRule="auto"/>
            </w:pPr>
          </w:p>
        </w:tc>
        <w:tc>
          <w:tcPr>
            <w:tcW w:w="4734" w:type="dxa"/>
            <w:gridSpan w:val="2"/>
            <w:tcBorders>
              <w:right w:val="single" w:sz="18" w:space="0" w:color="auto"/>
            </w:tcBorders>
          </w:tcPr>
          <w:p w:rsidR="00622B45" w:rsidRDefault="00622B45" w:rsidP="003D63E6">
            <w:pPr>
              <w:spacing w:line="360" w:lineRule="auto"/>
            </w:pPr>
          </w:p>
        </w:tc>
      </w:tr>
      <w:tr w:rsidR="00622B45" w:rsidTr="003D63E6">
        <w:trPr>
          <w:trHeight w:val="453"/>
        </w:trPr>
        <w:tc>
          <w:tcPr>
            <w:tcW w:w="4734" w:type="dxa"/>
            <w:vMerge/>
            <w:tcBorders>
              <w:left w:val="single" w:sz="18" w:space="0" w:color="auto"/>
            </w:tcBorders>
          </w:tcPr>
          <w:p w:rsidR="00622B45" w:rsidRDefault="00622B45" w:rsidP="003D63E6">
            <w:pPr>
              <w:spacing w:line="360" w:lineRule="auto"/>
            </w:pPr>
          </w:p>
        </w:tc>
        <w:tc>
          <w:tcPr>
            <w:tcW w:w="4734" w:type="dxa"/>
            <w:gridSpan w:val="2"/>
            <w:tcBorders>
              <w:right w:val="single" w:sz="18" w:space="0" w:color="auto"/>
            </w:tcBorders>
          </w:tcPr>
          <w:p w:rsidR="00622B45" w:rsidRDefault="00622B45" w:rsidP="003D63E6">
            <w:pPr>
              <w:spacing w:line="360" w:lineRule="auto"/>
            </w:pPr>
          </w:p>
        </w:tc>
      </w:tr>
      <w:tr w:rsidR="00622B45" w:rsidTr="003D63E6">
        <w:trPr>
          <w:trHeight w:val="453"/>
        </w:trPr>
        <w:tc>
          <w:tcPr>
            <w:tcW w:w="4734" w:type="dxa"/>
            <w:vMerge/>
            <w:tcBorders>
              <w:left w:val="single" w:sz="18" w:space="0" w:color="auto"/>
              <w:bottom w:val="single" w:sz="18" w:space="0" w:color="auto"/>
            </w:tcBorders>
          </w:tcPr>
          <w:p w:rsidR="00622B45" w:rsidRDefault="00622B45" w:rsidP="003D63E6">
            <w:pPr>
              <w:spacing w:line="360" w:lineRule="auto"/>
            </w:pPr>
          </w:p>
        </w:tc>
        <w:tc>
          <w:tcPr>
            <w:tcW w:w="4734" w:type="dxa"/>
            <w:gridSpan w:val="2"/>
            <w:tcBorders>
              <w:bottom w:val="single" w:sz="18" w:space="0" w:color="auto"/>
              <w:right w:val="single" w:sz="18" w:space="0" w:color="auto"/>
            </w:tcBorders>
          </w:tcPr>
          <w:p w:rsidR="00622B45" w:rsidRDefault="00622B45" w:rsidP="003D63E6">
            <w:pPr>
              <w:spacing w:line="360" w:lineRule="auto"/>
            </w:pPr>
          </w:p>
        </w:tc>
      </w:tr>
    </w:tbl>
    <w:p w:rsidR="00622B45" w:rsidRDefault="00622B45" w:rsidP="00622B45"/>
    <w:p w:rsidR="00622B45" w:rsidRDefault="00622B45">
      <w:pPr>
        <w:rPr>
          <w:rFonts w:ascii="Times New Roman" w:hAnsi="Times New Roman" w:cs="Times New Roman"/>
        </w:rPr>
      </w:pPr>
      <w:r>
        <w:rPr>
          <w:rFonts w:ascii="Times New Roman" w:hAnsi="Times New Roman" w:cs="Times New Roman"/>
        </w:rPr>
        <w:br w:type="page"/>
      </w:r>
    </w:p>
    <w:p w:rsidR="00A07F35" w:rsidRDefault="00A07F35" w:rsidP="001C77B2">
      <w:pPr>
        <w:rPr>
          <w:rFonts w:ascii="Times New Roman" w:hAnsi="Times New Roman" w:cs="Times New Roman"/>
        </w:rPr>
        <w:sectPr w:rsidR="00A07F35" w:rsidSect="003D63E6">
          <w:type w:val="continuous"/>
          <w:pgSz w:w="12240" w:h="15840" w:code="1"/>
          <w:pgMar w:top="1440" w:right="1440" w:bottom="1440" w:left="1440" w:header="720" w:footer="720" w:gutter="0"/>
          <w:cols w:space="720"/>
          <w:docGrid w:linePitch="360"/>
        </w:sectPr>
      </w:pPr>
    </w:p>
    <w:p w:rsidR="00A07F35" w:rsidRPr="0033654E" w:rsidRDefault="00A07F35" w:rsidP="00A07F35">
      <w:pPr>
        <w:ind w:right="-306"/>
        <w:rPr>
          <w:rFonts w:ascii="Arial" w:hAnsi="Arial"/>
        </w:rPr>
      </w:pPr>
    </w:p>
    <w:p w:rsidR="00A07F35" w:rsidRPr="0033654E" w:rsidRDefault="00A07F35" w:rsidP="00A07F35">
      <w:pPr>
        <w:rPr>
          <w:rFonts w:ascii="Arial" w:hAnsi="Arial"/>
        </w:rPr>
      </w:pPr>
      <w:r>
        <w:rPr>
          <w:rFonts w:ascii="Arial" w:hAnsi="Arial"/>
        </w:rPr>
        <w:t xml:space="preserve">Title: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Pr="0033654E">
        <w:rPr>
          <w:rFonts w:ascii="Arial" w:hAnsi="Arial"/>
        </w:rPr>
        <w:tab/>
        <w:t xml:space="preserve">Author: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A07F35" w:rsidRPr="0033654E" w:rsidRDefault="00A07F35" w:rsidP="00A07F35">
      <w:pPr>
        <w:rPr>
          <w:rFonts w:ascii="Arial" w:hAnsi="Arial"/>
        </w:rPr>
      </w:pPr>
      <w:r>
        <w:rPr>
          <w:rFonts w:ascii="Arial" w:hAnsi="Arial"/>
        </w:rPr>
        <w:t xml:space="preserve">Audience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w:t>
      </w:r>
      <w:r w:rsidRPr="0033654E">
        <w:rPr>
          <w:rFonts w:ascii="Arial" w:hAnsi="Arial"/>
        </w:rPr>
        <w:t xml:space="preserve">Tone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Pr="0033654E">
        <w:rPr>
          <w:rFonts w:ascii="Arial" w:hAnsi="Arial"/>
        </w:rPr>
        <w:t xml:space="preserve">  Purpose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5"/>
        <w:gridCol w:w="4846"/>
        <w:gridCol w:w="4843"/>
      </w:tblGrid>
      <w:tr w:rsidR="00A07F35" w:rsidRPr="0033654E" w:rsidTr="003D63E6">
        <w:tc>
          <w:tcPr>
            <w:tcW w:w="1667" w:type="pct"/>
            <w:shd w:val="clear" w:color="auto" w:fill="E7E6E6" w:themeFill="background2"/>
          </w:tcPr>
          <w:p w:rsidR="00A07F35" w:rsidRPr="0076207E" w:rsidRDefault="00A07F35" w:rsidP="003D63E6">
            <w:pPr>
              <w:jc w:val="center"/>
              <w:rPr>
                <w:rFonts w:ascii="Comic Sans MS" w:hAnsi="Comic Sans MS"/>
                <w:b/>
                <w:sz w:val="28"/>
                <w:szCs w:val="28"/>
              </w:rPr>
            </w:pPr>
            <w:r w:rsidRPr="0076207E">
              <w:rPr>
                <w:rFonts w:ascii="Comic Sans MS" w:hAnsi="Comic Sans MS"/>
                <w:b/>
                <w:sz w:val="28"/>
                <w:szCs w:val="28"/>
              </w:rPr>
              <w:t>Say</w:t>
            </w:r>
          </w:p>
        </w:tc>
        <w:tc>
          <w:tcPr>
            <w:tcW w:w="1667" w:type="pct"/>
            <w:shd w:val="clear" w:color="auto" w:fill="E7E6E6" w:themeFill="background2"/>
          </w:tcPr>
          <w:p w:rsidR="00A07F35" w:rsidRPr="0076207E" w:rsidRDefault="00A07F35" w:rsidP="003D63E6">
            <w:pPr>
              <w:jc w:val="center"/>
              <w:rPr>
                <w:rFonts w:ascii="Comic Sans MS" w:hAnsi="Comic Sans MS"/>
                <w:b/>
                <w:sz w:val="28"/>
                <w:szCs w:val="28"/>
              </w:rPr>
            </w:pPr>
            <w:r w:rsidRPr="0076207E">
              <w:rPr>
                <w:rFonts w:ascii="Comic Sans MS" w:hAnsi="Comic Sans MS"/>
                <w:b/>
                <w:sz w:val="28"/>
                <w:szCs w:val="28"/>
              </w:rPr>
              <w:t>Mean</w:t>
            </w:r>
          </w:p>
        </w:tc>
        <w:tc>
          <w:tcPr>
            <w:tcW w:w="1666" w:type="pct"/>
            <w:shd w:val="clear" w:color="auto" w:fill="E7E6E6" w:themeFill="background2"/>
          </w:tcPr>
          <w:p w:rsidR="00A07F35" w:rsidRPr="0076207E" w:rsidRDefault="00A07F35" w:rsidP="003D63E6">
            <w:pPr>
              <w:jc w:val="center"/>
              <w:rPr>
                <w:rFonts w:ascii="Comic Sans MS" w:hAnsi="Comic Sans MS"/>
                <w:b/>
                <w:sz w:val="28"/>
                <w:szCs w:val="28"/>
              </w:rPr>
            </w:pPr>
            <w:r w:rsidRPr="0076207E">
              <w:rPr>
                <w:rFonts w:ascii="Comic Sans MS" w:hAnsi="Comic Sans MS"/>
                <w:b/>
                <w:sz w:val="28"/>
                <w:szCs w:val="28"/>
              </w:rPr>
              <w:t>Matter</w:t>
            </w:r>
          </w:p>
        </w:tc>
      </w:tr>
      <w:tr w:rsidR="00A07F35" w:rsidRPr="0033654E" w:rsidTr="003D63E6">
        <w:tc>
          <w:tcPr>
            <w:tcW w:w="1667" w:type="pct"/>
          </w:tcPr>
          <w:p w:rsidR="00A07F35" w:rsidRPr="0033654E" w:rsidRDefault="00A07F35" w:rsidP="003D63E6">
            <w:pPr>
              <w:jc w:val="center"/>
              <w:rPr>
                <w:rFonts w:ascii="Arial" w:hAnsi="Arial"/>
              </w:rPr>
            </w:pPr>
            <w:r w:rsidRPr="0033654E">
              <w:rPr>
                <w:rFonts w:ascii="Arial" w:hAnsi="Arial"/>
              </w:rPr>
              <w:t>What does the text say?</w:t>
            </w:r>
          </w:p>
          <w:p w:rsidR="00A07F35" w:rsidRPr="0033654E" w:rsidRDefault="00A07F35" w:rsidP="003D63E6">
            <w:pPr>
              <w:rPr>
                <w:rFonts w:ascii="Arial" w:hAnsi="Arial"/>
              </w:rPr>
            </w:pPr>
            <w:r w:rsidRPr="0033654E">
              <w:rPr>
                <w:rFonts w:ascii="Arial" w:hAnsi="Arial"/>
                <w:sz w:val="20"/>
                <w:szCs w:val="20"/>
              </w:rPr>
              <w:t xml:space="preserve">Quote the text including the page number.  Choose text that stands out or confuses you. The quoted text does not have to be actual quotations by characters; it can be narration or description.  </w:t>
            </w:r>
          </w:p>
        </w:tc>
        <w:tc>
          <w:tcPr>
            <w:tcW w:w="1667" w:type="pct"/>
          </w:tcPr>
          <w:p w:rsidR="00A07F35" w:rsidRPr="0033654E" w:rsidRDefault="00A07F35" w:rsidP="003D63E6">
            <w:pPr>
              <w:jc w:val="center"/>
              <w:rPr>
                <w:rFonts w:ascii="Arial" w:hAnsi="Arial"/>
              </w:rPr>
            </w:pPr>
            <w:r w:rsidRPr="0033654E">
              <w:rPr>
                <w:rFonts w:ascii="Arial" w:hAnsi="Arial"/>
              </w:rPr>
              <w:t>What does the text mean?</w:t>
            </w:r>
          </w:p>
          <w:p w:rsidR="00A07F35" w:rsidRPr="0033654E" w:rsidRDefault="00A07F35" w:rsidP="003D63E6">
            <w:pPr>
              <w:rPr>
                <w:rFonts w:ascii="Arial" w:hAnsi="Arial"/>
                <w:sz w:val="20"/>
                <w:szCs w:val="20"/>
              </w:rPr>
            </w:pPr>
            <w:r w:rsidRPr="0033654E">
              <w:rPr>
                <w:rFonts w:ascii="Arial" w:hAnsi="Arial"/>
                <w:sz w:val="20"/>
                <w:szCs w:val="20"/>
              </w:rPr>
              <w:t>Read between the lines.  Explain the quote in the context of the text. Identify any rhetorical devices (simile, metaphor, personification, symbolism, etc.) used.  Use at least two of these:</w:t>
            </w:r>
          </w:p>
        </w:tc>
        <w:tc>
          <w:tcPr>
            <w:tcW w:w="1666" w:type="pct"/>
          </w:tcPr>
          <w:p w:rsidR="00A07F35" w:rsidRPr="0033654E" w:rsidRDefault="00A07F35" w:rsidP="003D63E6">
            <w:pPr>
              <w:jc w:val="center"/>
              <w:rPr>
                <w:rFonts w:ascii="Arial" w:hAnsi="Arial"/>
              </w:rPr>
            </w:pPr>
            <w:r w:rsidRPr="0033654E">
              <w:rPr>
                <w:rFonts w:ascii="Arial" w:hAnsi="Arial"/>
              </w:rPr>
              <w:t>Why does the text matter?</w:t>
            </w:r>
          </w:p>
          <w:p w:rsidR="00A07F35" w:rsidRPr="0033654E" w:rsidRDefault="00A07F35" w:rsidP="003D63E6">
            <w:pPr>
              <w:rPr>
                <w:rFonts w:ascii="Arial" w:hAnsi="Arial"/>
                <w:sz w:val="20"/>
                <w:szCs w:val="20"/>
              </w:rPr>
            </w:pPr>
            <w:r w:rsidRPr="0033654E">
              <w:rPr>
                <w:rFonts w:ascii="Arial" w:hAnsi="Arial"/>
                <w:sz w:val="20"/>
                <w:szCs w:val="20"/>
              </w:rPr>
              <w:t>Explain why the quote is significant within the text and to you (text-to-self), to others (text-to-world), and to other texts (text-to-text).  Analyze the effect of any rhetorical devices used.  Use at least three of these:</w:t>
            </w:r>
          </w:p>
        </w:tc>
      </w:tr>
      <w:tr w:rsidR="00A07F35" w:rsidRPr="0033654E" w:rsidTr="003D63E6">
        <w:tc>
          <w:tcPr>
            <w:tcW w:w="1667" w:type="pct"/>
          </w:tcPr>
          <w:p w:rsidR="00A07F35" w:rsidRPr="0033654E" w:rsidRDefault="00A07F35" w:rsidP="003D63E6">
            <w:pPr>
              <w:rPr>
                <w:rFonts w:ascii="Arial" w:hAnsi="Arial"/>
                <w:sz w:val="20"/>
                <w:szCs w:val="20"/>
              </w:rPr>
            </w:pPr>
            <w:r w:rsidRPr="0033654E">
              <w:rPr>
                <w:rFonts w:ascii="Arial" w:hAnsi="Arial"/>
                <w:sz w:val="20"/>
                <w:szCs w:val="20"/>
              </w:rPr>
              <w:t>“____________________” (#).</w:t>
            </w:r>
          </w:p>
        </w:tc>
        <w:tc>
          <w:tcPr>
            <w:tcW w:w="1667" w:type="pct"/>
          </w:tcPr>
          <w:p w:rsidR="00A07F35" w:rsidRPr="0033654E" w:rsidRDefault="00A07F35" w:rsidP="00A07F35">
            <w:pPr>
              <w:numPr>
                <w:ilvl w:val="0"/>
                <w:numId w:val="14"/>
              </w:numPr>
              <w:spacing w:after="0" w:line="240" w:lineRule="auto"/>
              <w:rPr>
                <w:rFonts w:ascii="Arial" w:hAnsi="Arial"/>
                <w:sz w:val="20"/>
                <w:szCs w:val="20"/>
              </w:rPr>
            </w:pPr>
            <w:r w:rsidRPr="0033654E">
              <w:rPr>
                <w:rFonts w:ascii="Arial" w:hAnsi="Arial"/>
                <w:sz w:val="20"/>
                <w:szCs w:val="20"/>
              </w:rPr>
              <w:t>This means ___.</w:t>
            </w:r>
          </w:p>
          <w:p w:rsidR="00A07F35" w:rsidRPr="0033654E" w:rsidRDefault="00A07F35" w:rsidP="00A07F35">
            <w:pPr>
              <w:numPr>
                <w:ilvl w:val="0"/>
                <w:numId w:val="14"/>
              </w:numPr>
              <w:spacing w:after="0" w:line="240" w:lineRule="auto"/>
              <w:rPr>
                <w:rFonts w:ascii="Arial" w:hAnsi="Arial"/>
                <w:sz w:val="20"/>
                <w:szCs w:val="20"/>
              </w:rPr>
            </w:pPr>
            <w:r w:rsidRPr="0033654E">
              <w:rPr>
                <w:rFonts w:ascii="Arial" w:hAnsi="Arial"/>
                <w:sz w:val="20"/>
                <w:szCs w:val="20"/>
              </w:rPr>
              <w:t>This occurs when ___.</w:t>
            </w:r>
          </w:p>
          <w:p w:rsidR="00A07F35" w:rsidRPr="0033654E" w:rsidRDefault="00A07F35" w:rsidP="00A07F35">
            <w:pPr>
              <w:numPr>
                <w:ilvl w:val="0"/>
                <w:numId w:val="14"/>
              </w:numPr>
              <w:spacing w:after="0" w:line="240" w:lineRule="auto"/>
              <w:rPr>
                <w:rFonts w:ascii="Arial" w:hAnsi="Arial"/>
                <w:sz w:val="20"/>
                <w:szCs w:val="20"/>
              </w:rPr>
            </w:pPr>
            <w:r w:rsidRPr="0033654E">
              <w:rPr>
                <w:rFonts w:ascii="Arial" w:hAnsi="Arial"/>
                <w:sz w:val="20"/>
                <w:szCs w:val="20"/>
              </w:rPr>
              <w:t>This is an example of ___ (rhetorical device).</w:t>
            </w:r>
          </w:p>
        </w:tc>
        <w:tc>
          <w:tcPr>
            <w:tcW w:w="1666" w:type="pct"/>
          </w:tcPr>
          <w:p w:rsidR="00A07F35" w:rsidRPr="0033654E" w:rsidRDefault="00A07F35" w:rsidP="00A07F35">
            <w:pPr>
              <w:numPr>
                <w:ilvl w:val="0"/>
                <w:numId w:val="14"/>
              </w:numPr>
              <w:autoSpaceDE w:val="0"/>
              <w:autoSpaceDN w:val="0"/>
              <w:adjustRightInd w:val="0"/>
              <w:spacing w:after="0" w:line="240" w:lineRule="auto"/>
              <w:rPr>
                <w:rFonts w:ascii="Arial" w:hAnsi="Arial"/>
                <w:sz w:val="20"/>
                <w:szCs w:val="20"/>
              </w:rPr>
            </w:pPr>
            <w:r w:rsidRPr="0033654E">
              <w:rPr>
                <w:rFonts w:ascii="Arial" w:hAnsi="Arial"/>
                <w:sz w:val="20"/>
                <w:szCs w:val="20"/>
              </w:rPr>
              <w:t>This reminds me of the time I ___ because ___.</w:t>
            </w:r>
          </w:p>
          <w:p w:rsidR="00A07F35" w:rsidRPr="0033654E" w:rsidRDefault="00A07F35" w:rsidP="00A07F35">
            <w:pPr>
              <w:numPr>
                <w:ilvl w:val="0"/>
                <w:numId w:val="14"/>
              </w:numPr>
              <w:autoSpaceDE w:val="0"/>
              <w:autoSpaceDN w:val="0"/>
              <w:adjustRightInd w:val="0"/>
              <w:spacing w:after="0" w:line="240" w:lineRule="auto"/>
              <w:rPr>
                <w:rFonts w:ascii="Arial" w:hAnsi="Arial"/>
                <w:sz w:val="20"/>
                <w:szCs w:val="20"/>
              </w:rPr>
            </w:pPr>
            <w:r w:rsidRPr="0033654E">
              <w:rPr>
                <w:rFonts w:ascii="Arial" w:hAnsi="Arial"/>
                <w:sz w:val="20"/>
                <w:szCs w:val="20"/>
              </w:rPr>
              <w:t xml:space="preserve">This reminds me of the text ___ because in both texts ___. </w:t>
            </w:r>
          </w:p>
          <w:p w:rsidR="00A07F35" w:rsidRPr="0033654E" w:rsidRDefault="00A07F35" w:rsidP="00A07F35">
            <w:pPr>
              <w:numPr>
                <w:ilvl w:val="0"/>
                <w:numId w:val="14"/>
              </w:numPr>
              <w:autoSpaceDE w:val="0"/>
              <w:autoSpaceDN w:val="0"/>
              <w:adjustRightInd w:val="0"/>
              <w:spacing w:after="0" w:line="240" w:lineRule="auto"/>
              <w:rPr>
                <w:rFonts w:ascii="Arial" w:hAnsi="Arial"/>
                <w:sz w:val="20"/>
                <w:szCs w:val="20"/>
              </w:rPr>
            </w:pPr>
            <w:r w:rsidRPr="0033654E">
              <w:rPr>
                <w:rFonts w:ascii="Arial" w:hAnsi="Arial"/>
                <w:color w:val="000000"/>
                <w:sz w:val="20"/>
                <w:szCs w:val="20"/>
              </w:rPr>
              <w:t>This reminds me of society because ___.</w:t>
            </w:r>
          </w:p>
          <w:p w:rsidR="00A07F35" w:rsidRPr="0033654E" w:rsidRDefault="00A07F35" w:rsidP="00A07F35">
            <w:pPr>
              <w:numPr>
                <w:ilvl w:val="0"/>
                <w:numId w:val="14"/>
              </w:numPr>
              <w:autoSpaceDE w:val="0"/>
              <w:autoSpaceDN w:val="0"/>
              <w:adjustRightInd w:val="0"/>
              <w:spacing w:after="0" w:line="240" w:lineRule="auto"/>
              <w:rPr>
                <w:rFonts w:ascii="Arial" w:hAnsi="Arial"/>
                <w:sz w:val="20"/>
                <w:szCs w:val="20"/>
              </w:rPr>
            </w:pPr>
            <w:r w:rsidRPr="0033654E">
              <w:rPr>
                <w:rFonts w:ascii="Arial" w:hAnsi="Arial"/>
                <w:color w:val="000000"/>
                <w:sz w:val="20"/>
                <w:szCs w:val="20"/>
              </w:rPr>
              <w:t>___ says/does/thinks this because ___.</w:t>
            </w:r>
          </w:p>
          <w:p w:rsidR="00A07F35" w:rsidRPr="0033654E" w:rsidRDefault="00A07F35" w:rsidP="00A07F35">
            <w:pPr>
              <w:numPr>
                <w:ilvl w:val="0"/>
                <w:numId w:val="14"/>
              </w:numPr>
              <w:autoSpaceDE w:val="0"/>
              <w:autoSpaceDN w:val="0"/>
              <w:adjustRightInd w:val="0"/>
              <w:spacing w:after="0" w:line="240" w:lineRule="auto"/>
              <w:rPr>
                <w:rFonts w:ascii="Arial" w:hAnsi="Arial"/>
                <w:sz w:val="20"/>
                <w:szCs w:val="20"/>
              </w:rPr>
            </w:pPr>
            <w:r w:rsidRPr="0033654E">
              <w:rPr>
                <w:rFonts w:ascii="Arial" w:hAnsi="Arial"/>
                <w:color w:val="000000"/>
                <w:sz w:val="20"/>
                <w:szCs w:val="20"/>
              </w:rPr>
              <w:t>This creates a tone of ___ because ___.</w:t>
            </w:r>
          </w:p>
          <w:p w:rsidR="00A07F35" w:rsidRPr="0033654E" w:rsidRDefault="00A07F35" w:rsidP="00A07F35">
            <w:pPr>
              <w:numPr>
                <w:ilvl w:val="0"/>
                <w:numId w:val="14"/>
              </w:numPr>
              <w:autoSpaceDE w:val="0"/>
              <w:autoSpaceDN w:val="0"/>
              <w:adjustRightInd w:val="0"/>
              <w:spacing w:after="0" w:line="240" w:lineRule="auto"/>
              <w:rPr>
                <w:rFonts w:ascii="Arial" w:hAnsi="Arial"/>
                <w:sz w:val="20"/>
                <w:szCs w:val="20"/>
              </w:rPr>
            </w:pPr>
            <w:r w:rsidRPr="0033654E">
              <w:rPr>
                <w:rFonts w:ascii="Arial" w:hAnsi="Arial"/>
                <w:color w:val="000000"/>
                <w:sz w:val="20"/>
                <w:szCs w:val="20"/>
              </w:rPr>
              <w:t>This evokes a mood of ___ because ___.</w:t>
            </w:r>
          </w:p>
          <w:p w:rsidR="00A07F35" w:rsidRPr="0033654E" w:rsidRDefault="00A07F35" w:rsidP="00A07F35">
            <w:pPr>
              <w:numPr>
                <w:ilvl w:val="0"/>
                <w:numId w:val="14"/>
              </w:numPr>
              <w:autoSpaceDE w:val="0"/>
              <w:autoSpaceDN w:val="0"/>
              <w:adjustRightInd w:val="0"/>
              <w:spacing w:after="0" w:line="240" w:lineRule="auto"/>
              <w:rPr>
                <w:rFonts w:ascii="Arial" w:hAnsi="Arial"/>
                <w:sz w:val="20"/>
                <w:szCs w:val="20"/>
              </w:rPr>
            </w:pPr>
            <w:r w:rsidRPr="0033654E">
              <w:rPr>
                <w:rFonts w:ascii="Arial" w:hAnsi="Arial"/>
                <w:color w:val="000000"/>
                <w:sz w:val="20"/>
                <w:szCs w:val="20"/>
              </w:rPr>
              <w:t>The significance of this situation is ___ because ___.</w:t>
            </w:r>
          </w:p>
          <w:p w:rsidR="00A07F35" w:rsidRPr="0033654E" w:rsidRDefault="00A07F35" w:rsidP="00A07F35">
            <w:pPr>
              <w:numPr>
                <w:ilvl w:val="0"/>
                <w:numId w:val="14"/>
              </w:numPr>
              <w:autoSpaceDE w:val="0"/>
              <w:autoSpaceDN w:val="0"/>
              <w:adjustRightInd w:val="0"/>
              <w:spacing w:after="0" w:line="240" w:lineRule="auto"/>
              <w:rPr>
                <w:rFonts w:ascii="Arial" w:hAnsi="Arial"/>
                <w:sz w:val="20"/>
                <w:szCs w:val="20"/>
              </w:rPr>
            </w:pPr>
            <w:r w:rsidRPr="0033654E">
              <w:rPr>
                <w:rFonts w:ascii="Arial" w:hAnsi="Arial"/>
                <w:color w:val="000000"/>
                <w:sz w:val="20"/>
                <w:szCs w:val="20"/>
              </w:rPr>
              <w:t>This raises the question of ___ because ___.</w:t>
            </w:r>
          </w:p>
          <w:p w:rsidR="00A07F35" w:rsidRPr="0033654E" w:rsidRDefault="00A07F35" w:rsidP="00A07F35">
            <w:pPr>
              <w:numPr>
                <w:ilvl w:val="0"/>
                <w:numId w:val="14"/>
              </w:numPr>
              <w:autoSpaceDE w:val="0"/>
              <w:autoSpaceDN w:val="0"/>
              <w:adjustRightInd w:val="0"/>
              <w:spacing w:after="0" w:line="240" w:lineRule="auto"/>
              <w:rPr>
                <w:rFonts w:ascii="Arial" w:hAnsi="Arial"/>
                <w:sz w:val="20"/>
                <w:szCs w:val="20"/>
              </w:rPr>
            </w:pPr>
            <w:r w:rsidRPr="0033654E">
              <w:rPr>
                <w:rFonts w:ascii="Arial" w:hAnsi="Arial"/>
                <w:color w:val="000000"/>
                <w:sz w:val="20"/>
                <w:szCs w:val="20"/>
              </w:rPr>
              <w:t>___ (author) uses ___ (rhetorical device) to show ___ because ___.</w:t>
            </w:r>
          </w:p>
          <w:p w:rsidR="00A07F35" w:rsidRPr="0033654E" w:rsidRDefault="00A07F35" w:rsidP="00A07F35">
            <w:pPr>
              <w:numPr>
                <w:ilvl w:val="0"/>
                <w:numId w:val="14"/>
              </w:numPr>
              <w:autoSpaceDE w:val="0"/>
              <w:autoSpaceDN w:val="0"/>
              <w:adjustRightInd w:val="0"/>
              <w:spacing w:after="0" w:line="240" w:lineRule="auto"/>
              <w:rPr>
                <w:rFonts w:ascii="Arial" w:hAnsi="Arial"/>
                <w:sz w:val="20"/>
                <w:szCs w:val="20"/>
              </w:rPr>
            </w:pPr>
            <w:r w:rsidRPr="0033654E">
              <w:rPr>
                <w:rFonts w:ascii="Arial" w:hAnsi="Arial"/>
                <w:color w:val="000000"/>
                <w:sz w:val="20"/>
                <w:szCs w:val="20"/>
              </w:rPr>
              <w:t>This relates to the theme of ___ because ___.</w:t>
            </w:r>
          </w:p>
          <w:p w:rsidR="00A07F35" w:rsidRPr="0033654E" w:rsidRDefault="00A07F35" w:rsidP="00A07F35">
            <w:pPr>
              <w:numPr>
                <w:ilvl w:val="0"/>
                <w:numId w:val="14"/>
              </w:numPr>
              <w:autoSpaceDE w:val="0"/>
              <w:autoSpaceDN w:val="0"/>
              <w:adjustRightInd w:val="0"/>
              <w:spacing w:after="0" w:line="240" w:lineRule="auto"/>
              <w:rPr>
                <w:rFonts w:ascii="Arial" w:hAnsi="Arial"/>
                <w:sz w:val="20"/>
                <w:szCs w:val="20"/>
              </w:rPr>
            </w:pPr>
            <w:r w:rsidRPr="0033654E">
              <w:rPr>
                <w:rFonts w:ascii="Arial" w:hAnsi="Arial"/>
                <w:color w:val="000000"/>
                <w:sz w:val="20"/>
                <w:szCs w:val="20"/>
              </w:rPr>
              <w:t>This context of ___ is significant because ___.</w:t>
            </w:r>
          </w:p>
        </w:tc>
      </w:tr>
      <w:tr w:rsidR="00A07F35" w:rsidRPr="0033654E" w:rsidTr="003D63E6">
        <w:tc>
          <w:tcPr>
            <w:tcW w:w="1667" w:type="pct"/>
          </w:tcPr>
          <w:p w:rsidR="00A07F35" w:rsidRPr="0033654E" w:rsidRDefault="00A07F35" w:rsidP="003D63E6">
            <w:pPr>
              <w:rPr>
                <w:rFonts w:ascii="Arial" w:hAnsi="Arial"/>
                <w:sz w:val="20"/>
                <w:szCs w:val="20"/>
              </w:rPr>
            </w:pPr>
            <w:r w:rsidRPr="0033654E">
              <w:rPr>
                <w:rFonts w:ascii="Arial" w:hAnsi="Arial"/>
                <w:sz w:val="20"/>
                <w:szCs w:val="20"/>
              </w:rPr>
              <w:t>"What's in a name? That which we call a rose/ By any other name would smell as sweet" (p. 78).</w:t>
            </w:r>
          </w:p>
          <w:p w:rsidR="00A07F35" w:rsidRPr="0033654E" w:rsidRDefault="00A07F35" w:rsidP="003D63E6">
            <w:pPr>
              <w:rPr>
                <w:rFonts w:ascii="Arial" w:hAnsi="Arial"/>
                <w:sz w:val="20"/>
                <w:szCs w:val="20"/>
              </w:rPr>
            </w:pPr>
          </w:p>
        </w:tc>
        <w:tc>
          <w:tcPr>
            <w:tcW w:w="1667" w:type="pct"/>
          </w:tcPr>
          <w:p w:rsidR="00A07F35" w:rsidRPr="0033654E" w:rsidRDefault="00A07F35" w:rsidP="003D63E6">
            <w:pPr>
              <w:rPr>
                <w:rFonts w:ascii="Arial" w:hAnsi="Arial"/>
                <w:sz w:val="20"/>
                <w:szCs w:val="20"/>
              </w:rPr>
            </w:pPr>
            <w:r w:rsidRPr="0033654E">
              <w:rPr>
                <w:rFonts w:ascii="Arial" w:hAnsi="Arial"/>
                <w:b/>
                <w:sz w:val="20"/>
                <w:szCs w:val="20"/>
              </w:rPr>
              <w:t>This means</w:t>
            </w:r>
            <w:r w:rsidRPr="0033654E">
              <w:rPr>
                <w:rFonts w:ascii="Arial" w:hAnsi="Arial"/>
                <w:sz w:val="20"/>
                <w:szCs w:val="20"/>
              </w:rPr>
              <w:t xml:space="preserve"> </w:t>
            </w:r>
            <w:r w:rsidRPr="0033654E">
              <w:rPr>
                <w:rFonts w:ascii="Arial" w:hAnsi="Arial"/>
                <w:sz w:val="20"/>
                <w:szCs w:val="20"/>
                <w:u w:val="single"/>
              </w:rPr>
              <w:t>that what something is called less important than what something is</w:t>
            </w:r>
            <w:r w:rsidRPr="0033654E">
              <w:rPr>
                <w:rFonts w:ascii="Arial" w:hAnsi="Arial"/>
                <w:sz w:val="20"/>
                <w:szCs w:val="20"/>
              </w:rPr>
              <w:t xml:space="preserve">.  </w:t>
            </w:r>
            <w:r w:rsidRPr="0033654E">
              <w:rPr>
                <w:rFonts w:ascii="Arial" w:hAnsi="Arial"/>
                <w:b/>
                <w:sz w:val="20"/>
                <w:szCs w:val="20"/>
              </w:rPr>
              <w:t>This occurs when</w:t>
            </w:r>
            <w:r w:rsidRPr="0033654E">
              <w:rPr>
                <w:rFonts w:ascii="Arial" w:hAnsi="Arial"/>
                <w:sz w:val="20"/>
                <w:szCs w:val="20"/>
              </w:rPr>
              <w:t xml:space="preserve"> </w:t>
            </w:r>
            <w:r w:rsidRPr="0033654E">
              <w:rPr>
                <w:rFonts w:ascii="Arial" w:hAnsi="Arial"/>
                <w:sz w:val="20"/>
                <w:szCs w:val="20"/>
                <w:u w:val="single"/>
              </w:rPr>
              <w:t>Juliet is thinking about why she can’t be with Romeo</w:t>
            </w:r>
            <w:r w:rsidRPr="0033654E">
              <w:rPr>
                <w:rFonts w:ascii="Arial" w:hAnsi="Arial"/>
                <w:sz w:val="20"/>
                <w:szCs w:val="20"/>
              </w:rPr>
              <w:t xml:space="preserve">.  </w:t>
            </w:r>
            <w:r w:rsidRPr="0033654E">
              <w:rPr>
                <w:rFonts w:ascii="Arial" w:hAnsi="Arial"/>
                <w:b/>
                <w:sz w:val="20"/>
                <w:szCs w:val="20"/>
              </w:rPr>
              <w:t>This is an example of</w:t>
            </w:r>
            <w:r w:rsidRPr="0033654E">
              <w:rPr>
                <w:rFonts w:ascii="Arial" w:hAnsi="Arial"/>
                <w:sz w:val="20"/>
                <w:szCs w:val="20"/>
              </w:rPr>
              <w:t xml:space="preserve"> </w:t>
            </w:r>
            <w:r w:rsidRPr="0033654E">
              <w:rPr>
                <w:rFonts w:ascii="Arial" w:hAnsi="Arial"/>
                <w:sz w:val="20"/>
                <w:szCs w:val="20"/>
                <w:u w:val="single"/>
              </w:rPr>
              <w:t>a simile</w:t>
            </w:r>
            <w:r w:rsidRPr="0033654E">
              <w:rPr>
                <w:rFonts w:ascii="Arial" w:hAnsi="Arial"/>
                <w:sz w:val="20"/>
                <w:szCs w:val="20"/>
              </w:rPr>
              <w:t>.</w:t>
            </w:r>
          </w:p>
        </w:tc>
        <w:tc>
          <w:tcPr>
            <w:tcW w:w="1666" w:type="pct"/>
          </w:tcPr>
          <w:p w:rsidR="00A07F35" w:rsidRPr="0033654E" w:rsidRDefault="00A07F35" w:rsidP="003D63E6">
            <w:pPr>
              <w:autoSpaceDE w:val="0"/>
              <w:autoSpaceDN w:val="0"/>
              <w:adjustRightInd w:val="0"/>
              <w:rPr>
                <w:rFonts w:ascii="Arial" w:hAnsi="Arial"/>
                <w:sz w:val="20"/>
                <w:szCs w:val="20"/>
              </w:rPr>
            </w:pPr>
            <w:r w:rsidRPr="0033654E">
              <w:rPr>
                <w:rFonts w:ascii="Arial" w:hAnsi="Arial"/>
                <w:b/>
                <w:sz w:val="20"/>
                <w:szCs w:val="20"/>
              </w:rPr>
              <w:t>This reminds me of</w:t>
            </w:r>
            <w:r w:rsidRPr="0033654E">
              <w:rPr>
                <w:rFonts w:ascii="Arial" w:hAnsi="Arial"/>
                <w:sz w:val="20"/>
                <w:szCs w:val="20"/>
              </w:rPr>
              <w:t xml:space="preserve"> </w:t>
            </w:r>
            <w:r w:rsidRPr="0033654E">
              <w:rPr>
                <w:rFonts w:ascii="Arial" w:hAnsi="Arial"/>
                <w:sz w:val="20"/>
                <w:szCs w:val="20"/>
                <w:u w:val="single"/>
              </w:rPr>
              <w:t>society</w:t>
            </w:r>
            <w:r w:rsidRPr="0033654E">
              <w:rPr>
                <w:rFonts w:ascii="Arial" w:hAnsi="Arial"/>
                <w:sz w:val="20"/>
                <w:szCs w:val="20"/>
              </w:rPr>
              <w:t xml:space="preserve"> because </w:t>
            </w:r>
            <w:r w:rsidRPr="0033654E">
              <w:rPr>
                <w:rFonts w:ascii="Arial" w:hAnsi="Arial"/>
                <w:sz w:val="20"/>
                <w:szCs w:val="20"/>
                <w:u w:val="single"/>
              </w:rPr>
              <w:t>society often judges things based on what something is called or looks like instead what it actually is</w:t>
            </w:r>
            <w:r w:rsidRPr="0033654E">
              <w:rPr>
                <w:rFonts w:ascii="Arial" w:hAnsi="Arial"/>
                <w:sz w:val="20"/>
                <w:szCs w:val="20"/>
              </w:rPr>
              <w:t xml:space="preserve">.  </w:t>
            </w:r>
            <w:r w:rsidRPr="0033654E">
              <w:rPr>
                <w:rFonts w:ascii="Arial" w:hAnsi="Arial"/>
                <w:b/>
                <w:sz w:val="20"/>
                <w:szCs w:val="20"/>
                <w:u w:val="single"/>
              </w:rPr>
              <w:t>Shakespeare</w:t>
            </w:r>
            <w:r w:rsidRPr="0033654E">
              <w:rPr>
                <w:rFonts w:ascii="Arial" w:hAnsi="Arial"/>
                <w:b/>
                <w:sz w:val="20"/>
                <w:szCs w:val="20"/>
              </w:rPr>
              <w:t xml:space="preserve"> uses</w:t>
            </w:r>
            <w:r w:rsidRPr="0033654E">
              <w:rPr>
                <w:rFonts w:ascii="Arial" w:hAnsi="Arial"/>
                <w:sz w:val="20"/>
                <w:szCs w:val="20"/>
              </w:rPr>
              <w:t xml:space="preserve"> </w:t>
            </w:r>
            <w:r w:rsidRPr="0033654E">
              <w:rPr>
                <w:rFonts w:ascii="Arial" w:hAnsi="Arial"/>
                <w:sz w:val="20"/>
                <w:szCs w:val="20"/>
                <w:u w:val="single"/>
              </w:rPr>
              <w:t>a simile</w:t>
            </w:r>
            <w:r w:rsidRPr="0033654E">
              <w:rPr>
                <w:rFonts w:ascii="Arial" w:hAnsi="Arial"/>
                <w:sz w:val="20"/>
                <w:szCs w:val="20"/>
              </w:rPr>
              <w:t xml:space="preserve"> </w:t>
            </w:r>
            <w:r w:rsidRPr="0033654E">
              <w:rPr>
                <w:rFonts w:ascii="Arial" w:hAnsi="Arial"/>
                <w:b/>
                <w:sz w:val="20"/>
                <w:szCs w:val="20"/>
              </w:rPr>
              <w:t>to show</w:t>
            </w:r>
            <w:r w:rsidRPr="0033654E">
              <w:rPr>
                <w:rFonts w:ascii="Arial" w:hAnsi="Arial"/>
                <w:sz w:val="20"/>
                <w:szCs w:val="20"/>
              </w:rPr>
              <w:t xml:space="preserve"> </w:t>
            </w:r>
            <w:r w:rsidRPr="0033654E">
              <w:rPr>
                <w:rFonts w:ascii="Arial" w:hAnsi="Arial"/>
                <w:sz w:val="20"/>
                <w:szCs w:val="20"/>
                <w:u w:val="single"/>
              </w:rPr>
              <w:t>the false comparison between names and attributes</w:t>
            </w:r>
            <w:r w:rsidRPr="0033654E">
              <w:rPr>
                <w:rFonts w:ascii="Arial" w:hAnsi="Arial"/>
                <w:sz w:val="20"/>
                <w:szCs w:val="20"/>
              </w:rPr>
              <w:t xml:space="preserve"> </w:t>
            </w:r>
            <w:r w:rsidRPr="0033654E">
              <w:rPr>
                <w:rFonts w:ascii="Arial" w:hAnsi="Arial"/>
                <w:b/>
                <w:sz w:val="20"/>
                <w:szCs w:val="20"/>
              </w:rPr>
              <w:t>because</w:t>
            </w:r>
            <w:r w:rsidRPr="0033654E">
              <w:rPr>
                <w:rFonts w:ascii="Arial" w:hAnsi="Arial"/>
                <w:sz w:val="20"/>
                <w:szCs w:val="20"/>
              </w:rPr>
              <w:t xml:space="preserve"> </w:t>
            </w:r>
            <w:r w:rsidRPr="0033654E">
              <w:rPr>
                <w:rFonts w:ascii="Arial" w:hAnsi="Arial"/>
                <w:sz w:val="20"/>
                <w:szCs w:val="20"/>
                <w:u w:val="single"/>
              </w:rPr>
              <w:t>to Juliet, Romeo’s attributes are more important than Romeo’s name</w:t>
            </w:r>
            <w:r w:rsidRPr="0033654E">
              <w:rPr>
                <w:rFonts w:ascii="Arial" w:hAnsi="Arial"/>
                <w:sz w:val="20"/>
                <w:szCs w:val="20"/>
              </w:rPr>
              <w:t xml:space="preserve">.  </w:t>
            </w:r>
          </w:p>
        </w:tc>
      </w:tr>
    </w:tbl>
    <w:p w:rsidR="00A07F35" w:rsidRDefault="00A07F35" w:rsidP="00A07F35">
      <w:pPr>
        <w:rPr>
          <w:rFonts w:ascii="Arial" w:hAnsi="Arial"/>
          <w:sz w:val="28"/>
          <w:szCs w:val="28"/>
        </w:rPr>
      </w:pPr>
    </w:p>
    <w:p w:rsidR="00A07F35" w:rsidRPr="0033654E" w:rsidRDefault="00A07F35" w:rsidP="00A07F35">
      <w:pPr>
        <w:rPr>
          <w:rFonts w:ascii="Arial" w:hAnsi="Arial"/>
        </w:rPr>
      </w:pPr>
      <w:r>
        <w:rPr>
          <w:rFonts w:ascii="Arial" w:hAnsi="Arial"/>
          <w:sz w:val="28"/>
          <w:szCs w:val="28"/>
        </w:rPr>
        <w:br w:type="page"/>
      </w:r>
      <w:r>
        <w:rPr>
          <w:rFonts w:ascii="Arial" w:hAnsi="Arial"/>
        </w:rPr>
        <w:lastRenderedPageBreak/>
        <w:t xml:space="preserve">Title: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Pr="0033654E">
        <w:rPr>
          <w:rFonts w:ascii="Arial" w:hAnsi="Arial"/>
        </w:rPr>
        <w:tab/>
        <w:t xml:space="preserve">Author: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A07F35" w:rsidRDefault="00A07F35" w:rsidP="00A07F35">
      <w:pPr>
        <w:rPr>
          <w:rFonts w:ascii="Arial" w:hAnsi="Arial"/>
          <w:u w:val="single"/>
        </w:rPr>
      </w:pPr>
      <w:r>
        <w:rPr>
          <w:rFonts w:ascii="Arial" w:hAnsi="Arial"/>
        </w:rPr>
        <w:t xml:space="preserve">Audience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w:t>
      </w:r>
      <w:r w:rsidRPr="0033654E">
        <w:rPr>
          <w:rFonts w:ascii="Arial" w:hAnsi="Arial"/>
        </w:rPr>
        <w:t xml:space="preserve">Tone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Pr="0033654E">
        <w:rPr>
          <w:rFonts w:ascii="Arial" w:hAnsi="Arial"/>
        </w:rPr>
        <w:t xml:space="preserve">  Purpose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F04F88" w:rsidRPr="0033654E" w:rsidRDefault="00F04F88" w:rsidP="00A07F35">
      <w:pPr>
        <w:rPr>
          <w:rFonts w:ascii="Arial" w:hAnsi="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5"/>
        <w:gridCol w:w="4846"/>
        <w:gridCol w:w="4843"/>
      </w:tblGrid>
      <w:tr w:rsidR="00A07F35" w:rsidRPr="0033654E" w:rsidTr="003D63E6">
        <w:tc>
          <w:tcPr>
            <w:tcW w:w="1667" w:type="pct"/>
            <w:shd w:val="clear" w:color="auto" w:fill="E7E6E6"/>
          </w:tcPr>
          <w:p w:rsidR="00A07F35" w:rsidRPr="0076207E" w:rsidRDefault="00A07F35" w:rsidP="003D63E6">
            <w:pPr>
              <w:jc w:val="center"/>
              <w:rPr>
                <w:rFonts w:ascii="Comic Sans MS" w:hAnsi="Comic Sans MS"/>
                <w:b/>
                <w:sz w:val="28"/>
                <w:szCs w:val="28"/>
              </w:rPr>
            </w:pPr>
            <w:r w:rsidRPr="0076207E">
              <w:rPr>
                <w:rFonts w:ascii="Comic Sans MS" w:hAnsi="Comic Sans MS"/>
                <w:b/>
                <w:sz w:val="28"/>
                <w:szCs w:val="28"/>
              </w:rPr>
              <w:t>Say</w:t>
            </w:r>
          </w:p>
        </w:tc>
        <w:tc>
          <w:tcPr>
            <w:tcW w:w="1667" w:type="pct"/>
            <w:shd w:val="clear" w:color="auto" w:fill="E7E6E6"/>
          </w:tcPr>
          <w:p w:rsidR="00A07F35" w:rsidRPr="0076207E" w:rsidRDefault="00A07F35" w:rsidP="003D63E6">
            <w:pPr>
              <w:jc w:val="center"/>
              <w:rPr>
                <w:rFonts w:ascii="Comic Sans MS" w:hAnsi="Comic Sans MS"/>
                <w:b/>
                <w:sz w:val="28"/>
                <w:szCs w:val="28"/>
              </w:rPr>
            </w:pPr>
            <w:r w:rsidRPr="0076207E">
              <w:rPr>
                <w:rFonts w:ascii="Comic Sans MS" w:hAnsi="Comic Sans MS"/>
                <w:b/>
                <w:sz w:val="28"/>
                <w:szCs w:val="28"/>
              </w:rPr>
              <w:t>Mean</w:t>
            </w:r>
          </w:p>
        </w:tc>
        <w:tc>
          <w:tcPr>
            <w:tcW w:w="1666" w:type="pct"/>
            <w:shd w:val="clear" w:color="auto" w:fill="E7E6E6"/>
          </w:tcPr>
          <w:p w:rsidR="00A07F35" w:rsidRPr="0076207E" w:rsidRDefault="00A07F35" w:rsidP="003D63E6">
            <w:pPr>
              <w:jc w:val="center"/>
              <w:rPr>
                <w:rFonts w:ascii="Comic Sans MS" w:hAnsi="Comic Sans MS"/>
                <w:b/>
                <w:sz w:val="28"/>
                <w:szCs w:val="28"/>
              </w:rPr>
            </w:pPr>
            <w:r w:rsidRPr="0076207E">
              <w:rPr>
                <w:rFonts w:ascii="Comic Sans MS" w:hAnsi="Comic Sans MS"/>
                <w:b/>
                <w:sz w:val="28"/>
                <w:szCs w:val="28"/>
              </w:rPr>
              <w:t>Matter</w:t>
            </w:r>
          </w:p>
        </w:tc>
      </w:tr>
      <w:tr w:rsidR="00A07F35" w:rsidRPr="0033654E" w:rsidTr="003D63E6">
        <w:tc>
          <w:tcPr>
            <w:tcW w:w="1667" w:type="pct"/>
          </w:tcPr>
          <w:p w:rsidR="00A07F35" w:rsidRPr="0033654E" w:rsidRDefault="00A07F35" w:rsidP="003D63E6">
            <w:pPr>
              <w:rPr>
                <w:rFonts w:ascii="Arial" w:hAnsi="Arial"/>
              </w:rPr>
            </w:pPr>
            <w:r w:rsidRPr="0033654E">
              <w:rPr>
                <w:rFonts w:ascii="Arial" w:hAnsi="Arial"/>
                <w:sz w:val="20"/>
                <w:szCs w:val="20"/>
              </w:rPr>
              <w:t>Quote the t</w:t>
            </w:r>
            <w:r>
              <w:rPr>
                <w:rFonts w:ascii="Arial" w:hAnsi="Arial"/>
                <w:sz w:val="20"/>
                <w:szCs w:val="20"/>
              </w:rPr>
              <w:t xml:space="preserve">ext including the page number. </w:t>
            </w:r>
            <w:r w:rsidRPr="0033654E">
              <w:rPr>
                <w:rFonts w:ascii="Arial" w:hAnsi="Arial"/>
                <w:sz w:val="20"/>
                <w:szCs w:val="20"/>
              </w:rPr>
              <w:t xml:space="preserve">Choose text that stands out or confuses you. </w:t>
            </w:r>
          </w:p>
        </w:tc>
        <w:tc>
          <w:tcPr>
            <w:tcW w:w="1667" w:type="pct"/>
          </w:tcPr>
          <w:p w:rsidR="00A07F35" w:rsidRPr="0033654E" w:rsidRDefault="00A07F35" w:rsidP="003D63E6">
            <w:pPr>
              <w:rPr>
                <w:rFonts w:ascii="Arial" w:hAnsi="Arial"/>
                <w:sz w:val="20"/>
                <w:szCs w:val="20"/>
              </w:rPr>
            </w:pPr>
            <w:r>
              <w:rPr>
                <w:rFonts w:ascii="Arial" w:hAnsi="Arial"/>
                <w:sz w:val="20"/>
                <w:szCs w:val="20"/>
              </w:rPr>
              <w:t xml:space="preserve">Read between the lines. </w:t>
            </w:r>
            <w:r w:rsidRPr="0033654E">
              <w:rPr>
                <w:rFonts w:ascii="Arial" w:hAnsi="Arial"/>
                <w:sz w:val="20"/>
                <w:szCs w:val="20"/>
              </w:rPr>
              <w:t xml:space="preserve">Explain the quote in the context of the text. </w:t>
            </w:r>
            <w:r>
              <w:rPr>
                <w:rFonts w:ascii="Arial" w:hAnsi="Arial"/>
                <w:sz w:val="20"/>
                <w:szCs w:val="20"/>
              </w:rPr>
              <w:t xml:space="preserve">ID any rhetorical devices </w:t>
            </w:r>
            <w:r w:rsidRPr="0033654E">
              <w:rPr>
                <w:rFonts w:ascii="Arial" w:hAnsi="Arial"/>
                <w:sz w:val="20"/>
                <w:szCs w:val="20"/>
              </w:rPr>
              <w:t xml:space="preserve">used.  </w:t>
            </w:r>
          </w:p>
        </w:tc>
        <w:tc>
          <w:tcPr>
            <w:tcW w:w="1666" w:type="pct"/>
          </w:tcPr>
          <w:p w:rsidR="00A07F35" w:rsidRPr="0033654E" w:rsidRDefault="00A07F35" w:rsidP="003D63E6">
            <w:pPr>
              <w:rPr>
                <w:rFonts w:ascii="Arial" w:hAnsi="Arial"/>
                <w:sz w:val="20"/>
                <w:szCs w:val="20"/>
              </w:rPr>
            </w:pPr>
            <w:r w:rsidRPr="0033654E">
              <w:rPr>
                <w:rFonts w:ascii="Arial" w:hAnsi="Arial"/>
                <w:sz w:val="20"/>
                <w:szCs w:val="20"/>
              </w:rPr>
              <w:t>Explain why the quote is significant within the text and to you (text-to-self), to others (text-to-world), and to other texts (text-to-text).  Analyze the effect of any rhetorical devices used</w:t>
            </w:r>
            <w:r>
              <w:rPr>
                <w:rFonts w:ascii="Arial" w:hAnsi="Arial"/>
                <w:sz w:val="20"/>
                <w:szCs w:val="20"/>
              </w:rPr>
              <w:t>.</w:t>
            </w:r>
          </w:p>
        </w:tc>
      </w:tr>
      <w:tr w:rsidR="00A07F35" w:rsidRPr="0033654E" w:rsidTr="003D63E6">
        <w:tc>
          <w:tcPr>
            <w:tcW w:w="1667" w:type="pct"/>
          </w:tcPr>
          <w:p w:rsidR="00A07F35" w:rsidRDefault="00A07F35" w:rsidP="003D63E6">
            <w:pPr>
              <w:rPr>
                <w:rFonts w:ascii="Arial" w:hAnsi="Arial"/>
                <w:sz w:val="20"/>
                <w:szCs w:val="20"/>
              </w:rPr>
            </w:pPr>
          </w:p>
          <w:p w:rsidR="00A07F35" w:rsidRDefault="00A07F35" w:rsidP="003D63E6">
            <w:pPr>
              <w:rPr>
                <w:rFonts w:ascii="Arial" w:hAnsi="Arial"/>
                <w:sz w:val="20"/>
                <w:szCs w:val="20"/>
              </w:rPr>
            </w:pPr>
          </w:p>
          <w:p w:rsidR="00A07F35" w:rsidRDefault="00A07F35" w:rsidP="003D63E6">
            <w:pPr>
              <w:rPr>
                <w:rFonts w:ascii="Arial" w:hAnsi="Arial"/>
                <w:sz w:val="20"/>
                <w:szCs w:val="20"/>
              </w:rPr>
            </w:pPr>
          </w:p>
          <w:p w:rsidR="00A07F35" w:rsidRPr="0033654E" w:rsidRDefault="00A07F35" w:rsidP="003D63E6">
            <w:pPr>
              <w:rPr>
                <w:rFonts w:ascii="Arial" w:hAnsi="Arial"/>
                <w:sz w:val="20"/>
                <w:szCs w:val="20"/>
              </w:rPr>
            </w:pPr>
          </w:p>
        </w:tc>
        <w:tc>
          <w:tcPr>
            <w:tcW w:w="1667" w:type="pct"/>
          </w:tcPr>
          <w:p w:rsidR="00A07F35" w:rsidRPr="0033654E" w:rsidRDefault="00A07F35" w:rsidP="003D63E6">
            <w:pPr>
              <w:ind w:left="288"/>
              <w:rPr>
                <w:rFonts w:ascii="Arial" w:hAnsi="Arial"/>
                <w:sz w:val="20"/>
                <w:szCs w:val="20"/>
              </w:rPr>
            </w:pPr>
          </w:p>
        </w:tc>
        <w:tc>
          <w:tcPr>
            <w:tcW w:w="1666" w:type="pct"/>
          </w:tcPr>
          <w:p w:rsidR="00A07F35" w:rsidRPr="0033654E" w:rsidRDefault="00A07F35" w:rsidP="003D63E6">
            <w:pPr>
              <w:autoSpaceDE w:val="0"/>
              <w:autoSpaceDN w:val="0"/>
              <w:adjustRightInd w:val="0"/>
              <w:ind w:left="288"/>
              <w:rPr>
                <w:rFonts w:ascii="Arial" w:hAnsi="Arial"/>
                <w:sz w:val="20"/>
                <w:szCs w:val="20"/>
              </w:rPr>
            </w:pPr>
          </w:p>
        </w:tc>
      </w:tr>
      <w:tr w:rsidR="00A07F35" w:rsidRPr="0033654E" w:rsidTr="003D63E6">
        <w:tc>
          <w:tcPr>
            <w:tcW w:w="1667" w:type="pct"/>
          </w:tcPr>
          <w:p w:rsidR="00A07F35" w:rsidRDefault="00A07F35" w:rsidP="003D63E6">
            <w:pPr>
              <w:rPr>
                <w:rFonts w:ascii="Arial" w:hAnsi="Arial"/>
                <w:sz w:val="20"/>
                <w:szCs w:val="20"/>
              </w:rPr>
            </w:pPr>
          </w:p>
          <w:p w:rsidR="00A07F35" w:rsidRDefault="00A07F35" w:rsidP="003D63E6">
            <w:pPr>
              <w:rPr>
                <w:rFonts w:ascii="Arial" w:hAnsi="Arial"/>
                <w:sz w:val="20"/>
                <w:szCs w:val="20"/>
              </w:rPr>
            </w:pPr>
          </w:p>
          <w:p w:rsidR="00A07F35" w:rsidRDefault="00A07F35" w:rsidP="003D63E6">
            <w:pPr>
              <w:rPr>
                <w:rFonts w:ascii="Arial" w:hAnsi="Arial"/>
                <w:sz w:val="20"/>
                <w:szCs w:val="20"/>
              </w:rPr>
            </w:pPr>
          </w:p>
          <w:p w:rsidR="00A07F35" w:rsidRPr="0033654E" w:rsidRDefault="00A07F35" w:rsidP="003D63E6">
            <w:pPr>
              <w:rPr>
                <w:rFonts w:ascii="Arial" w:hAnsi="Arial"/>
                <w:sz w:val="20"/>
                <w:szCs w:val="20"/>
              </w:rPr>
            </w:pPr>
          </w:p>
        </w:tc>
        <w:tc>
          <w:tcPr>
            <w:tcW w:w="1667" w:type="pct"/>
          </w:tcPr>
          <w:p w:rsidR="00A07F35" w:rsidRPr="0033654E" w:rsidRDefault="00A07F35" w:rsidP="003D63E6">
            <w:pPr>
              <w:rPr>
                <w:rFonts w:ascii="Arial" w:hAnsi="Arial"/>
                <w:sz w:val="20"/>
                <w:szCs w:val="20"/>
              </w:rPr>
            </w:pPr>
          </w:p>
        </w:tc>
        <w:tc>
          <w:tcPr>
            <w:tcW w:w="1666" w:type="pct"/>
          </w:tcPr>
          <w:p w:rsidR="00A07F35" w:rsidRPr="0033654E" w:rsidRDefault="00A07F35" w:rsidP="003D63E6">
            <w:pPr>
              <w:autoSpaceDE w:val="0"/>
              <w:autoSpaceDN w:val="0"/>
              <w:adjustRightInd w:val="0"/>
              <w:rPr>
                <w:rFonts w:ascii="Arial" w:hAnsi="Arial"/>
                <w:sz w:val="20"/>
                <w:szCs w:val="20"/>
              </w:rPr>
            </w:pPr>
          </w:p>
        </w:tc>
      </w:tr>
      <w:tr w:rsidR="00A07F35" w:rsidRPr="0033654E" w:rsidTr="003D63E6">
        <w:tc>
          <w:tcPr>
            <w:tcW w:w="1667" w:type="pct"/>
          </w:tcPr>
          <w:p w:rsidR="00A07F35" w:rsidRDefault="00A07F35" w:rsidP="00A07F35">
            <w:pPr>
              <w:rPr>
                <w:rFonts w:ascii="Arial" w:hAnsi="Arial"/>
                <w:sz w:val="20"/>
                <w:szCs w:val="20"/>
              </w:rPr>
            </w:pPr>
          </w:p>
          <w:p w:rsidR="00A07F35" w:rsidRDefault="00A07F35" w:rsidP="00A07F35">
            <w:pPr>
              <w:rPr>
                <w:rFonts w:ascii="Arial" w:hAnsi="Arial"/>
                <w:sz w:val="20"/>
                <w:szCs w:val="20"/>
              </w:rPr>
            </w:pPr>
          </w:p>
          <w:p w:rsidR="00A07F35" w:rsidRDefault="00A07F35" w:rsidP="00A07F35">
            <w:pPr>
              <w:rPr>
                <w:rFonts w:ascii="Arial" w:hAnsi="Arial"/>
                <w:sz w:val="20"/>
                <w:szCs w:val="20"/>
              </w:rPr>
            </w:pPr>
          </w:p>
          <w:p w:rsidR="00A07F35" w:rsidRDefault="00A07F35" w:rsidP="003D63E6">
            <w:pPr>
              <w:rPr>
                <w:rFonts w:ascii="Arial" w:hAnsi="Arial"/>
                <w:sz w:val="20"/>
                <w:szCs w:val="20"/>
              </w:rPr>
            </w:pPr>
          </w:p>
        </w:tc>
        <w:tc>
          <w:tcPr>
            <w:tcW w:w="1667" w:type="pct"/>
          </w:tcPr>
          <w:p w:rsidR="00A07F35" w:rsidRPr="0033654E" w:rsidRDefault="00A07F35" w:rsidP="003D63E6">
            <w:pPr>
              <w:rPr>
                <w:rFonts w:ascii="Arial" w:hAnsi="Arial"/>
                <w:sz w:val="20"/>
                <w:szCs w:val="20"/>
              </w:rPr>
            </w:pPr>
          </w:p>
        </w:tc>
        <w:tc>
          <w:tcPr>
            <w:tcW w:w="1666" w:type="pct"/>
          </w:tcPr>
          <w:p w:rsidR="00A07F35" w:rsidRPr="0033654E" w:rsidRDefault="00A07F35" w:rsidP="003D63E6">
            <w:pPr>
              <w:autoSpaceDE w:val="0"/>
              <w:autoSpaceDN w:val="0"/>
              <w:adjustRightInd w:val="0"/>
              <w:rPr>
                <w:rFonts w:ascii="Arial" w:hAnsi="Arial"/>
                <w:sz w:val="20"/>
                <w:szCs w:val="20"/>
              </w:rPr>
            </w:pPr>
          </w:p>
        </w:tc>
      </w:tr>
      <w:tr w:rsidR="00A07F35" w:rsidRPr="0033654E" w:rsidTr="003D63E6">
        <w:tc>
          <w:tcPr>
            <w:tcW w:w="1667" w:type="pct"/>
          </w:tcPr>
          <w:p w:rsidR="00A07F35" w:rsidRDefault="00A07F35" w:rsidP="00A07F35">
            <w:pPr>
              <w:rPr>
                <w:rFonts w:ascii="Arial" w:hAnsi="Arial"/>
                <w:sz w:val="20"/>
                <w:szCs w:val="20"/>
              </w:rPr>
            </w:pPr>
          </w:p>
          <w:p w:rsidR="00A07F35" w:rsidRDefault="00A07F35" w:rsidP="00A07F35">
            <w:pPr>
              <w:rPr>
                <w:rFonts w:ascii="Arial" w:hAnsi="Arial"/>
                <w:sz w:val="20"/>
                <w:szCs w:val="20"/>
              </w:rPr>
            </w:pPr>
          </w:p>
          <w:p w:rsidR="00A07F35" w:rsidRDefault="00A07F35" w:rsidP="00A07F35">
            <w:pPr>
              <w:rPr>
                <w:rFonts w:ascii="Arial" w:hAnsi="Arial"/>
                <w:sz w:val="20"/>
                <w:szCs w:val="20"/>
              </w:rPr>
            </w:pPr>
          </w:p>
          <w:p w:rsidR="00A07F35" w:rsidRDefault="00A07F35" w:rsidP="003D63E6">
            <w:pPr>
              <w:rPr>
                <w:rFonts w:ascii="Arial" w:hAnsi="Arial"/>
                <w:sz w:val="20"/>
                <w:szCs w:val="20"/>
              </w:rPr>
            </w:pPr>
          </w:p>
        </w:tc>
        <w:tc>
          <w:tcPr>
            <w:tcW w:w="1667" w:type="pct"/>
          </w:tcPr>
          <w:p w:rsidR="00A07F35" w:rsidRPr="0033654E" w:rsidRDefault="00A07F35" w:rsidP="003D63E6">
            <w:pPr>
              <w:rPr>
                <w:rFonts w:ascii="Arial" w:hAnsi="Arial"/>
                <w:sz w:val="20"/>
                <w:szCs w:val="20"/>
              </w:rPr>
            </w:pPr>
          </w:p>
        </w:tc>
        <w:tc>
          <w:tcPr>
            <w:tcW w:w="1666" w:type="pct"/>
          </w:tcPr>
          <w:p w:rsidR="00A07F35" w:rsidRPr="0033654E" w:rsidRDefault="00A07F35" w:rsidP="003D63E6">
            <w:pPr>
              <w:autoSpaceDE w:val="0"/>
              <w:autoSpaceDN w:val="0"/>
              <w:adjustRightInd w:val="0"/>
              <w:rPr>
                <w:rFonts w:ascii="Arial" w:hAnsi="Arial"/>
                <w:sz w:val="20"/>
                <w:szCs w:val="20"/>
              </w:rPr>
            </w:pPr>
          </w:p>
        </w:tc>
      </w:tr>
    </w:tbl>
    <w:p w:rsidR="00A07F35" w:rsidRPr="0033654E" w:rsidRDefault="00A07F35" w:rsidP="00A07F35">
      <w:pPr>
        <w:rPr>
          <w:rFonts w:ascii="Arial" w:hAnsi="Arial"/>
          <w:sz w:val="28"/>
          <w:szCs w:val="28"/>
        </w:rPr>
      </w:pPr>
    </w:p>
    <w:p w:rsidR="00780F99" w:rsidRDefault="00780F99" w:rsidP="00AD378F">
      <w:pPr>
        <w:spacing w:after="0"/>
        <w:rPr>
          <w:rFonts w:ascii="Times New Roman" w:hAnsi="Times New Roman" w:cs="Times New Roman"/>
        </w:rPr>
        <w:sectPr w:rsidR="00780F99" w:rsidSect="00A07F35">
          <w:headerReference w:type="first" r:id="rId10"/>
          <w:footerReference w:type="first" r:id="rId11"/>
          <w:type w:val="continuous"/>
          <w:pgSz w:w="15840" w:h="12240" w:orient="landscape" w:code="1"/>
          <w:pgMar w:top="1152" w:right="576" w:bottom="1008" w:left="720" w:header="432" w:footer="720" w:gutter="0"/>
          <w:cols w:space="720"/>
          <w:noEndnote/>
          <w:titlePg/>
          <w:docGrid w:linePitch="326"/>
        </w:sectPr>
      </w:pPr>
    </w:p>
    <w:p w:rsidR="00F50982" w:rsidRDefault="00F50982" w:rsidP="00AC2CD0">
      <w:pPr>
        <w:jc w:val="center"/>
        <w:rPr>
          <w:rFonts w:ascii="Times New Roman" w:hAnsi="Times New Roman" w:cs="Times New Roman"/>
          <w:b/>
          <w:sz w:val="32"/>
        </w:rPr>
      </w:pPr>
      <w:r>
        <w:rPr>
          <w:rFonts w:ascii="Times New Roman" w:hAnsi="Times New Roman" w:cs="Times New Roman"/>
          <w:b/>
          <w:sz w:val="32"/>
        </w:rPr>
        <w:lastRenderedPageBreak/>
        <w:t>Can provide names, or ask students to organize themselves</w:t>
      </w:r>
    </w:p>
    <w:tbl>
      <w:tblPr>
        <w:tblStyle w:val="TableGrid"/>
        <w:tblW w:w="0" w:type="auto"/>
        <w:tblLook w:val="04A0" w:firstRow="1" w:lastRow="0" w:firstColumn="1" w:lastColumn="0" w:noHBand="0" w:noVBand="1"/>
      </w:tblPr>
      <w:tblGrid>
        <w:gridCol w:w="5035"/>
        <w:gridCol w:w="5035"/>
      </w:tblGrid>
      <w:tr w:rsidR="00F50982" w:rsidTr="00F50982">
        <w:tc>
          <w:tcPr>
            <w:tcW w:w="5035" w:type="dxa"/>
          </w:tcPr>
          <w:p w:rsidR="00F50982" w:rsidRDefault="00F50982">
            <w:pPr>
              <w:rPr>
                <w:rFonts w:ascii="Times New Roman" w:hAnsi="Times New Roman" w:cs="Times New Roman"/>
                <w:b/>
                <w:sz w:val="32"/>
              </w:rPr>
            </w:pPr>
            <w:r>
              <w:rPr>
                <w:rFonts w:ascii="Times New Roman" w:hAnsi="Times New Roman" w:cs="Times New Roman"/>
                <w:b/>
                <w:sz w:val="32"/>
              </w:rPr>
              <w:t>(Ralph)</w:t>
            </w:r>
          </w:p>
        </w:tc>
        <w:tc>
          <w:tcPr>
            <w:tcW w:w="5035" w:type="dxa"/>
          </w:tcPr>
          <w:p w:rsidR="00F50982" w:rsidRDefault="00F50982">
            <w:pPr>
              <w:rPr>
                <w:rFonts w:ascii="Times New Roman" w:hAnsi="Times New Roman" w:cs="Times New Roman"/>
                <w:b/>
                <w:sz w:val="32"/>
              </w:rPr>
            </w:pPr>
            <w:r>
              <w:rPr>
                <w:rFonts w:ascii="Times New Roman" w:hAnsi="Times New Roman" w:cs="Times New Roman"/>
                <w:b/>
                <w:sz w:val="32"/>
              </w:rPr>
              <w:t>(Jack)</w:t>
            </w:r>
          </w:p>
        </w:tc>
      </w:tr>
      <w:tr w:rsidR="00F50982" w:rsidTr="00F50982">
        <w:tc>
          <w:tcPr>
            <w:tcW w:w="5035" w:type="dxa"/>
          </w:tcPr>
          <w:p w:rsidR="00F50982" w:rsidRPr="00847B55" w:rsidRDefault="00F50982">
            <w:pPr>
              <w:rPr>
                <w:rFonts w:ascii="Times New Roman" w:hAnsi="Times New Roman" w:cs="Times New Roman"/>
                <w:sz w:val="28"/>
                <w:szCs w:val="28"/>
              </w:rPr>
            </w:pPr>
          </w:p>
          <w:p w:rsidR="00F50982" w:rsidRPr="00847B55" w:rsidRDefault="00847B55">
            <w:pPr>
              <w:rPr>
                <w:rFonts w:ascii="Times New Roman" w:hAnsi="Times New Roman" w:cs="Times New Roman"/>
                <w:sz w:val="28"/>
                <w:szCs w:val="28"/>
              </w:rPr>
            </w:pPr>
            <w:r>
              <w:rPr>
                <w:rFonts w:ascii="Times New Roman" w:hAnsi="Times New Roman" w:cs="Times New Roman"/>
                <w:sz w:val="28"/>
                <w:szCs w:val="28"/>
              </w:rPr>
              <w:t>“Listen, everybody. I’ve got to have time to think things out. I can’t decide what to do straight off. If this isn’t an island we might be rescued straight away. So we’ve got to decide if this is an island. Everybody must stay around here and wait and not go away” (page 23)</w:t>
            </w:r>
          </w:p>
        </w:tc>
        <w:tc>
          <w:tcPr>
            <w:tcW w:w="5035" w:type="dxa"/>
          </w:tcPr>
          <w:p w:rsidR="00847B55" w:rsidRDefault="00847B55">
            <w:pPr>
              <w:rPr>
                <w:rFonts w:ascii="Times New Roman" w:hAnsi="Times New Roman" w:cs="Times New Roman"/>
                <w:sz w:val="28"/>
                <w:szCs w:val="28"/>
              </w:rPr>
            </w:pPr>
          </w:p>
          <w:p w:rsidR="00F50982" w:rsidRDefault="00847B55">
            <w:pPr>
              <w:rPr>
                <w:rFonts w:ascii="Times New Roman" w:hAnsi="Times New Roman" w:cs="Times New Roman"/>
                <w:sz w:val="28"/>
                <w:szCs w:val="28"/>
              </w:rPr>
            </w:pPr>
            <w:r>
              <w:rPr>
                <w:rFonts w:ascii="Times New Roman" w:hAnsi="Times New Roman" w:cs="Times New Roman"/>
                <w:sz w:val="28"/>
                <w:szCs w:val="28"/>
              </w:rPr>
              <w:t>“The circle of boys broke into applause. Even the choir applauded; and the freckles on Jack’s face disappeared under a blush of mortification. He started up, then changed his mind and sat down again while the air rang. Ralph looked at him, eager to offer something.” (page 23)</w:t>
            </w:r>
          </w:p>
          <w:p w:rsidR="00847B55" w:rsidRPr="00847B55" w:rsidRDefault="00847B55">
            <w:pPr>
              <w:rPr>
                <w:rFonts w:ascii="Times New Roman" w:hAnsi="Times New Roman" w:cs="Times New Roman"/>
                <w:sz w:val="28"/>
                <w:szCs w:val="28"/>
              </w:rPr>
            </w:pPr>
          </w:p>
        </w:tc>
      </w:tr>
      <w:tr w:rsidR="00847B55" w:rsidTr="00F50982">
        <w:tc>
          <w:tcPr>
            <w:tcW w:w="5035" w:type="dxa"/>
          </w:tcPr>
          <w:p w:rsidR="00847B55" w:rsidRPr="00847B55" w:rsidRDefault="00573F75">
            <w:pPr>
              <w:rPr>
                <w:rFonts w:ascii="Times New Roman" w:hAnsi="Times New Roman" w:cs="Times New Roman"/>
                <w:sz w:val="28"/>
                <w:szCs w:val="28"/>
              </w:rPr>
            </w:pPr>
            <w:r>
              <w:rPr>
                <w:rFonts w:ascii="Times New Roman" w:hAnsi="Times New Roman" w:cs="Times New Roman"/>
                <w:sz w:val="28"/>
                <w:szCs w:val="28"/>
              </w:rPr>
              <w:t xml:space="preserve">“Ralph stood, one hand against a grey trunk, and screwed up his eyes against the shimmering water. Out there, perhaps a mile away, the white </w:t>
            </w:r>
            <w:r w:rsidR="00600D87">
              <w:rPr>
                <w:rFonts w:ascii="Times New Roman" w:hAnsi="Times New Roman" w:cs="Times New Roman"/>
                <w:sz w:val="28"/>
                <w:szCs w:val="28"/>
              </w:rPr>
              <w:t>surf flinked</w:t>
            </w:r>
            <w:r>
              <w:rPr>
                <w:rFonts w:ascii="Times New Roman" w:hAnsi="Times New Roman" w:cs="Times New Roman"/>
                <w:sz w:val="28"/>
                <w:szCs w:val="28"/>
              </w:rPr>
              <w:t xml:space="preserve"> on a coral reef, and beyond that the open sea was dark blue” (page 10).</w:t>
            </w:r>
          </w:p>
        </w:tc>
        <w:tc>
          <w:tcPr>
            <w:tcW w:w="5035" w:type="dxa"/>
          </w:tcPr>
          <w:p w:rsidR="00847B55" w:rsidRDefault="00600D87">
            <w:pPr>
              <w:rPr>
                <w:rFonts w:ascii="Times New Roman" w:hAnsi="Times New Roman" w:cs="Times New Roman"/>
                <w:sz w:val="28"/>
                <w:szCs w:val="28"/>
              </w:rPr>
            </w:pPr>
            <w:r>
              <w:rPr>
                <w:rFonts w:ascii="Times New Roman" w:hAnsi="Times New Roman" w:cs="Times New Roman"/>
                <w:sz w:val="28"/>
                <w:szCs w:val="28"/>
              </w:rPr>
              <w:t xml:space="preserve">“The boy who controlled them was dressed in the same way though his cap badge was golden. When his party was about ten yards from the platform he shouted an order and they halted, gasping, sweating, swaying in the fierce light. The boy himself came forward, vaulted on to the platform with his cloak flying, and peered into what to him was almost complete darkness” (page 20).  </w:t>
            </w:r>
          </w:p>
          <w:p w:rsidR="00496653" w:rsidRDefault="00496653">
            <w:pPr>
              <w:rPr>
                <w:rFonts w:ascii="Times New Roman" w:hAnsi="Times New Roman" w:cs="Times New Roman"/>
                <w:sz w:val="28"/>
                <w:szCs w:val="28"/>
              </w:rPr>
            </w:pPr>
          </w:p>
        </w:tc>
      </w:tr>
      <w:tr w:rsidR="00573F75" w:rsidTr="00F50982">
        <w:tc>
          <w:tcPr>
            <w:tcW w:w="5035" w:type="dxa"/>
          </w:tcPr>
          <w:p w:rsidR="00573F75" w:rsidRDefault="00573F75">
            <w:pPr>
              <w:rPr>
                <w:rFonts w:ascii="Times New Roman" w:hAnsi="Times New Roman" w:cs="Times New Roman"/>
                <w:sz w:val="28"/>
                <w:szCs w:val="28"/>
              </w:rPr>
            </w:pPr>
          </w:p>
          <w:p w:rsidR="00573F75" w:rsidRDefault="00573F75">
            <w:pPr>
              <w:rPr>
                <w:rFonts w:ascii="Times New Roman" w:hAnsi="Times New Roman" w:cs="Times New Roman"/>
                <w:sz w:val="28"/>
                <w:szCs w:val="28"/>
              </w:rPr>
            </w:pPr>
            <w:r>
              <w:rPr>
                <w:rFonts w:ascii="Times New Roman" w:hAnsi="Times New Roman" w:cs="Times New Roman"/>
                <w:sz w:val="28"/>
                <w:szCs w:val="28"/>
              </w:rPr>
              <w:t>“He was old enough, twelve years and a few months, to have lost the prominent tummy of childhood and not yet old enough for adolescence to have made him awkward. You could see now that he might make a boxer, as far as width and heaviness of shoulders went, but there was a mildness about his mouth and eyes that proclaimed no devil” (page 10).</w:t>
            </w:r>
          </w:p>
        </w:tc>
        <w:tc>
          <w:tcPr>
            <w:tcW w:w="5035" w:type="dxa"/>
          </w:tcPr>
          <w:p w:rsidR="00573F75" w:rsidRDefault="00573F75">
            <w:pPr>
              <w:rPr>
                <w:rFonts w:ascii="Times New Roman" w:hAnsi="Times New Roman" w:cs="Times New Roman"/>
                <w:sz w:val="28"/>
                <w:szCs w:val="28"/>
              </w:rPr>
            </w:pPr>
          </w:p>
          <w:p w:rsidR="00496653" w:rsidRDefault="00496653">
            <w:pPr>
              <w:rPr>
                <w:rFonts w:ascii="Times New Roman" w:hAnsi="Times New Roman" w:cs="Times New Roman"/>
                <w:sz w:val="28"/>
                <w:szCs w:val="28"/>
              </w:rPr>
            </w:pPr>
            <w:r>
              <w:rPr>
                <w:rFonts w:ascii="Times New Roman" w:hAnsi="Times New Roman" w:cs="Times New Roman"/>
                <w:sz w:val="28"/>
                <w:szCs w:val="28"/>
              </w:rPr>
              <w:t>“Piggy asked no names. He was intimidated by this uniformed superiority and the offhand authority in Merridew’s voice. He shrank to the other side of Ralph and busied himself with his glasses” (</w:t>
            </w:r>
            <w:r w:rsidR="00A9774C">
              <w:rPr>
                <w:rFonts w:ascii="Times New Roman" w:hAnsi="Times New Roman" w:cs="Times New Roman"/>
                <w:sz w:val="28"/>
                <w:szCs w:val="28"/>
              </w:rPr>
              <w:t xml:space="preserve">page </w:t>
            </w:r>
            <w:r>
              <w:rPr>
                <w:rFonts w:ascii="Times New Roman" w:hAnsi="Times New Roman" w:cs="Times New Roman"/>
                <w:sz w:val="28"/>
                <w:szCs w:val="28"/>
              </w:rPr>
              <w:t xml:space="preserve">20-21). </w:t>
            </w:r>
          </w:p>
        </w:tc>
      </w:tr>
      <w:tr w:rsidR="00005D13" w:rsidTr="00F50982">
        <w:tc>
          <w:tcPr>
            <w:tcW w:w="5035" w:type="dxa"/>
          </w:tcPr>
          <w:p w:rsidR="00005D13" w:rsidRDefault="00005D13">
            <w:pPr>
              <w:rPr>
                <w:rFonts w:ascii="Times New Roman" w:hAnsi="Times New Roman" w:cs="Times New Roman"/>
                <w:sz w:val="28"/>
                <w:szCs w:val="28"/>
              </w:rPr>
            </w:pPr>
          </w:p>
          <w:p w:rsidR="00005D13" w:rsidRDefault="00005D13">
            <w:pPr>
              <w:rPr>
                <w:rFonts w:ascii="Times New Roman" w:hAnsi="Times New Roman" w:cs="Times New Roman"/>
                <w:sz w:val="28"/>
                <w:szCs w:val="28"/>
              </w:rPr>
            </w:pPr>
            <w:r>
              <w:rPr>
                <w:rFonts w:ascii="Times New Roman" w:hAnsi="Times New Roman" w:cs="Times New Roman"/>
                <w:sz w:val="28"/>
                <w:szCs w:val="28"/>
              </w:rPr>
              <w:t>“I could swim when I was five. Daddy taught me. He’s a commander in the Navy. When he gets leave he’ll come and rescue us. What’s your father?” (page 13).</w:t>
            </w:r>
          </w:p>
        </w:tc>
        <w:tc>
          <w:tcPr>
            <w:tcW w:w="5035" w:type="dxa"/>
          </w:tcPr>
          <w:p w:rsidR="00005D13" w:rsidRDefault="00005D13">
            <w:pPr>
              <w:rPr>
                <w:rFonts w:ascii="Times New Roman" w:hAnsi="Times New Roman" w:cs="Times New Roman"/>
                <w:sz w:val="28"/>
                <w:szCs w:val="28"/>
              </w:rPr>
            </w:pPr>
          </w:p>
          <w:p w:rsidR="00A9774C" w:rsidRDefault="00886BE4" w:rsidP="00886BE4">
            <w:pPr>
              <w:rPr>
                <w:rFonts w:ascii="Times New Roman" w:hAnsi="Times New Roman" w:cs="Times New Roman"/>
                <w:sz w:val="28"/>
                <w:szCs w:val="28"/>
              </w:rPr>
            </w:pPr>
            <w:r>
              <w:rPr>
                <w:rFonts w:ascii="Times New Roman" w:hAnsi="Times New Roman" w:cs="Times New Roman"/>
                <w:sz w:val="28"/>
                <w:szCs w:val="28"/>
              </w:rPr>
              <w:t>“He snatched his knife out of the sheath and slammed it into a tree trunk. Next time there would be no mercy. He looked round fiercely, daring them to contradict” (page 31).</w:t>
            </w:r>
          </w:p>
        </w:tc>
      </w:tr>
    </w:tbl>
    <w:p w:rsidR="00F50982" w:rsidRDefault="00F50982">
      <w:pPr>
        <w:rPr>
          <w:rFonts w:ascii="Times New Roman" w:hAnsi="Times New Roman" w:cs="Times New Roman"/>
          <w:b/>
          <w:sz w:val="32"/>
        </w:rPr>
      </w:pPr>
      <w:r>
        <w:rPr>
          <w:rFonts w:ascii="Times New Roman" w:hAnsi="Times New Roman" w:cs="Times New Roman"/>
          <w:b/>
          <w:sz w:val="32"/>
        </w:rPr>
        <w:br w:type="page"/>
      </w:r>
    </w:p>
    <w:p w:rsidR="00923888" w:rsidRPr="00A61FD8" w:rsidRDefault="00CE6B15" w:rsidP="00AC2CD0">
      <w:pPr>
        <w:jc w:val="center"/>
        <w:rPr>
          <w:rFonts w:ascii="Times New Roman" w:hAnsi="Times New Roman" w:cs="Times New Roman"/>
          <w:b/>
          <w:sz w:val="32"/>
        </w:rPr>
      </w:pPr>
      <w:r w:rsidRPr="00A61FD8">
        <w:rPr>
          <w:rFonts w:ascii="Times New Roman" w:hAnsi="Times New Roman" w:cs="Times New Roman"/>
          <w:b/>
          <w:sz w:val="32"/>
        </w:rPr>
        <w:lastRenderedPageBreak/>
        <w:t xml:space="preserve">Argumentative Body </w:t>
      </w:r>
      <w:r w:rsidR="00AC2CD0" w:rsidRPr="00A61FD8">
        <w:rPr>
          <w:rFonts w:ascii="Times New Roman" w:hAnsi="Times New Roman" w:cs="Times New Roman"/>
          <w:b/>
          <w:sz w:val="32"/>
        </w:rPr>
        <w:t xml:space="preserve">Paragraph </w:t>
      </w:r>
      <w:r w:rsidRPr="00A61FD8">
        <w:rPr>
          <w:rFonts w:ascii="Times New Roman" w:hAnsi="Times New Roman" w:cs="Times New Roman"/>
          <w:b/>
          <w:sz w:val="32"/>
        </w:rPr>
        <w:t>Structure</w:t>
      </w:r>
    </w:p>
    <w:tbl>
      <w:tblPr>
        <w:tblStyle w:val="TableGrid"/>
        <w:tblW w:w="0" w:type="auto"/>
        <w:tblLook w:val="04A0" w:firstRow="1" w:lastRow="0" w:firstColumn="1" w:lastColumn="0" w:noHBand="0" w:noVBand="1"/>
      </w:tblPr>
      <w:tblGrid>
        <w:gridCol w:w="4045"/>
        <w:gridCol w:w="6025"/>
      </w:tblGrid>
      <w:tr w:rsidR="00E63244" w:rsidTr="00E63244">
        <w:tc>
          <w:tcPr>
            <w:tcW w:w="4045" w:type="dxa"/>
          </w:tcPr>
          <w:p w:rsidR="00E63244" w:rsidRDefault="00E63244" w:rsidP="00E63244">
            <w:pPr>
              <w:rPr>
                <w:rFonts w:ascii="Times New Roman" w:hAnsi="Times New Roman" w:cs="Times New Roman"/>
                <w:sz w:val="24"/>
              </w:rPr>
            </w:pPr>
            <w:r w:rsidRPr="005F718A">
              <w:rPr>
                <w:rFonts w:ascii="Times New Roman" w:hAnsi="Times New Roman" w:cs="Times New Roman"/>
                <w:b/>
                <w:sz w:val="24"/>
                <w:u w:val="single"/>
              </w:rPr>
              <w:t>Claim</w:t>
            </w:r>
            <w:r>
              <w:rPr>
                <w:rFonts w:ascii="Times New Roman" w:hAnsi="Times New Roman" w:cs="Times New Roman"/>
                <w:sz w:val="24"/>
              </w:rPr>
              <w:t xml:space="preserve">: </w:t>
            </w:r>
          </w:p>
          <w:p w:rsidR="00E63244" w:rsidRDefault="00E63244" w:rsidP="00152B69">
            <w:pPr>
              <w:pStyle w:val="ListParagraph"/>
              <w:numPr>
                <w:ilvl w:val="0"/>
                <w:numId w:val="19"/>
              </w:numPr>
              <w:rPr>
                <w:rFonts w:ascii="Times New Roman" w:hAnsi="Times New Roman" w:cs="Times New Roman"/>
                <w:sz w:val="24"/>
              </w:rPr>
            </w:pPr>
            <w:r>
              <w:rPr>
                <w:rFonts w:ascii="Times New Roman" w:hAnsi="Times New Roman" w:cs="Times New Roman"/>
                <w:sz w:val="24"/>
              </w:rPr>
              <w:t>One cohesive sentence</w:t>
            </w:r>
          </w:p>
          <w:p w:rsidR="00E63244" w:rsidRDefault="00E63244" w:rsidP="00152B69">
            <w:pPr>
              <w:pStyle w:val="ListParagraph"/>
              <w:numPr>
                <w:ilvl w:val="0"/>
                <w:numId w:val="19"/>
              </w:numPr>
              <w:rPr>
                <w:rFonts w:ascii="Times New Roman" w:hAnsi="Times New Roman" w:cs="Times New Roman"/>
                <w:sz w:val="24"/>
              </w:rPr>
            </w:pPr>
            <w:r>
              <w:rPr>
                <w:rFonts w:ascii="Times New Roman" w:hAnsi="Times New Roman" w:cs="Times New Roman"/>
                <w:sz w:val="24"/>
              </w:rPr>
              <w:t>Answers the prompt</w:t>
            </w:r>
          </w:p>
          <w:p w:rsidR="00E63244" w:rsidRDefault="007877B6" w:rsidP="00152B69">
            <w:pPr>
              <w:pStyle w:val="ListParagraph"/>
              <w:numPr>
                <w:ilvl w:val="0"/>
                <w:numId w:val="19"/>
              </w:numPr>
              <w:rPr>
                <w:rFonts w:ascii="Times New Roman" w:hAnsi="Times New Roman" w:cs="Times New Roman"/>
                <w:sz w:val="24"/>
              </w:rPr>
            </w:pPr>
            <w:r>
              <w:rPr>
                <w:rFonts w:ascii="Times New Roman" w:hAnsi="Times New Roman" w:cs="Times New Roman"/>
                <w:sz w:val="24"/>
              </w:rPr>
              <w:t xml:space="preserve">Demonstrates a side (or </w:t>
            </w:r>
            <w:r w:rsidR="00D5221A">
              <w:rPr>
                <w:rFonts w:ascii="Times New Roman" w:hAnsi="Times New Roman" w:cs="Times New Roman"/>
                <w:sz w:val="24"/>
              </w:rPr>
              <w:t>combination</w:t>
            </w:r>
            <w:r>
              <w:rPr>
                <w:rFonts w:ascii="Times New Roman" w:hAnsi="Times New Roman" w:cs="Times New Roman"/>
                <w:sz w:val="24"/>
              </w:rPr>
              <w:t xml:space="preserve"> of sides) of the argument</w:t>
            </w:r>
          </w:p>
          <w:p w:rsidR="009B1240" w:rsidRPr="009B1240" w:rsidRDefault="009B1240" w:rsidP="009B1240">
            <w:pPr>
              <w:rPr>
                <w:rFonts w:ascii="Times New Roman" w:hAnsi="Times New Roman" w:cs="Times New Roman"/>
                <w:sz w:val="24"/>
              </w:rPr>
            </w:pPr>
          </w:p>
          <w:p w:rsidR="005F718A" w:rsidRDefault="005F718A" w:rsidP="005F718A">
            <w:pPr>
              <w:rPr>
                <w:rFonts w:ascii="Times New Roman" w:hAnsi="Times New Roman" w:cs="Times New Roman"/>
                <w:sz w:val="24"/>
              </w:rPr>
            </w:pPr>
            <w:r>
              <w:rPr>
                <w:rFonts w:ascii="Times New Roman" w:hAnsi="Times New Roman" w:cs="Times New Roman"/>
                <w:sz w:val="24"/>
              </w:rPr>
              <w:t>Example:</w:t>
            </w:r>
          </w:p>
          <w:p w:rsidR="005F718A" w:rsidRDefault="005F718A" w:rsidP="005F718A">
            <w:pPr>
              <w:rPr>
                <w:rFonts w:ascii="Times New Roman" w:hAnsi="Times New Roman" w:cs="Times New Roman"/>
                <w:sz w:val="24"/>
              </w:rPr>
            </w:pPr>
            <w:r>
              <w:rPr>
                <w:rFonts w:ascii="Times New Roman" w:hAnsi="Times New Roman" w:cs="Times New Roman"/>
                <w:sz w:val="24"/>
              </w:rPr>
              <w:t xml:space="preserve">Ralph </w:t>
            </w:r>
            <w:r w:rsidR="00C23AF6">
              <w:rPr>
                <w:rFonts w:ascii="Times New Roman" w:hAnsi="Times New Roman" w:cs="Times New Roman"/>
                <w:sz w:val="24"/>
              </w:rPr>
              <w:t>displays the qualities of a strong</w:t>
            </w:r>
            <w:r>
              <w:rPr>
                <w:rFonts w:ascii="Times New Roman" w:hAnsi="Times New Roman" w:cs="Times New Roman"/>
                <w:sz w:val="24"/>
              </w:rPr>
              <w:t xml:space="preserve"> leader because he is able to </w:t>
            </w:r>
            <w:r w:rsidR="007339E2">
              <w:rPr>
                <w:rFonts w:ascii="Times New Roman" w:hAnsi="Times New Roman" w:cs="Times New Roman"/>
                <w:sz w:val="24"/>
              </w:rPr>
              <w:t xml:space="preserve">bring </w:t>
            </w:r>
            <w:r>
              <w:rPr>
                <w:rFonts w:ascii="Times New Roman" w:hAnsi="Times New Roman" w:cs="Times New Roman"/>
                <w:sz w:val="24"/>
              </w:rPr>
              <w:t xml:space="preserve">control the crowd of </w:t>
            </w:r>
            <w:r w:rsidR="007339E2">
              <w:rPr>
                <w:rFonts w:ascii="Times New Roman" w:hAnsi="Times New Roman" w:cs="Times New Roman"/>
                <w:sz w:val="24"/>
              </w:rPr>
              <w:t xml:space="preserve">rowdy </w:t>
            </w:r>
            <w:r>
              <w:rPr>
                <w:rFonts w:ascii="Times New Roman" w:hAnsi="Times New Roman" w:cs="Times New Roman"/>
                <w:sz w:val="24"/>
              </w:rPr>
              <w:t xml:space="preserve">children. </w:t>
            </w:r>
          </w:p>
          <w:p w:rsidR="005F718A" w:rsidRPr="005F718A" w:rsidRDefault="005F718A" w:rsidP="005F718A">
            <w:pPr>
              <w:rPr>
                <w:rFonts w:ascii="Times New Roman" w:hAnsi="Times New Roman" w:cs="Times New Roman"/>
                <w:sz w:val="24"/>
              </w:rPr>
            </w:pPr>
          </w:p>
        </w:tc>
        <w:tc>
          <w:tcPr>
            <w:tcW w:w="6025" w:type="dxa"/>
          </w:tcPr>
          <w:p w:rsidR="00E63244" w:rsidRPr="005F718A" w:rsidRDefault="005F718A" w:rsidP="00E63244">
            <w:pPr>
              <w:rPr>
                <w:rFonts w:ascii="Times New Roman" w:hAnsi="Times New Roman" w:cs="Times New Roman"/>
                <w:b/>
                <w:sz w:val="24"/>
                <w:szCs w:val="24"/>
                <w:u w:val="single"/>
              </w:rPr>
            </w:pPr>
            <w:r>
              <w:rPr>
                <w:rFonts w:ascii="Times New Roman" w:hAnsi="Times New Roman" w:cs="Times New Roman"/>
                <w:b/>
                <w:sz w:val="24"/>
                <w:szCs w:val="24"/>
                <w:u w:val="single"/>
              </w:rPr>
              <w:t>Claim:</w:t>
            </w:r>
          </w:p>
        </w:tc>
      </w:tr>
      <w:tr w:rsidR="00D5221A" w:rsidTr="00E63244">
        <w:tc>
          <w:tcPr>
            <w:tcW w:w="4045" w:type="dxa"/>
          </w:tcPr>
          <w:p w:rsidR="00D5221A" w:rsidRDefault="00D5221A" w:rsidP="00E63244">
            <w:pPr>
              <w:rPr>
                <w:rFonts w:ascii="Times New Roman" w:hAnsi="Times New Roman" w:cs="Times New Roman"/>
                <w:sz w:val="24"/>
              </w:rPr>
            </w:pPr>
            <w:r>
              <w:rPr>
                <w:rFonts w:ascii="Times New Roman" w:hAnsi="Times New Roman" w:cs="Times New Roman"/>
                <w:b/>
                <w:sz w:val="24"/>
                <w:u w:val="single"/>
              </w:rPr>
              <w:t>Clarification</w:t>
            </w:r>
            <w:r>
              <w:rPr>
                <w:rFonts w:ascii="Times New Roman" w:hAnsi="Times New Roman" w:cs="Times New Roman"/>
                <w:sz w:val="24"/>
              </w:rPr>
              <w:t>:</w:t>
            </w:r>
          </w:p>
          <w:p w:rsidR="00D5221A" w:rsidRDefault="00D5221A" w:rsidP="00D5221A">
            <w:pPr>
              <w:pStyle w:val="ListParagraph"/>
              <w:numPr>
                <w:ilvl w:val="0"/>
                <w:numId w:val="21"/>
              </w:numPr>
              <w:rPr>
                <w:rFonts w:ascii="Times New Roman" w:hAnsi="Times New Roman" w:cs="Times New Roman"/>
                <w:sz w:val="24"/>
              </w:rPr>
            </w:pPr>
            <w:r>
              <w:rPr>
                <w:rFonts w:ascii="Times New Roman" w:hAnsi="Times New Roman" w:cs="Times New Roman"/>
                <w:sz w:val="24"/>
              </w:rPr>
              <w:t>Defines arguable or vague terms</w:t>
            </w:r>
          </w:p>
          <w:p w:rsidR="00D5221A" w:rsidRDefault="00D5221A" w:rsidP="00D5221A">
            <w:pPr>
              <w:rPr>
                <w:rFonts w:ascii="Times New Roman" w:hAnsi="Times New Roman" w:cs="Times New Roman"/>
                <w:sz w:val="24"/>
              </w:rPr>
            </w:pPr>
          </w:p>
          <w:p w:rsidR="00D5221A" w:rsidRDefault="00D5221A" w:rsidP="00D5221A">
            <w:pPr>
              <w:rPr>
                <w:rFonts w:ascii="Times New Roman" w:hAnsi="Times New Roman" w:cs="Times New Roman"/>
                <w:sz w:val="24"/>
              </w:rPr>
            </w:pPr>
            <w:r>
              <w:rPr>
                <w:rFonts w:ascii="Times New Roman" w:hAnsi="Times New Roman" w:cs="Times New Roman"/>
                <w:sz w:val="24"/>
              </w:rPr>
              <w:t xml:space="preserve">Example: </w:t>
            </w:r>
          </w:p>
          <w:p w:rsidR="00D5221A" w:rsidRPr="00D5221A" w:rsidRDefault="00ED55DB" w:rsidP="003660C9">
            <w:pPr>
              <w:rPr>
                <w:rFonts w:ascii="Times New Roman" w:hAnsi="Times New Roman" w:cs="Times New Roman"/>
                <w:sz w:val="24"/>
              </w:rPr>
            </w:pPr>
            <w:r>
              <w:rPr>
                <w:rFonts w:ascii="Times New Roman" w:hAnsi="Times New Roman" w:cs="Times New Roman"/>
                <w:sz w:val="24"/>
              </w:rPr>
              <w:t>In order for someone to</w:t>
            </w:r>
            <w:r w:rsidR="00D5221A">
              <w:rPr>
                <w:rFonts w:ascii="Times New Roman" w:hAnsi="Times New Roman" w:cs="Times New Roman"/>
                <w:sz w:val="24"/>
              </w:rPr>
              <w:t xml:space="preserve"> be a strong leader</w:t>
            </w:r>
            <w:r>
              <w:rPr>
                <w:rFonts w:ascii="Times New Roman" w:hAnsi="Times New Roman" w:cs="Times New Roman"/>
                <w:sz w:val="24"/>
              </w:rPr>
              <w:t>, one must</w:t>
            </w:r>
            <w:r w:rsidR="00D5221A">
              <w:rPr>
                <w:rFonts w:ascii="Times New Roman" w:hAnsi="Times New Roman" w:cs="Times New Roman"/>
                <w:sz w:val="24"/>
              </w:rPr>
              <w:t xml:space="preserve"> demand respect</w:t>
            </w:r>
            <w:r w:rsidR="0078458B">
              <w:rPr>
                <w:rFonts w:ascii="Times New Roman" w:hAnsi="Times New Roman" w:cs="Times New Roman"/>
                <w:sz w:val="24"/>
              </w:rPr>
              <w:t xml:space="preserve"> </w:t>
            </w:r>
            <w:r w:rsidR="003660C9">
              <w:rPr>
                <w:rFonts w:ascii="Times New Roman" w:hAnsi="Times New Roman" w:cs="Times New Roman"/>
                <w:sz w:val="24"/>
              </w:rPr>
              <w:t xml:space="preserve">from </w:t>
            </w:r>
            <w:r w:rsidR="0078458B">
              <w:rPr>
                <w:rFonts w:ascii="Times New Roman" w:hAnsi="Times New Roman" w:cs="Times New Roman"/>
                <w:sz w:val="24"/>
              </w:rPr>
              <w:t xml:space="preserve">and </w:t>
            </w:r>
            <w:r w:rsidR="003660C9">
              <w:rPr>
                <w:rFonts w:ascii="Times New Roman" w:hAnsi="Times New Roman" w:cs="Times New Roman"/>
                <w:sz w:val="24"/>
              </w:rPr>
              <w:t>command</w:t>
            </w:r>
            <w:r w:rsidR="00D5221A">
              <w:rPr>
                <w:rFonts w:ascii="Times New Roman" w:hAnsi="Times New Roman" w:cs="Times New Roman"/>
                <w:sz w:val="24"/>
              </w:rPr>
              <w:t xml:space="preserve"> </w:t>
            </w:r>
            <w:r w:rsidR="003660C9">
              <w:rPr>
                <w:rFonts w:ascii="Times New Roman" w:hAnsi="Times New Roman" w:cs="Times New Roman"/>
                <w:sz w:val="24"/>
              </w:rPr>
              <w:t xml:space="preserve">over </w:t>
            </w:r>
            <w:r w:rsidR="00D5221A">
              <w:rPr>
                <w:rFonts w:ascii="Times New Roman" w:hAnsi="Times New Roman" w:cs="Times New Roman"/>
                <w:sz w:val="24"/>
              </w:rPr>
              <w:t>others.</w:t>
            </w:r>
          </w:p>
        </w:tc>
        <w:tc>
          <w:tcPr>
            <w:tcW w:w="6025" w:type="dxa"/>
          </w:tcPr>
          <w:p w:rsidR="00D5221A" w:rsidRPr="001B54A3" w:rsidRDefault="001B54A3" w:rsidP="00E63244">
            <w:pPr>
              <w:rPr>
                <w:rFonts w:ascii="Times New Roman" w:hAnsi="Times New Roman" w:cs="Times New Roman"/>
                <w:sz w:val="24"/>
              </w:rPr>
            </w:pPr>
            <w:r>
              <w:rPr>
                <w:rFonts w:ascii="Times New Roman" w:hAnsi="Times New Roman" w:cs="Times New Roman"/>
                <w:b/>
                <w:sz w:val="24"/>
                <w:u w:val="single"/>
              </w:rPr>
              <w:t>Clarification</w:t>
            </w:r>
            <w:r>
              <w:rPr>
                <w:rFonts w:ascii="Times New Roman" w:hAnsi="Times New Roman" w:cs="Times New Roman"/>
                <w:sz w:val="24"/>
              </w:rPr>
              <w:t>:</w:t>
            </w:r>
          </w:p>
        </w:tc>
      </w:tr>
      <w:tr w:rsidR="005F718A" w:rsidTr="00E63244">
        <w:tc>
          <w:tcPr>
            <w:tcW w:w="4045" w:type="dxa"/>
          </w:tcPr>
          <w:p w:rsidR="00152B69" w:rsidRDefault="00152B69" w:rsidP="00E63244">
            <w:pPr>
              <w:rPr>
                <w:rFonts w:ascii="Times New Roman" w:hAnsi="Times New Roman" w:cs="Times New Roman"/>
                <w:b/>
                <w:sz w:val="24"/>
                <w:u w:val="single"/>
              </w:rPr>
            </w:pPr>
          </w:p>
          <w:p w:rsidR="005F718A" w:rsidRDefault="00FD655F" w:rsidP="00E63244">
            <w:pPr>
              <w:rPr>
                <w:rFonts w:ascii="Times New Roman" w:hAnsi="Times New Roman" w:cs="Times New Roman"/>
                <w:sz w:val="24"/>
              </w:rPr>
            </w:pPr>
            <w:r w:rsidRPr="008C5F43">
              <w:rPr>
                <w:rFonts w:ascii="Times New Roman" w:hAnsi="Times New Roman" w:cs="Times New Roman"/>
                <w:b/>
                <w:sz w:val="24"/>
                <w:u w:val="single"/>
              </w:rPr>
              <w:t>Evidence</w:t>
            </w:r>
            <w:r>
              <w:rPr>
                <w:rFonts w:ascii="Times New Roman" w:hAnsi="Times New Roman" w:cs="Times New Roman"/>
                <w:sz w:val="24"/>
              </w:rPr>
              <w:t xml:space="preserve"> (context and quote):</w:t>
            </w:r>
          </w:p>
          <w:p w:rsidR="005F718A" w:rsidRDefault="00FD655F" w:rsidP="00152B69">
            <w:pPr>
              <w:pStyle w:val="ListParagraph"/>
              <w:numPr>
                <w:ilvl w:val="0"/>
                <w:numId w:val="18"/>
              </w:numPr>
              <w:rPr>
                <w:rFonts w:ascii="Times New Roman" w:hAnsi="Times New Roman" w:cs="Times New Roman"/>
                <w:sz w:val="24"/>
              </w:rPr>
            </w:pPr>
            <w:r>
              <w:rPr>
                <w:rFonts w:ascii="Times New Roman" w:hAnsi="Times New Roman" w:cs="Times New Roman"/>
                <w:sz w:val="24"/>
              </w:rPr>
              <w:t xml:space="preserve">Include summary details about what’s happening in the story </w:t>
            </w:r>
            <w:r w:rsidR="00C465CF">
              <w:rPr>
                <w:rFonts w:ascii="Times New Roman" w:hAnsi="Times New Roman" w:cs="Times New Roman"/>
                <w:sz w:val="24"/>
              </w:rPr>
              <w:t>from where this quote is taken</w:t>
            </w:r>
          </w:p>
          <w:p w:rsidR="00FD655F" w:rsidRDefault="00FD655F" w:rsidP="00152B69">
            <w:pPr>
              <w:pStyle w:val="ListParagraph"/>
              <w:numPr>
                <w:ilvl w:val="0"/>
                <w:numId w:val="18"/>
              </w:numPr>
              <w:rPr>
                <w:rFonts w:ascii="Times New Roman" w:hAnsi="Times New Roman" w:cs="Times New Roman"/>
                <w:sz w:val="24"/>
              </w:rPr>
            </w:pPr>
            <w:r>
              <w:rPr>
                <w:rFonts w:ascii="Times New Roman" w:hAnsi="Times New Roman" w:cs="Times New Roman"/>
                <w:sz w:val="24"/>
              </w:rPr>
              <w:t>Use proper punctuation (comma, quotation marks)</w:t>
            </w:r>
          </w:p>
          <w:p w:rsidR="00FD655F" w:rsidRDefault="00C465CF" w:rsidP="00152B69">
            <w:pPr>
              <w:pStyle w:val="ListParagraph"/>
              <w:numPr>
                <w:ilvl w:val="0"/>
                <w:numId w:val="18"/>
              </w:numPr>
              <w:rPr>
                <w:rFonts w:ascii="Times New Roman" w:hAnsi="Times New Roman" w:cs="Times New Roman"/>
                <w:sz w:val="24"/>
              </w:rPr>
            </w:pPr>
            <w:r>
              <w:rPr>
                <w:rFonts w:ascii="Times New Roman" w:hAnsi="Times New Roman" w:cs="Times New Roman"/>
                <w:sz w:val="24"/>
              </w:rPr>
              <w:t>Provide a quote that supports your claim</w:t>
            </w:r>
          </w:p>
          <w:p w:rsidR="00363A97" w:rsidRDefault="00C465CF" w:rsidP="00152B69">
            <w:pPr>
              <w:pStyle w:val="ListParagraph"/>
              <w:numPr>
                <w:ilvl w:val="0"/>
                <w:numId w:val="18"/>
              </w:numPr>
              <w:rPr>
                <w:rFonts w:ascii="Times New Roman" w:hAnsi="Times New Roman" w:cs="Times New Roman"/>
                <w:sz w:val="24"/>
              </w:rPr>
            </w:pPr>
            <w:r>
              <w:rPr>
                <w:rFonts w:ascii="Times New Roman" w:hAnsi="Times New Roman" w:cs="Times New Roman"/>
                <w:sz w:val="24"/>
              </w:rPr>
              <w:t>Use MLA format to c</w:t>
            </w:r>
            <w:r w:rsidR="00363A97">
              <w:rPr>
                <w:rFonts w:ascii="Times New Roman" w:hAnsi="Times New Roman" w:cs="Times New Roman"/>
                <w:sz w:val="24"/>
              </w:rPr>
              <w:t>ite the page number</w:t>
            </w:r>
            <w:r>
              <w:rPr>
                <w:rFonts w:ascii="Times New Roman" w:hAnsi="Times New Roman" w:cs="Times New Roman"/>
                <w:sz w:val="24"/>
              </w:rPr>
              <w:t xml:space="preserve"> of the quotation</w:t>
            </w:r>
          </w:p>
          <w:p w:rsidR="009B1240" w:rsidRPr="009B1240" w:rsidRDefault="009B1240" w:rsidP="009B1240">
            <w:pPr>
              <w:rPr>
                <w:rFonts w:ascii="Times New Roman" w:hAnsi="Times New Roman" w:cs="Times New Roman"/>
                <w:sz w:val="24"/>
              </w:rPr>
            </w:pPr>
          </w:p>
          <w:p w:rsidR="00152B69" w:rsidRDefault="00152B69" w:rsidP="00152B69">
            <w:pPr>
              <w:rPr>
                <w:rFonts w:ascii="Times New Roman" w:hAnsi="Times New Roman" w:cs="Times New Roman"/>
                <w:sz w:val="24"/>
              </w:rPr>
            </w:pPr>
            <w:r>
              <w:rPr>
                <w:rFonts w:ascii="Times New Roman" w:hAnsi="Times New Roman" w:cs="Times New Roman"/>
                <w:sz w:val="24"/>
              </w:rPr>
              <w:t xml:space="preserve">Example: </w:t>
            </w:r>
          </w:p>
          <w:p w:rsidR="00152B69" w:rsidRPr="00152B69" w:rsidRDefault="00152B69" w:rsidP="00152B69">
            <w:pPr>
              <w:rPr>
                <w:rFonts w:ascii="Times New Roman" w:hAnsi="Times New Roman" w:cs="Times New Roman"/>
                <w:sz w:val="24"/>
              </w:rPr>
            </w:pPr>
            <w:r>
              <w:rPr>
                <w:rFonts w:ascii="Times New Roman" w:hAnsi="Times New Roman" w:cs="Times New Roman"/>
                <w:sz w:val="24"/>
              </w:rPr>
              <w:t xml:space="preserve">In the beginning of the </w:t>
            </w:r>
            <w:r w:rsidR="00CB1880">
              <w:rPr>
                <w:rFonts w:ascii="Times New Roman" w:hAnsi="Times New Roman" w:cs="Times New Roman"/>
                <w:sz w:val="24"/>
              </w:rPr>
              <w:t>novel, Ralph is the person who calls the meeting to organize the kids on the island. When he wants their attention, all he does is, “raised a hand for silence” (</w:t>
            </w:r>
            <w:r w:rsidR="002E6499">
              <w:rPr>
                <w:rFonts w:ascii="Times New Roman" w:hAnsi="Times New Roman" w:cs="Times New Roman"/>
                <w:sz w:val="24"/>
              </w:rPr>
              <w:t xml:space="preserve">page </w:t>
            </w:r>
            <w:r w:rsidR="00CB1880">
              <w:rPr>
                <w:rFonts w:ascii="Times New Roman" w:hAnsi="Times New Roman" w:cs="Times New Roman"/>
                <w:sz w:val="24"/>
              </w:rPr>
              <w:t>22).</w:t>
            </w:r>
          </w:p>
        </w:tc>
        <w:tc>
          <w:tcPr>
            <w:tcW w:w="6025" w:type="dxa"/>
          </w:tcPr>
          <w:p w:rsidR="00152B69" w:rsidRDefault="00152B69" w:rsidP="00E63244">
            <w:pPr>
              <w:rPr>
                <w:rFonts w:ascii="Times New Roman" w:hAnsi="Times New Roman" w:cs="Times New Roman"/>
                <w:b/>
                <w:sz w:val="24"/>
                <w:u w:val="single"/>
              </w:rPr>
            </w:pPr>
          </w:p>
          <w:p w:rsidR="005F718A" w:rsidRPr="005F718A" w:rsidRDefault="008C5F43" w:rsidP="00E63244">
            <w:pPr>
              <w:rPr>
                <w:rFonts w:ascii="Times New Roman" w:hAnsi="Times New Roman" w:cs="Times New Roman"/>
                <w:sz w:val="24"/>
                <w:szCs w:val="24"/>
              </w:rPr>
            </w:pPr>
            <w:r w:rsidRPr="008C5F43">
              <w:rPr>
                <w:rFonts w:ascii="Times New Roman" w:hAnsi="Times New Roman" w:cs="Times New Roman"/>
                <w:b/>
                <w:sz w:val="24"/>
                <w:u w:val="single"/>
              </w:rPr>
              <w:t>Evidence</w:t>
            </w:r>
          </w:p>
        </w:tc>
      </w:tr>
      <w:tr w:rsidR="009B70D8" w:rsidTr="00E63244">
        <w:tc>
          <w:tcPr>
            <w:tcW w:w="4045" w:type="dxa"/>
          </w:tcPr>
          <w:p w:rsidR="009B70D8" w:rsidRDefault="009B70D8" w:rsidP="00E63244">
            <w:pPr>
              <w:rPr>
                <w:rFonts w:ascii="Times New Roman" w:hAnsi="Times New Roman" w:cs="Times New Roman"/>
                <w:b/>
                <w:sz w:val="24"/>
                <w:u w:val="single"/>
              </w:rPr>
            </w:pPr>
          </w:p>
          <w:p w:rsidR="009B70D8" w:rsidRDefault="00C465CF" w:rsidP="00E63244">
            <w:pPr>
              <w:rPr>
                <w:rFonts w:ascii="Times New Roman" w:hAnsi="Times New Roman" w:cs="Times New Roman"/>
                <w:sz w:val="24"/>
              </w:rPr>
            </w:pPr>
            <w:r>
              <w:rPr>
                <w:rFonts w:ascii="Times New Roman" w:hAnsi="Times New Roman" w:cs="Times New Roman"/>
                <w:b/>
                <w:sz w:val="24"/>
                <w:u w:val="single"/>
              </w:rPr>
              <w:t>Warrant</w:t>
            </w:r>
          </w:p>
          <w:p w:rsidR="009B70D8" w:rsidRDefault="00FD0975" w:rsidP="009B70D8">
            <w:pPr>
              <w:pStyle w:val="ListParagraph"/>
              <w:numPr>
                <w:ilvl w:val="0"/>
                <w:numId w:val="20"/>
              </w:numPr>
              <w:rPr>
                <w:rFonts w:ascii="Times New Roman" w:hAnsi="Times New Roman" w:cs="Times New Roman"/>
                <w:sz w:val="24"/>
              </w:rPr>
            </w:pPr>
            <w:r>
              <w:rPr>
                <w:rFonts w:ascii="Times New Roman" w:hAnsi="Times New Roman" w:cs="Times New Roman"/>
                <w:sz w:val="24"/>
              </w:rPr>
              <w:t>Analyze the quote (reference specific words and phrases, interpret their meanings)</w:t>
            </w:r>
          </w:p>
          <w:p w:rsidR="00D535F3" w:rsidRDefault="00FD0975" w:rsidP="00420393">
            <w:pPr>
              <w:pStyle w:val="ListParagraph"/>
              <w:numPr>
                <w:ilvl w:val="0"/>
                <w:numId w:val="20"/>
              </w:numPr>
              <w:rPr>
                <w:rFonts w:ascii="Times New Roman" w:hAnsi="Times New Roman" w:cs="Times New Roman"/>
                <w:sz w:val="24"/>
              </w:rPr>
            </w:pPr>
            <w:r>
              <w:rPr>
                <w:rFonts w:ascii="Times New Roman" w:hAnsi="Times New Roman" w:cs="Times New Roman"/>
                <w:sz w:val="24"/>
              </w:rPr>
              <w:t>Explain how the interpretation of the quotation proves the claim</w:t>
            </w:r>
          </w:p>
          <w:p w:rsidR="00420393" w:rsidRDefault="00420393" w:rsidP="00420393">
            <w:pPr>
              <w:rPr>
                <w:rFonts w:ascii="Times New Roman" w:hAnsi="Times New Roman" w:cs="Times New Roman"/>
                <w:sz w:val="24"/>
              </w:rPr>
            </w:pPr>
          </w:p>
          <w:p w:rsidR="00420393" w:rsidRDefault="00420393" w:rsidP="00420393">
            <w:pPr>
              <w:rPr>
                <w:rFonts w:ascii="Times New Roman" w:hAnsi="Times New Roman" w:cs="Times New Roman"/>
                <w:sz w:val="24"/>
              </w:rPr>
            </w:pPr>
            <w:r>
              <w:rPr>
                <w:rFonts w:ascii="Times New Roman" w:hAnsi="Times New Roman" w:cs="Times New Roman"/>
                <w:sz w:val="24"/>
              </w:rPr>
              <w:t xml:space="preserve">Example: </w:t>
            </w:r>
          </w:p>
          <w:p w:rsidR="00420393" w:rsidRDefault="00420393" w:rsidP="00420393">
            <w:pPr>
              <w:rPr>
                <w:rFonts w:ascii="Times New Roman" w:hAnsi="Times New Roman" w:cs="Times New Roman"/>
                <w:sz w:val="24"/>
              </w:rPr>
            </w:pPr>
            <w:r>
              <w:rPr>
                <w:rFonts w:ascii="Times New Roman" w:hAnsi="Times New Roman" w:cs="Times New Roman"/>
                <w:sz w:val="24"/>
              </w:rPr>
              <w:lastRenderedPageBreak/>
              <w:t xml:space="preserve">This demonstrates that Ralph does not even need to use his voice. His gestures are enough to silence the crowd. </w:t>
            </w:r>
            <w:r w:rsidR="00940C37">
              <w:rPr>
                <w:rFonts w:ascii="Times New Roman" w:hAnsi="Times New Roman" w:cs="Times New Roman"/>
                <w:sz w:val="24"/>
              </w:rPr>
              <w:t xml:space="preserve">He does not need to yell at the kids because they want a leader. This is important because there are no adults on the island to keep order, and someone has to take control and create order. </w:t>
            </w:r>
            <w:r w:rsidR="00FA09EB">
              <w:rPr>
                <w:rFonts w:ascii="Times New Roman" w:hAnsi="Times New Roman" w:cs="Times New Roman"/>
                <w:sz w:val="24"/>
              </w:rPr>
              <w:t>Because Ralph is able to quiet a bunch of boys, he shows that he has one needed leadership quality.</w:t>
            </w:r>
          </w:p>
          <w:p w:rsidR="00CE6B15" w:rsidRPr="00420393" w:rsidRDefault="00CE6B15" w:rsidP="00420393">
            <w:pPr>
              <w:rPr>
                <w:rFonts w:ascii="Times New Roman" w:hAnsi="Times New Roman" w:cs="Times New Roman"/>
                <w:sz w:val="24"/>
              </w:rPr>
            </w:pPr>
          </w:p>
        </w:tc>
        <w:tc>
          <w:tcPr>
            <w:tcW w:w="6025" w:type="dxa"/>
          </w:tcPr>
          <w:p w:rsidR="00C465CF" w:rsidRDefault="00C465CF" w:rsidP="00C465CF">
            <w:pPr>
              <w:rPr>
                <w:rFonts w:ascii="Times New Roman" w:hAnsi="Times New Roman" w:cs="Times New Roman"/>
                <w:b/>
                <w:sz w:val="24"/>
                <w:u w:val="single"/>
              </w:rPr>
            </w:pPr>
          </w:p>
          <w:p w:rsidR="00C465CF" w:rsidRPr="008C31CD" w:rsidRDefault="00C465CF" w:rsidP="00C465CF">
            <w:pPr>
              <w:rPr>
                <w:rFonts w:ascii="Times New Roman" w:hAnsi="Times New Roman" w:cs="Times New Roman"/>
                <w:sz w:val="24"/>
              </w:rPr>
            </w:pPr>
            <w:r>
              <w:rPr>
                <w:rFonts w:ascii="Times New Roman" w:hAnsi="Times New Roman" w:cs="Times New Roman"/>
                <w:b/>
                <w:sz w:val="24"/>
                <w:u w:val="single"/>
              </w:rPr>
              <w:t>Warrant</w:t>
            </w:r>
            <w:r w:rsidR="008C31CD">
              <w:rPr>
                <w:rFonts w:ascii="Times New Roman" w:hAnsi="Times New Roman" w:cs="Times New Roman"/>
                <w:sz w:val="24"/>
              </w:rPr>
              <w:t>:</w:t>
            </w:r>
          </w:p>
          <w:p w:rsidR="009B70D8" w:rsidRDefault="009B70D8" w:rsidP="00E63244">
            <w:pPr>
              <w:rPr>
                <w:rFonts w:ascii="Times New Roman" w:hAnsi="Times New Roman" w:cs="Times New Roman"/>
                <w:b/>
                <w:sz w:val="24"/>
                <w:u w:val="single"/>
              </w:rPr>
            </w:pPr>
          </w:p>
        </w:tc>
      </w:tr>
      <w:tr w:rsidR="00FD0975" w:rsidTr="00E63244">
        <w:tc>
          <w:tcPr>
            <w:tcW w:w="4045" w:type="dxa"/>
          </w:tcPr>
          <w:p w:rsidR="00FD0975" w:rsidRDefault="00FD0975" w:rsidP="00E63244">
            <w:pPr>
              <w:rPr>
                <w:rFonts w:ascii="Times New Roman" w:hAnsi="Times New Roman" w:cs="Times New Roman"/>
                <w:b/>
                <w:sz w:val="24"/>
                <w:u w:val="single"/>
              </w:rPr>
            </w:pPr>
          </w:p>
          <w:p w:rsidR="00FD0975" w:rsidRDefault="00FD0975" w:rsidP="00E63244">
            <w:pPr>
              <w:rPr>
                <w:rFonts w:ascii="Times New Roman" w:hAnsi="Times New Roman" w:cs="Times New Roman"/>
                <w:sz w:val="24"/>
              </w:rPr>
            </w:pPr>
            <w:r>
              <w:rPr>
                <w:rFonts w:ascii="Times New Roman" w:hAnsi="Times New Roman" w:cs="Times New Roman"/>
                <w:b/>
                <w:sz w:val="24"/>
                <w:u w:val="single"/>
              </w:rPr>
              <w:t>Concluding Statement</w:t>
            </w:r>
            <w:r>
              <w:rPr>
                <w:rFonts w:ascii="Times New Roman" w:hAnsi="Times New Roman" w:cs="Times New Roman"/>
                <w:sz w:val="24"/>
              </w:rPr>
              <w:t>:</w:t>
            </w:r>
          </w:p>
          <w:p w:rsidR="00FD0975" w:rsidRDefault="00FD0975" w:rsidP="00FD0975">
            <w:pPr>
              <w:pStyle w:val="ListParagraph"/>
              <w:numPr>
                <w:ilvl w:val="0"/>
                <w:numId w:val="22"/>
              </w:numPr>
              <w:rPr>
                <w:rFonts w:ascii="Times New Roman" w:hAnsi="Times New Roman" w:cs="Times New Roman"/>
                <w:sz w:val="24"/>
              </w:rPr>
            </w:pPr>
            <w:r>
              <w:rPr>
                <w:rFonts w:ascii="Times New Roman" w:hAnsi="Times New Roman" w:cs="Times New Roman"/>
                <w:sz w:val="24"/>
              </w:rPr>
              <w:t>Summarize the argument (1 sentence)</w:t>
            </w:r>
          </w:p>
          <w:p w:rsidR="00FD0975" w:rsidRDefault="00FD0975" w:rsidP="00FD0975">
            <w:pPr>
              <w:pStyle w:val="ListParagraph"/>
              <w:numPr>
                <w:ilvl w:val="0"/>
                <w:numId w:val="22"/>
              </w:numPr>
              <w:rPr>
                <w:rFonts w:ascii="Times New Roman" w:hAnsi="Times New Roman" w:cs="Times New Roman"/>
                <w:sz w:val="24"/>
              </w:rPr>
            </w:pPr>
            <w:r>
              <w:rPr>
                <w:rFonts w:ascii="Times New Roman" w:hAnsi="Times New Roman" w:cs="Times New Roman"/>
                <w:sz w:val="24"/>
              </w:rPr>
              <w:t>Answer the question “so what?”</w:t>
            </w:r>
          </w:p>
          <w:p w:rsidR="00FD0975" w:rsidRPr="00FD0975" w:rsidRDefault="00FD0975" w:rsidP="00FD0975">
            <w:pPr>
              <w:pStyle w:val="ListParagraph"/>
              <w:numPr>
                <w:ilvl w:val="0"/>
                <w:numId w:val="22"/>
              </w:numPr>
              <w:rPr>
                <w:rFonts w:ascii="Times New Roman" w:hAnsi="Times New Roman" w:cs="Times New Roman"/>
                <w:sz w:val="24"/>
              </w:rPr>
            </w:pPr>
            <w:r>
              <w:rPr>
                <w:rFonts w:ascii="Times New Roman" w:hAnsi="Times New Roman" w:cs="Times New Roman"/>
                <w:sz w:val="24"/>
              </w:rPr>
              <w:t>Tie back to the essential question (insight into human nature)</w:t>
            </w:r>
          </w:p>
        </w:tc>
        <w:tc>
          <w:tcPr>
            <w:tcW w:w="6025" w:type="dxa"/>
          </w:tcPr>
          <w:p w:rsidR="00FD0975" w:rsidRDefault="00FD0975" w:rsidP="00C465CF">
            <w:pPr>
              <w:rPr>
                <w:rFonts w:ascii="Times New Roman" w:hAnsi="Times New Roman" w:cs="Times New Roman"/>
                <w:b/>
                <w:sz w:val="24"/>
                <w:u w:val="single"/>
              </w:rPr>
            </w:pPr>
          </w:p>
          <w:p w:rsidR="004C1C1B" w:rsidRDefault="004C1C1B" w:rsidP="004C1C1B">
            <w:pPr>
              <w:rPr>
                <w:rFonts w:ascii="Times New Roman" w:hAnsi="Times New Roman" w:cs="Times New Roman"/>
                <w:sz w:val="24"/>
              </w:rPr>
            </w:pPr>
            <w:r>
              <w:rPr>
                <w:rFonts w:ascii="Times New Roman" w:hAnsi="Times New Roman" w:cs="Times New Roman"/>
                <w:b/>
                <w:sz w:val="24"/>
                <w:u w:val="single"/>
              </w:rPr>
              <w:t>Concluding Statement</w:t>
            </w:r>
            <w:r>
              <w:rPr>
                <w:rFonts w:ascii="Times New Roman" w:hAnsi="Times New Roman" w:cs="Times New Roman"/>
                <w:sz w:val="24"/>
              </w:rPr>
              <w:t>:</w:t>
            </w:r>
          </w:p>
          <w:p w:rsidR="004C1C1B" w:rsidRDefault="004C1C1B" w:rsidP="00C465CF">
            <w:pPr>
              <w:rPr>
                <w:rFonts w:ascii="Times New Roman" w:hAnsi="Times New Roman" w:cs="Times New Roman"/>
                <w:b/>
                <w:sz w:val="24"/>
                <w:u w:val="single"/>
              </w:rPr>
            </w:pPr>
          </w:p>
        </w:tc>
      </w:tr>
    </w:tbl>
    <w:p w:rsidR="001D5469" w:rsidRDefault="001D5469" w:rsidP="00AD378F">
      <w:pPr>
        <w:jc w:val="center"/>
        <w:rPr>
          <w:rFonts w:ascii="Times New Roman" w:hAnsi="Times New Roman" w:cs="Times New Roman"/>
          <w:sz w:val="32"/>
        </w:rPr>
      </w:pPr>
    </w:p>
    <w:p w:rsidR="00FD0975" w:rsidRDefault="00FD0975">
      <w:pPr>
        <w:rPr>
          <w:rFonts w:ascii="Times New Roman" w:hAnsi="Times New Roman" w:cs="Times New Roman"/>
          <w:b/>
          <w:sz w:val="32"/>
        </w:rPr>
      </w:pPr>
      <w:r>
        <w:rPr>
          <w:rFonts w:ascii="Times New Roman" w:hAnsi="Times New Roman" w:cs="Times New Roman"/>
          <w:b/>
          <w:sz w:val="32"/>
        </w:rPr>
        <w:br w:type="page"/>
      </w:r>
    </w:p>
    <w:p w:rsidR="00E63244" w:rsidRPr="001C173C" w:rsidRDefault="00AD378F" w:rsidP="00AD378F">
      <w:pPr>
        <w:jc w:val="center"/>
        <w:rPr>
          <w:rFonts w:ascii="Times New Roman" w:hAnsi="Times New Roman" w:cs="Times New Roman"/>
          <w:b/>
          <w:sz w:val="32"/>
        </w:rPr>
      </w:pPr>
      <w:r w:rsidRPr="001C173C">
        <w:rPr>
          <w:rFonts w:ascii="Times New Roman" w:hAnsi="Times New Roman" w:cs="Times New Roman"/>
          <w:b/>
          <w:sz w:val="32"/>
        </w:rPr>
        <w:lastRenderedPageBreak/>
        <w:t>Compare and Contrast Characters: Venn Diagram</w:t>
      </w:r>
    </w:p>
    <w:p w:rsidR="00AD378F" w:rsidRDefault="00AD378F" w:rsidP="00AD378F">
      <w:pPr>
        <w:jc w:val="center"/>
        <w:rPr>
          <w:rFonts w:ascii="Times New Roman" w:hAnsi="Times New Roman" w:cs="Times New Roman"/>
          <w:sz w:val="32"/>
        </w:rPr>
      </w:pPr>
    </w:p>
    <w:p w:rsidR="00AD378F" w:rsidRDefault="00AD378F" w:rsidP="00AD378F">
      <w:pPr>
        <w:jc w:val="center"/>
        <w:rPr>
          <w:rFonts w:ascii="Times New Roman" w:hAnsi="Times New Roman" w:cs="Times New Roman"/>
          <w:sz w:val="32"/>
        </w:rPr>
      </w:pPr>
      <w:r>
        <w:rPr>
          <w:noProof/>
        </w:rPr>
        <w:drawing>
          <wp:inline distT="0" distB="0" distL="0" distR="0">
            <wp:extent cx="6296025" cy="5724525"/>
            <wp:effectExtent l="0" t="0" r="9525" b="9525"/>
            <wp:docPr id="3" name="Picture 3" descr="http://learningtogive.org/lessons/documents/unit189/lesson1_attac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earningtogive.org/lessons/documents/unit189/lesson1_attach1.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96025" cy="5724525"/>
                    </a:xfrm>
                    <a:prstGeom prst="rect">
                      <a:avLst/>
                    </a:prstGeom>
                    <a:noFill/>
                    <a:ln>
                      <a:noFill/>
                    </a:ln>
                  </pic:spPr>
                </pic:pic>
              </a:graphicData>
            </a:graphic>
          </wp:inline>
        </w:drawing>
      </w:r>
    </w:p>
    <w:p w:rsidR="00AA5E08" w:rsidRDefault="00AA5E08">
      <w:pPr>
        <w:rPr>
          <w:rFonts w:ascii="Times New Roman" w:hAnsi="Times New Roman" w:cs="Times New Roman"/>
          <w:sz w:val="32"/>
        </w:rPr>
      </w:pPr>
      <w:r>
        <w:rPr>
          <w:rFonts w:ascii="Times New Roman" w:hAnsi="Times New Roman" w:cs="Times New Roman"/>
          <w:sz w:val="32"/>
        </w:rPr>
        <w:br w:type="page"/>
      </w:r>
    </w:p>
    <w:p w:rsidR="00AA5E08" w:rsidRDefault="00AA5E08" w:rsidP="00AA5E08">
      <w:pPr>
        <w:jc w:val="center"/>
        <w:rPr>
          <w:rFonts w:ascii="Times New Roman" w:hAnsi="Times New Roman" w:cs="Times New Roman"/>
          <w:b/>
          <w:sz w:val="32"/>
        </w:rPr>
      </w:pPr>
      <w:r w:rsidRPr="00AA5E08">
        <w:rPr>
          <w:rFonts w:ascii="Times New Roman" w:hAnsi="Times New Roman" w:cs="Times New Roman"/>
          <w:b/>
          <w:sz w:val="32"/>
        </w:rPr>
        <w:lastRenderedPageBreak/>
        <w:t>Claims: Best to Worst</w:t>
      </w:r>
    </w:p>
    <w:tbl>
      <w:tblPr>
        <w:tblStyle w:val="TableGrid"/>
        <w:tblW w:w="0" w:type="auto"/>
        <w:tblLook w:val="04A0" w:firstRow="1" w:lastRow="0" w:firstColumn="1" w:lastColumn="0" w:noHBand="0" w:noVBand="1"/>
      </w:tblPr>
      <w:tblGrid>
        <w:gridCol w:w="2335"/>
        <w:gridCol w:w="7735"/>
      </w:tblGrid>
      <w:tr w:rsidR="00CF5BA9" w:rsidTr="00CF5BA9">
        <w:tc>
          <w:tcPr>
            <w:tcW w:w="2335" w:type="dxa"/>
          </w:tcPr>
          <w:p w:rsidR="00CF5BA9" w:rsidRDefault="00CF5BA9" w:rsidP="00CF5BA9">
            <w:pPr>
              <w:rPr>
                <w:rFonts w:ascii="Times New Roman" w:hAnsi="Times New Roman" w:cs="Times New Roman"/>
                <w:b/>
                <w:sz w:val="24"/>
              </w:rPr>
            </w:pPr>
            <w:r>
              <w:rPr>
                <w:rFonts w:ascii="Times New Roman" w:hAnsi="Times New Roman" w:cs="Times New Roman"/>
                <w:b/>
                <w:sz w:val="24"/>
              </w:rPr>
              <w:t>Notes on Claims</w:t>
            </w:r>
          </w:p>
          <w:p w:rsidR="00CF5BA9" w:rsidRDefault="00CF5BA9" w:rsidP="007D282E">
            <w:pPr>
              <w:rPr>
                <w:rFonts w:ascii="Times New Roman" w:hAnsi="Times New Roman" w:cs="Times New Roman"/>
                <w:b/>
                <w:sz w:val="24"/>
              </w:rPr>
            </w:pPr>
          </w:p>
        </w:tc>
        <w:tc>
          <w:tcPr>
            <w:tcW w:w="7735" w:type="dxa"/>
          </w:tcPr>
          <w:p w:rsidR="00CF5BA9" w:rsidRDefault="00CF5BA9" w:rsidP="007D282E">
            <w:pPr>
              <w:rPr>
                <w:rFonts w:ascii="Times New Roman" w:hAnsi="Times New Roman" w:cs="Times New Roman"/>
                <w:b/>
                <w:sz w:val="24"/>
              </w:rPr>
            </w:pPr>
          </w:p>
        </w:tc>
      </w:tr>
      <w:tr w:rsidR="00CF5BA9" w:rsidTr="00CF5BA9">
        <w:tc>
          <w:tcPr>
            <w:tcW w:w="2335" w:type="dxa"/>
          </w:tcPr>
          <w:p w:rsidR="00CF5BA9" w:rsidRDefault="00CF5BA9" w:rsidP="007D282E">
            <w:pPr>
              <w:rPr>
                <w:rFonts w:ascii="Times New Roman" w:hAnsi="Times New Roman" w:cs="Times New Roman"/>
                <w:b/>
                <w:sz w:val="24"/>
              </w:rPr>
            </w:pPr>
            <w:r>
              <w:rPr>
                <w:rFonts w:ascii="Times New Roman" w:hAnsi="Times New Roman" w:cs="Times New Roman"/>
                <w:b/>
                <w:sz w:val="24"/>
              </w:rPr>
              <w:t>Definition of a claim</w:t>
            </w:r>
          </w:p>
        </w:tc>
        <w:tc>
          <w:tcPr>
            <w:tcW w:w="7735" w:type="dxa"/>
          </w:tcPr>
          <w:p w:rsidR="00CF5BA9" w:rsidRDefault="00CF5BA9" w:rsidP="00CF5BA9">
            <w:pPr>
              <w:spacing w:line="360" w:lineRule="auto"/>
              <w:rPr>
                <w:rFonts w:ascii="Times New Roman" w:hAnsi="Times New Roman" w:cs="Times New Roman"/>
                <w:b/>
                <w:sz w:val="24"/>
              </w:rPr>
            </w:pPr>
          </w:p>
        </w:tc>
      </w:tr>
      <w:tr w:rsidR="00CF5BA9" w:rsidTr="00CF5BA9">
        <w:tc>
          <w:tcPr>
            <w:tcW w:w="2335" w:type="dxa"/>
          </w:tcPr>
          <w:p w:rsidR="00CF5BA9" w:rsidRDefault="00CF5BA9" w:rsidP="007D282E">
            <w:pPr>
              <w:rPr>
                <w:rFonts w:ascii="Times New Roman" w:hAnsi="Times New Roman" w:cs="Times New Roman"/>
                <w:b/>
                <w:sz w:val="24"/>
              </w:rPr>
            </w:pPr>
          </w:p>
        </w:tc>
        <w:tc>
          <w:tcPr>
            <w:tcW w:w="7735" w:type="dxa"/>
          </w:tcPr>
          <w:p w:rsidR="00CF5BA9" w:rsidRDefault="00CF5BA9" w:rsidP="00CF5BA9">
            <w:pPr>
              <w:spacing w:line="360" w:lineRule="auto"/>
              <w:rPr>
                <w:rFonts w:ascii="Times New Roman" w:hAnsi="Times New Roman" w:cs="Times New Roman"/>
                <w:b/>
                <w:sz w:val="24"/>
              </w:rPr>
            </w:pPr>
          </w:p>
        </w:tc>
      </w:tr>
      <w:tr w:rsidR="00CF5BA9" w:rsidTr="00CF5BA9">
        <w:tc>
          <w:tcPr>
            <w:tcW w:w="2335" w:type="dxa"/>
          </w:tcPr>
          <w:p w:rsidR="00CF5BA9" w:rsidRDefault="00CF5BA9" w:rsidP="007D282E">
            <w:pPr>
              <w:rPr>
                <w:rFonts w:ascii="Times New Roman" w:hAnsi="Times New Roman" w:cs="Times New Roman"/>
                <w:b/>
                <w:sz w:val="24"/>
              </w:rPr>
            </w:pPr>
          </w:p>
        </w:tc>
        <w:tc>
          <w:tcPr>
            <w:tcW w:w="7735" w:type="dxa"/>
          </w:tcPr>
          <w:p w:rsidR="00CF5BA9" w:rsidRDefault="00CF5BA9" w:rsidP="00CF5BA9">
            <w:pPr>
              <w:spacing w:line="360" w:lineRule="auto"/>
              <w:rPr>
                <w:rFonts w:ascii="Times New Roman" w:hAnsi="Times New Roman" w:cs="Times New Roman"/>
                <w:b/>
                <w:sz w:val="24"/>
              </w:rPr>
            </w:pPr>
          </w:p>
        </w:tc>
      </w:tr>
      <w:tr w:rsidR="00CF5BA9" w:rsidTr="00CF5BA9">
        <w:tc>
          <w:tcPr>
            <w:tcW w:w="2335" w:type="dxa"/>
          </w:tcPr>
          <w:p w:rsidR="00CF5BA9" w:rsidRDefault="00CF5BA9" w:rsidP="007D282E">
            <w:pPr>
              <w:rPr>
                <w:rFonts w:ascii="Times New Roman" w:hAnsi="Times New Roman" w:cs="Times New Roman"/>
                <w:b/>
                <w:sz w:val="24"/>
              </w:rPr>
            </w:pPr>
            <w:r>
              <w:rPr>
                <w:rFonts w:ascii="Times New Roman" w:hAnsi="Times New Roman" w:cs="Times New Roman"/>
                <w:b/>
                <w:sz w:val="24"/>
              </w:rPr>
              <w:t>Example of a claim</w:t>
            </w:r>
          </w:p>
        </w:tc>
        <w:tc>
          <w:tcPr>
            <w:tcW w:w="7735" w:type="dxa"/>
          </w:tcPr>
          <w:p w:rsidR="00CF5BA9" w:rsidRDefault="00CF5BA9" w:rsidP="00CF5BA9">
            <w:pPr>
              <w:spacing w:line="360" w:lineRule="auto"/>
              <w:rPr>
                <w:rFonts w:ascii="Times New Roman" w:hAnsi="Times New Roman" w:cs="Times New Roman"/>
                <w:b/>
                <w:sz w:val="24"/>
              </w:rPr>
            </w:pPr>
          </w:p>
        </w:tc>
      </w:tr>
      <w:tr w:rsidR="00CF5BA9" w:rsidTr="00CF5BA9">
        <w:tc>
          <w:tcPr>
            <w:tcW w:w="2335" w:type="dxa"/>
          </w:tcPr>
          <w:p w:rsidR="00CF5BA9" w:rsidRDefault="00CF5BA9" w:rsidP="007D282E">
            <w:pPr>
              <w:rPr>
                <w:rFonts w:ascii="Times New Roman" w:hAnsi="Times New Roman" w:cs="Times New Roman"/>
                <w:b/>
                <w:sz w:val="24"/>
              </w:rPr>
            </w:pPr>
          </w:p>
        </w:tc>
        <w:tc>
          <w:tcPr>
            <w:tcW w:w="7735" w:type="dxa"/>
          </w:tcPr>
          <w:p w:rsidR="00CF5BA9" w:rsidRDefault="00CF5BA9" w:rsidP="00CF5BA9">
            <w:pPr>
              <w:spacing w:line="360" w:lineRule="auto"/>
              <w:rPr>
                <w:rFonts w:ascii="Times New Roman" w:hAnsi="Times New Roman" w:cs="Times New Roman"/>
                <w:b/>
                <w:sz w:val="24"/>
              </w:rPr>
            </w:pPr>
          </w:p>
        </w:tc>
      </w:tr>
      <w:tr w:rsidR="00CF5BA9" w:rsidTr="00CF5BA9">
        <w:tc>
          <w:tcPr>
            <w:tcW w:w="2335" w:type="dxa"/>
          </w:tcPr>
          <w:p w:rsidR="00CF5BA9" w:rsidRDefault="00CF5BA9" w:rsidP="007D282E">
            <w:pPr>
              <w:rPr>
                <w:rFonts w:ascii="Times New Roman" w:hAnsi="Times New Roman" w:cs="Times New Roman"/>
                <w:b/>
                <w:sz w:val="24"/>
              </w:rPr>
            </w:pPr>
          </w:p>
        </w:tc>
        <w:tc>
          <w:tcPr>
            <w:tcW w:w="7735" w:type="dxa"/>
          </w:tcPr>
          <w:p w:rsidR="00CF5BA9" w:rsidRDefault="00CF5BA9" w:rsidP="00CF5BA9">
            <w:pPr>
              <w:spacing w:line="360" w:lineRule="auto"/>
              <w:rPr>
                <w:rFonts w:ascii="Times New Roman" w:hAnsi="Times New Roman" w:cs="Times New Roman"/>
                <w:b/>
                <w:sz w:val="24"/>
              </w:rPr>
            </w:pPr>
          </w:p>
        </w:tc>
      </w:tr>
      <w:tr w:rsidR="00CF5BA9" w:rsidTr="00CF5BA9">
        <w:tc>
          <w:tcPr>
            <w:tcW w:w="2335" w:type="dxa"/>
          </w:tcPr>
          <w:p w:rsidR="00CF5BA9" w:rsidRDefault="00CF5BA9" w:rsidP="007D282E">
            <w:pPr>
              <w:rPr>
                <w:rFonts w:ascii="Times New Roman" w:hAnsi="Times New Roman" w:cs="Times New Roman"/>
                <w:b/>
                <w:sz w:val="24"/>
              </w:rPr>
            </w:pPr>
          </w:p>
        </w:tc>
        <w:tc>
          <w:tcPr>
            <w:tcW w:w="7735" w:type="dxa"/>
          </w:tcPr>
          <w:p w:rsidR="00CF5BA9" w:rsidRDefault="00CF5BA9" w:rsidP="00CF5BA9">
            <w:pPr>
              <w:spacing w:line="360" w:lineRule="auto"/>
              <w:rPr>
                <w:rFonts w:ascii="Times New Roman" w:hAnsi="Times New Roman" w:cs="Times New Roman"/>
                <w:b/>
                <w:sz w:val="24"/>
              </w:rPr>
            </w:pPr>
          </w:p>
        </w:tc>
      </w:tr>
      <w:tr w:rsidR="00CF5BA9" w:rsidTr="00CF5BA9">
        <w:tc>
          <w:tcPr>
            <w:tcW w:w="2335" w:type="dxa"/>
          </w:tcPr>
          <w:p w:rsidR="00CF5BA9" w:rsidRDefault="00CF5BA9" w:rsidP="007D282E">
            <w:pPr>
              <w:rPr>
                <w:rFonts w:ascii="Times New Roman" w:hAnsi="Times New Roman" w:cs="Times New Roman"/>
                <w:b/>
                <w:sz w:val="24"/>
              </w:rPr>
            </w:pPr>
            <w:r>
              <w:rPr>
                <w:rFonts w:ascii="Times New Roman" w:hAnsi="Times New Roman" w:cs="Times New Roman"/>
                <w:b/>
                <w:sz w:val="24"/>
              </w:rPr>
              <w:t>Summary of notes</w:t>
            </w:r>
          </w:p>
        </w:tc>
        <w:tc>
          <w:tcPr>
            <w:tcW w:w="7735" w:type="dxa"/>
          </w:tcPr>
          <w:p w:rsidR="00CF5BA9" w:rsidRDefault="00CF5BA9" w:rsidP="00CF5BA9">
            <w:pPr>
              <w:spacing w:line="360" w:lineRule="auto"/>
              <w:rPr>
                <w:rFonts w:ascii="Times New Roman" w:hAnsi="Times New Roman" w:cs="Times New Roman"/>
                <w:b/>
                <w:sz w:val="24"/>
              </w:rPr>
            </w:pPr>
          </w:p>
        </w:tc>
      </w:tr>
      <w:tr w:rsidR="00CF5BA9" w:rsidTr="00CF5BA9">
        <w:tc>
          <w:tcPr>
            <w:tcW w:w="2335" w:type="dxa"/>
          </w:tcPr>
          <w:p w:rsidR="00CF5BA9" w:rsidRDefault="00CF5BA9" w:rsidP="007D282E">
            <w:pPr>
              <w:rPr>
                <w:rFonts w:ascii="Times New Roman" w:hAnsi="Times New Roman" w:cs="Times New Roman"/>
                <w:b/>
                <w:sz w:val="24"/>
              </w:rPr>
            </w:pPr>
          </w:p>
        </w:tc>
        <w:tc>
          <w:tcPr>
            <w:tcW w:w="7735" w:type="dxa"/>
          </w:tcPr>
          <w:p w:rsidR="00CF5BA9" w:rsidRDefault="00CF5BA9" w:rsidP="00CF5BA9">
            <w:pPr>
              <w:spacing w:line="360" w:lineRule="auto"/>
              <w:rPr>
                <w:rFonts w:ascii="Times New Roman" w:hAnsi="Times New Roman" w:cs="Times New Roman"/>
                <w:b/>
                <w:sz w:val="24"/>
              </w:rPr>
            </w:pPr>
          </w:p>
        </w:tc>
      </w:tr>
      <w:tr w:rsidR="00CF5BA9" w:rsidTr="00CF5BA9">
        <w:tc>
          <w:tcPr>
            <w:tcW w:w="2335" w:type="dxa"/>
          </w:tcPr>
          <w:p w:rsidR="00CF5BA9" w:rsidRDefault="00CF5BA9" w:rsidP="007D282E">
            <w:pPr>
              <w:rPr>
                <w:rFonts w:ascii="Times New Roman" w:hAnsi="Times New Roman" w:cs="Times New Roman"/>
                <w:b/>
                <w:sz w:val="24"/>
              </w:rPr>
            </w:pPr>
          </w:p>
        </w:tc>
        <w:tc>
          <w:tcPr>
            <w:tcW w:w="7735" w:type="dxa"/>
          </w:tcPr>
          <w:p w:rsidR="00CF5BA9" w:rsidRDefault="00CF5BA9" w:rsidP="00CF5BA9">
            <w:pPr>
              <w:spacing w:line="360" w:lineRule="auto"/>
              <w:rPr>
                <w:rFonts w:ascii="Times New Roman" w:hAnsi="Times New Roman" w:cs="Times New Roman"/>
                <w:b/>
                <w:sz w:val="24"/>
              </w:rPr>
            </w:pPr>
          </w:p>
        </w:tc>
      </w:tr>
    </w:tbl>
    <w:p w:rsidR="00CF5BA9" w:rsidRDefault="00CF5BA9" w:rsidP="007D282E">
      <w:pPr>
        <w:rPr>
          <w:rFonts w:ascii="Times New Roman" w:hAnsi="Times New Roman" w:cs="Times New Roman"/>
          <w:b/>
          <w:sz w:val="24"/>
        </w:rPr>
      </w:pPr>
    </w:p>
    <w:p w:rsidR="00CF5BA9" w:rsidRDefault="00CF5BA9" w:rsidP="007D282E">
      <w:pPr>
        <w:rPr>
          <w:rFonts w:ascii="Times New Roman" w:hAnsi="Times New Roman" w:cs="Times New Roman"/>
          <w:b/>
          <w:sz w:val="24"/>
        </w:rPr>
      </w:pPr>
    </w:p>
    <w:p w:rsidR="007D282E" w:rsidRDefault="007D282E" w:rsidP="007D282E">
      <w:pPr>
        <w:rPr>
          <w:rFonts w:ascii="Times New Roman" w:hAnsi="Times New Roman" w:cs="Times New Roman"/>
          <w:b/>
          <w:sz w:val="24"/>
        </w:rPr>
      </w:pPr>
      <w:r>
        <w:rPr>
          <w:rFonts w:ascii="Times New Roman" w:hAnsi="Times New Roman" w:cs="Times New Roman"/>
          <w:b/>
          <w:sz w:val="24"/>
        </w:rPr>
        <w:t>Directions:</w:t>
      </w:r>
    </w:p>
    <w:p w:rsidR="007D282E" w:rsidRDefault="007D282E" w:rsidP="007D282E">
      <w:pPr>
        <w:rPr>
          <w:rFonts w:ascii="Times New Roman" w:hAnsi="Times New Roman" w:cs="Times New Roman"/>
          <w:sz w:val="24"/>
        </w:rPr>
      </w:pPr>
      <w:r>
        <w:rPr>
          <w:rFonts w:ascii="Times New Roman" w:hAnsi="Times New Roman" w:cs="Times New Roman"/>
          <w:sz w:val="24"/>
        </w:rPr>
        <w:t>Number the claims from #1 (best) to #4 (worst). Be prepared to explain why you chose that order for the quality of the claims.</w:t>
      </w:r>
    </w:p>
    <w:p w:rsidR="007D282E" w:rsidRPr="007D282E" w:rsidRDefault="007D282E" w:rsidP="007D282E">
      <w:pPr>
        <w:rPr>
          <w:rFonts w:ascii="Times New Roman" w:hAnsi="Times New Roman" w:cs="Times New Roman"/>
          <w:sz w:val="24"/>
        </w:rPr>
      </w:pPr>
    </w:p>
    <w:tbl>
      <w:tblPr>
        <w:tblStyle w:val="TableGrid"/>
        <w:tblW w:w="10070" w:type="dxa"/>
        <w:tblLook w:val="04A0" w:firstRow="1" w:lastRow="0" w:firstColumn="1" w:lastColumn="0" w:noHBand="0" w:noVBand="1"/>
      </w:tblPr>
      <w:tblGrid>
        <w:gridCol w:w="1255"/>
        <w:gridCol w:w="8815"/>
      </w:tblGrid>
      <w:tr w:rsidR="00DC69EF" w:rsidTr="00CD5168">
        <w:tc>
          <w:tcPr>
            <w:tcW w:w="1255" w:type="dxa"/>
            <w:shd w:val="clear" w:color="auto" w:fill="F2F2F2" w:themeFill="background1" w:themeFillShade="F2"/>
          </w:tcPr>
          <w:p w:rsidR="00DC69EF" w:rsidRDefault="00DC69EF" w:rsidP="00DC69EF">
            <w:pPr>
              <w:rPr>
                <w:rFonts w:ascii="Times New Roman" w:hAnsi="Times New Roman" w:cs="Times New Roman"/>
                <w:sz w:val="24"/>
              </w:rPr>
            </w:pPr>
            <w:r>
              <w:rPr>
                <w:rFonts w:ascii="Times New Roman" w:hAnsi="Times New Roman" w:cs="Times New Roman"/>
                <w:sz w:val="24"/>
              </w:rPr>
              <w:t>Number</w:t>
            </w:r>
          </w:p>
        </w:tc>
        <w:tc>
          <w:tcPr>
            <w:tcW w:w="8815" w:type="dxa"/>
            <w:shd w:val="clear" w:color="auto" w:fill="F2F2F2" w:themeFill="background1" w:themeFillShade="F2"/>
          </w:tcPr>
          <w:p w:rsidR="00DC69EF" w:rsidRDefault="00DC69EF" w:rsidP="00DC69EF">
            <w:pPr>
              <w:rPr>
                <w:rFonts w:ascii="Times New Roman" w:hAnsi="Times New Roman" w:cs="Times New Roman"/>
                <w:sz w:val="24"/>
              </w:rPr>
            </w:pPr>
            <w:r>
              <w:rPr>
                <w:rFonts w:ascii="Times New Roman" w:hAnsi="Times New Roman" w:cs="Times New Roman"/>
                <w:sz w:val="24"/>
              </w:rPr>
              <w:t>Claim</w:t>
            </w:r>
          </w:p>
        </w:tc>
      </w:tr>
      <w:tr w:rsidR="00DC69EF" w:rsidTr="00CD5168">
        <w:tc>
          <w:tcPr>
            <w:tcW w:w="1255" w:type="dxa"/>
          </w:tcPr>
          <w:p w:rsidR="00DC69EF" w:rsidRDefault="00DC69EF" w:rsidP="00DC69EF">
            <w:pPr>
              <w:rPr>
                <w:rFonts w:ascii="Times New Roman" w:hAnsi="Times New Roman" w:cs="Times New Roman"/>
                <w:sz w:val="24"/>
              </w:rPr>
            </w:pPr>
          </w:p>
        </w:tc>
        <w:tc>
          <w:tcPr>
            <w:tcW w:w="8815" w:type="dxa"/>
          </w:tcPr>
          <w:p w:rsidR="00DC69EF" w:rsidRDefault="00DC69EF" w:rsidP="00DC69EF">
            <w:pPr>
              <w:rPr>
                <w:rFonts w:ascii="Times New Roman" w:hAnsi="Times New Roman" w:cs="Times New Roman"/>
                <w:sz w:val="24"/>
              </w:rPr>
            </w:pPr>
            <w:r>
              <w:rPr>
                <w:rFonts w:ascii="Times New Roman" w:hAnsi="Times New Roman" w:cs="Times New Roman"/>
                <w:sz w:val="24"/>
              </w:rPr>
              <w:t xml:space="preserve">In William Golding’s </w:t>
            </w:r>
            <w:r>
              <w:rPr>
                <w:rFonts w:ascii="Times New Roman" w:hAnsi="Times New Roman" w:cs="Times New Roman"/>
                <w:sz w:val="24"/>
                <w:u w:val="single"/>
              </w:rPr>
              <w:t xml:space="preserve">The Lord of the </w:t>
            </w:r>
            <w:r w:rsidRPr="002F5018">
              <w:rPr>
                <w:rFonts w:ascii="Times New Roman" w:hAnsi="Times New Roman" w:cs="Times New Roman"/>
                <w:sz w:val="24"/>
                <w:u w:val="single"/>
              </w:rPr>
              <w:t>Flies</w:t>
            </w:r>
            <w:r>
              <w:rPr>
                <w:rFonts w:ascii="Times New Roman" w:hAnsi="Times New Roman" w:cs="Times New Roman"/>
                <w:sz w:val="24"/>
              </w:rPr>
              <w:t>, all</w:t>
            </w:r>
            <w:r w:rsidRPr="00531ECF">
              <w:rPr>
                <w:rFonts w:ascii="Times New Roman" w:hAnsi="Times New Roman" w:cs="Times New Roman"/>
                <w:sz w:val="24"/>
              </w:rPr>
              <w:t xml:space="preserve"> human</w:t>
            </w:r>
            <w:r>
              <w:rPr>
                <w:rFonts w:ascii="Times New Roman" w:hAnsi="Times New Roman" w:cs="Times New Roman"/>
                <w:sz w:val="24"/>
              </w:rPr>
              <w:t>s are</w:t>
            </w:r>
            <w:r w:rsidRPr="00531ECF">
              <w:rPr>
                <w:rFonts w:ascii="Times New Roman" w:hAnsi="Times New Roman" w:cs="Times New Roman"/>
                <w:sz w:val="24"/>
              </w:rPr>
              <w:t xml:space="preserve"> born evil but </w:t>
            </w:r>
            <w:r>
              <w:rPr>
                <w:rFonts w:ascii="Times New Roman" w:hAnsi="Times New Roman" w:cs="Times New Roman"/>
                <w:sz w:val="24"/>
              </w:rPr>
              <w:t>are</w:t>
            </w:r>
            <w:r w:rsidRPr="00531ECF">
              <w:rPr>
                <w:rFonts w:ascii="Times New Roman" w:hAnsi="Times New Roman" w:cs="Times New Roman"/>
                <w:sz w:val="24"/>
              </w:rPr>
              <w:t xml:space="preserve"> kept under control by society’s rules.</w:t>
            </w:r>
          </w:p>
          <w:p w:rsidR="00DC69EF" w:rsidRDefault="00DC69EF" w:rsidP="00DC69EF">
            <w:pPr>
              <w:rPr>
                <w:rFonts w:ascii="Times New Roman" w:hAnsi="Times New Roman" w:cs="Times New Roman"/>
                <w:sz w:val="24"/>
              </w:rPr>
            </w:pPr>
          </w:p>
        </w:tc>
      </w:tr>
      <w:tr w:rsidR="00DC69EF" w:rsidTr="00CD5168">
        <w:tc>
          <w:tcPr>
            <w:tcW w:w="1255" w:type="dxa"/>
          </w:tcPr>
          <w:p w:rsidR="00DC69EF" w:rsidRDefault="00DC69EF" w:rsidP="00DC69EF">
            <w:pPr>
              <w:rPr>
                <w:rFonts w:ascii="Times New Roman" w:hAnsi="Times New Roman" w:cs="Times New Roman"/>
                <w:sz w:val="24"/>
              </w:rPr>
            </w:pPr>
          </w:p>
        </w:tc>
        <w:tc>
          <w:tcPr>
            <w:tcW w:w="8815" w:type="dxa"/>
          </w:tcPr>
          <w:p w:rsidR="00DC69EF" w:rsidRDefault="007675A5" w:rsidP="00DC69EF">
            <w:pPr>
              <w:rPr>
                <w:rFonts w:ascii="Times New Roman" w:hAnsi="Times New Roman" w:cs="Times New Roman"/>
                <w:sz w:val="24"/>
              </w:rPr>
            </w:pPr>
            <w:r>
              <w:rPr>
                <w:rFonts w:ascii="Times New Roman" w:hAnsi="Times New Roman" w:cs="Times New Roman"/>
                <w:sz w:val="24"/>
              </w:rPr>
              <w:t>P</w:t>
            </w:r>
            <w:r w:rsidR="00DC69EF">
              <w:rPr>
                <w:rFonts w:ascii="Times New Roman" w:hAnsi="Times New Roman" w:cs="Times New Roman"/>
                <w:sz w:val="24"/>
              </w:rPr>
              <w:t>eople begin life innocent and pure, but then they become corrupted by the evils of their environment</w:t>
            </w:r>
            <w:r w:rsidR="00CD5168">
              <w:rPr>
                <w:rFonts w:ascii="Times New Roman" w:hAnsi="Times New Roman" w:cs="Times New Roman"/>
                <w:sz w:val="24"/>
              </w:rPr>
              <w:t>, just like</w:t>
            </w:r>
            <w:r>
              <w:rPr>
                <w:rFonts w:ascii="Times New Roman" w:hAnsi="Times New Roman" w:cs="Times New Roman"/>
                <w:sz w:val="24"/>
              </w:rPr>
              <w:t xml:space="preserve"> in William Golding’s </w:t>
            </w:r>
            <w:r>
              <w:rPr>
                <w:rFonts w:ascii="Times New Roman" w:hAnsi="Times New Roman" w:cs="Times New Roman"/>
                <w:sz w:val="24"/>
                <w:u w:val="single"/>
              </w:rPr>
              <w:t xml:space="preserve">The Lord of the </w:t>
            </w:r>
            <w:r w:rsidRPr="002F5018">
              <w:rPr>
                <w:rFonts w:ascii="Times New Roman" w:hAnsi="Times New Roman" w:cs="Times New Roman"/>
                <w:sz w:val="24"/>
                <w:u w:val="single"/>
              </w:rPr>
              <w:t>Flies</w:t>
            </w:r>
            <w:r w:rsidR="00DC69EF">
              <w:rPr>
                <w:rFonts w:ascii="Times New Roman" w:hAnsi="Times New Roman" w:cs="Times New Roman"/>
                <w:sz w:val="24"/>
              </w:rPr>
              <w:t>.</w:t>
            </w:r>
          </w:p>
          <w:p w:rsidR="00DC69EF" w:rsidRDefault="00DC69EF" w:rsidP="00DC69EF">
            <w:pPr>
              <w:rPr>
                <w:rFonts w:ascii="Times New Roman" w:hAnsi="Times New Roman" w:cs="Times New Roman"/>
                <w:sz w:val="24"/>
              </w:rPr>
            </w:pPr>
          </w:p>
        </w:tc>
      </w:tr>
      <w:tr w:rsidR="00DC69EF" w:rsidTr="00CD5168">
        <w:tc>
          <w:tcPr>
            <w:tcW w:w="1255" w:type="dxa"/>
          </w:tcPr>
          <w:p w:rsidR="00DC69EF" w:rsidRDefault="00DC69EF" w:rsidP="00DC69EF">
            <w:pPr>
              <w:rPr>
                <w:rFonts w:ascii="Times New Roman" w:hAnsi="Times New Roman" w:cs="Times New Roman"/>
                <w:sz w:val="24"/>
              </w:rPr>
            </w:pPr>
          </w:p>
        </w:tc>
        <w:tc>
          <w:tcPr>
            <w:tcW w:w="8815" w:type="dxa"/>
          </w:tcPr>
          <w:p w:rsidR="00DC69EF" w:rsidRDefault="00DC69EF" w:rsidP="00DC69EF">
            <w:pPr>
              <w:rPr>
                <w:rFonts w:ascii="Times New Roman" w:hAnsi="Times New Roman" w:cs="Times New Roman"/>
                <w:sz w:val="24"/>
              </w:rPr>
            </w:pPr>
            <w:r>
              <w:rPr>
                <w:rFonts w:ascii="Times New Roman" w:hAnsi="Times New Roman" w:cs="Times New Roman"/>
                <w:sz w:val="24"/>
              </w:rPr>
              <w:t xml:space="preserve">In William Golding’s </w:t>
            </w:r>
            <w:r>
              <w:rPr>
                <w:rFonts w:ascii="Times New Roman" w:hAnsi="Times New Roman" w:cs="Times New Roman"/>
                <w:sz w:val="24"/>
                <w:u w:val="single"/>
              </w:rPr>
              <w:t xml:space="preserve">The Lord of the </w:t>
            </w:r>
            <w:r w:rsidRPr="002F5018">
              <w:rPr>
                <w:rFonts w:ascii="Times New Roman" w:hAnsi="Times New Roman" w:cs="Times New Roman"/>
                <w:sz w:val="24"/>
                <w:u w:val="single"/>
              </w:rPr>
              <w:t>Flies</w:t>
            </w:r>
            <w:r>
              <w:rPr>
                <w:rFonts w:ascii="Times New Roman" w:hAnsi="Times New Roman" w:cs="Times New Roman"/>
                <w:sz w:val="24"/>
              </w:rPr>
              <w:t>, we are inherently evil</w:t>
            </w:r>
            <w:r w:rsidRPr="00B9176D">
              <w:rPr>
                <w:rFonts w:ascii="Times New Roman" w:hAnsi="Times New Roman" w:cs="Times New Roman"/>
                <w:sz w:val="24"/>
              </w:rPr>
              <w:t>.</w:t>
            </w:r>
          </w:p>
          <w:p w:rsidR="00DC69EF" w:rsidRDefault="00DC69EF" w:rsidP="00DC69EF">
            <w:pPr>
              <w:rPr>
                <w:rFonts w:ascii="Times New Roman" w:hAnsi="Times New Roman" w:cs="Times New Roman"/>
                <w:sz w:val="24"/>
              </w:rPr>
            </w:pPr>
          </w:p>
        </w:tc>
      </w:tr>
      <w:tr w:rsidR="00DC69EF" w:rsidTr="00CD5168">
        <w:tc>
          <w:tcPr>
            <w:tcW w:w="1255" w:type="dxa"/>
          </w:tcPr>
          <w:p w:rsidR="00DC69EF" w:rsidRDefault="00DC69EF" w:rsidP="00DC69EF">
            <w:pPr>
              <w:rPr>
                <w:rFonts w:ascii="Times New Roman" w:hAnsi="Times New Roman" w:cs="Times New Roman"/>
                <w:sz w:val="24"/>
              </w:rPr>
            </w:pPr>
          </w:p>
        </w:tc>
        <w:tc>
          <w:tcPr>
            <w:tcW w:w="8815" w:type="dxa"/>
          </w:tcPr>
          <w:p w:rsidR="00DC69EF" w:rsidRDefault="00DC69EF" w:rsidP="00DC69EF">
            <w:pPr>
              <w:rPr>
                <w:rFonts w:ascii="Times New Roman" w:hAnsi="Times New Roman" w:cs="Times New Roman"/>
                <w:sz w:val="24"/>
              </w:rPr>
            </w:pPr>
            <w:r>
              <w:rPr>
                <w:rFonts w:ascii="Times New Roman" w:hAnsi="Times New Roman" w:cs="Times New Roman"/>
                <w:sz w:val="24"/>
              </w:rPr>
              <w:t xml:space="preserve">In William Golding’s </w:t>
            </w:r>
            <w:r>
              <w:rPr>
                <w:rFonts w:ascii="Times New Roman" w:hAnsi="Times New Roman" w:cs="Times New Roman"/>
                <w:sz w:val="24"/>
                <w:u w:val="single"/>
              </w:rPr>
              <w:t xml:space="preserve">The Lord of the </w:t>
            </w:r>
            <w:r w:rsidRPr="002F5018">
              <w:rPr>
                <w:rFonts w:ascii="Times New Roman" w:hAnsi="Times New Roman" w:cs="Times New Roman"/>
                <w:sz w:val="24"/>
                <w:u w:val="single"/>
              </w:rPr>
              <w:t>Flies</w:t>
            </w:r>
            <w:r>
              <w:rPr>
                <w:rFonts w:ascii="Times New Roman" w:hAnsi="Times New Roman" w:cs="Times New Roman"/>
                <w:sz w:val="24"/>
              </w:rPr>
              <w:t xml:space="preserve">, people are both good and evil, and both society and individuals must constantly suppress the savages within. </w:t>
            </w:r>
          </w:p>
          <w:p w:rsidR="00DC69EF" w:rsidRDefault="00DC69EF" w:rsidP="00DC69EF">
            <w:pPr>
              <w:rPr>
                <w:rFonts w:ascii="Times New Roman" w:hAnsi="Times New Roman" w:cs="Times New Roman"/>
                <w:sz w:val="24"/>
              </w:rPr>
            </w:pPr>
          </w:p>
        </w:tc>
      </w:tr>
    </w:tbl>
    <w:p w:rsidR="008750D3" w:rsidRPr="00531ECF" w:rsidRDefault="008750D3" w:rsidP="005C2E0F">
      <w:pPr>
        <w:rPr>
          <w:rFonts w:ascii="Times New Roman" w:hAnsi="Times New Roman" w:cs="Times New Roman"/>
          <w:sz w:val="24"/>
        </w:rPr>
      </w:pPr>
    </w:p>
    <w:p w:rsidR="007D282E" w:rsidRDefault="007D282E">
      <w:pPr>
        <w:rPr>
          <w:rFonts w:ascii="Times New Roman" w:hAnsi="Times New Roman" w:cs="Times New Roman"/>
          <w:sz w:val="32"/>
        </w:rPr>
      </w:pPr>
      <w:r>
        <w:rPr>
          <w:rFonts w:ascii="Times New Roman" w:hAnsi="Times New Roman" w:cs="Times New Roman"/>
          <w:sz w:val="32"/>
        </w:rPr>
        <w:br w:type="page"/>
      </w:r>
    </w:p>
    <w:p w:rsidR="00AD378F" w:rsidRDefault="00AA5E08" w:rsidP="00254789">
      <w:pPr>
        <w:jc w:val="center"/>
        <w:rPr>
          <w:rFonts w:ascii="Times New Roman" w:hAnsi="Times New Roman" w:cs="Times New Roman"/>
          <w:sz w:val="32"/>
        </w:rPr>
      </w:pPr>
      <w:r w:rsidRPr="00254789">
        <w:rPr>
          <w:rFonts w:ascii="Times New Roman" w:hAnsi="Times New Roman" w:cs="Times New Roman"/>
          <w:b/>
          <w:sz w:val="32"/>
        </w:rPr>
        <w:lastRenderedPageBreak/>
        <w:t xml:space="preserve">Correction Lesson #1: </w:t>
      </w:r>
      <w:r w:rsidR="00531ECF" w:rsidRPr="00254789">
        <w:rPr>
          <w:rFonts w:ascii="Times New Roman" w:hAnsi="Times New Roman" w:cs="Times New Roman"/>
          <w:b/>
          <w:sz w:val="32"/>
        </w:rPr>
        <w:t>Body Paragraph</w:t>
      </w:r>
    </w:p>
    <w:p w:rsidR="00254789" w:rsidRDefault="00254789" w:rsidP="00254789">
      <w:pPr>
        <w:rPr>
          <w:rFonts w:ascii="Times New Roman" w:hAnsi="Times New Roman" w:cs="Times New Roman"/>
          <w:sz w:val="24"/>
        </w:rPr>
      </w:pPr>
      <w:r>
        <w:rPr>
          <w:rFonts w:ascii="Times New Roman" w:hAnsi="Times New Roman" w:cs="Times New Roman"/>
          <w:sz w:val="24"/>
        </w:rPr>
        <w:t xml:space="preserve">DIRECTIONS: </w:t>
      </w:r>
      <w:r w:rsidR="00E51437">
        <w:rPr>
          <w:rFonts w:ascii="Times New Roman" w:hAnsi="Times New Roman" w:cs="Times New Roman"/>
          <w:sz w:val="24"/>
        </w:rPr>
        <w:t>Read the elements of a classmate’s first draft of a body paragraph. Correct all grammar/spelling mistakes. Then, complete the warrant</w:t>
      </w:r>
      <w:r>
        <w:rPr>
          <w:rFonts w:ascii="Times New Roman" w:hAnsi="Times New Roman" w:cs="Times New Roman"/>
          <w:sz w:val="24"/>
        </w:rPr>
        <w:t>:</w:t>
      </w:r>
    </w:p>
    <w:p w:rsidR="00E51437" w:rsidRDefault="00E51437" w:rsidP="00254789">
      <w:pPr>
        <w:ind w:firstLine="720"/>
        <w:rPr>
          <w:rFonts w:ascii="Times New Roman" w:hAnsi="Times New Roman" w:cs="Times New Roman"/>
          <w:sz w:val="24"/>
        </w:rPr>
      </w:pPr>
    </w:p>
    <w:p w:rsidR="00AC6932" w:rsidRDefault="00E51437" w:rsidP="00E51437">
      <w:pPr>
        <w:spacing w:line="360" w:lineRule="auto"/>
        <w:rPr>
          <w:rFonts w:ascii="Arial" w:hAnsi="Arial" w:cs="Arial"/>
          <w:sz w:val="24"/>
        </w:rPr>
      </w:pPr>
      <w:r w:rsidRPr="00E51437">
        <w:rPr>
          <w:rFonts w:ascii="Arial" w:hAnsi="Arial" w:cs="Arial"/>
          <w:b/>
          <w:sz w:val="24"/>
          <w:u w:val="single"/>
        </w:rPr>
        <w:t>Claim</w:t>
      </w:r>
      <w:r>
        <w:rPr>
          <w:rFonts w:ascii="Arial" w:hAnsi="Arial" w:cs="Arial"/>
          <w:sz w:val="24"/>
        </w:rPr>
        <w:t xml:space="preserve">: </w:t>
      </w:r>
      <w:r w:rsidRPr="00E51437">
        <w:rPr>
          <w:rFonts w:ascii="Arial" w:hAnsi="Arial" w:cs="Arial"/>
          <w:sz w:val="24"/>
        </w:rPr>
        <w:t>Ralph is a better leader</w:t>
      </w:r>
      <w:r>
        <w:rPr>
          <w:rFonts w:ascii="Arial" w:hAnsi="Arial" w:cs="Arial"/>
          <w:sz w:val="24"/>
        </w:rPr>
        <w:t xml:space="preserve"> than Jack because he earned respect from his peers.</w:t>
      </w:r>
      <w:r w:rsidR="00AC6932">
        <w:rPr>
          <w:rFonts w:ascii="Arial" w:hAnsi="Arial" w:cs="Arial"/>
          <w:sz w:val="24"/>
        </w:rPr>
        <w:t xml:space="preserve"> </w:t>
      </w:r>
    </w:p>
    <w:p w:rsidR="001568BF" w:rsidRDefault="00AC6932" w:rsidP="00E51437">
      <w:pPr>
        <w:spacing w:line="360" w:lineRule="auto"/>
        <w:rPr>
          <w:rFonts w:ascii="Arial" w:hAnsi="Arial" w:cs="Arial"/>
          <w:sz w:val="24"/>
        </w:rPr>
      </w:pPr>
      <w:r>
        <w:rPr>
          <w:rFonts w:ascii="Arial" w:hAnsi="Arial" w:cs="Arial"/>
          <w:b/>
          <w:sz w:val="24"/>
          <w:u w:val="single"/>
        </w:rPr>
        <w:t>Clarification</w:t>
      </w:r>
      <w:r>
        <w:rPr>
          <w:rFonts w:ascii="Arial" w:hAnsi="Arial" w:cs="Arial"/>
          <w:sz w:val="24"/>
        </w:rPr>
        <w:t xml:space="preserve">: </w:t>
      </w:r>
      <w:r w:rsidR="001568BF" w:rsidRPr="001568BF">
        <w:rPr>
          <w:rFonts w:ascii="Arial" w:hAnsi="Arial" w:cs="Arial"/>
          <w:sz w:val="24"/>
        </w:rPr>
        <w:t>In order for someone to be a strong leader, one must demand respect from and command over others</w:t>
      </w:r>
      <w:r w:rsidR="001568BF">
        <w:rPr>
          <w:rFonts w:ascii="Arial" w:hAnsi="Arial" w:cs="Arial"/>
          <w:sz w:val="24"/>
        </w:rPr>
        <w:t>, not just force people to do what they want with violence and threats</w:t>
      </w:r>
      <w:r w:rsidR="001568BF" w:rsidRPr="001568BF">
        <w:rPr>
          <w:rFonts w:ascii="Arial" w:hAnsi="Arial" w:cs="Arial"/>
          <w:sz w:val="24"/>
        </w:rPr>
        <w:t>.</w:t>
      </w:r>
      <w:r w:rsidR="001568BF">
        <w:rPr>
          <w:rFonts w:ascii="Arial" w:hAnsi="Arial" w:cs="Arial"/>
          <w:sz w:val="24"/>
        </w:rPr>
        <w:t xml:space="preserve"> A good leader must be liked by his or her followers.</w:t>
      </w:r>
    </w:p>
    <w:p w:rsidR="00FE4C1C" w:rsidRPr="00E51437" w:rsidRDefault="00A14F81" w:rsidP="00E51437">
      <w:pPr>
        <w:spacing w:line="360" w:lineRule="auto"/>
        <w:rPr>
          <w:rFonts w:ascii="Arial" w:hAnsi="Arial" w:cs="Arial"/>
          <w:sz w:val="24"/>
        </w:rPr>
      </w:pPr>
      <w:r>
        <w:rPr>
          <w:rFonts w:ascii="Arial" w:hAnsi="Arial" w:cs="Arial"/>
          <w:b/>
          <w:sz w:val="24"/>
          <w:u w:val="single"/>
        </w:rPr>
        <w:t>Evidence</w:t>
      </w:r>
      <w:r w:rsidR="00FE4C1C">
        <w:rPr>
          <w:rFonts w:ascii="Arial" w:hAnsi="Arial" w:cs="Arial"/>
          <w:sz w:val="24"/>
        </w:rPr>
        <w:t xml:space="preserve">: </w:t>
      </w:r>
      <w:r w:rsidR="00FE4C1C" w:rsidRPr="00FE4C1C">
        <w:rPr>
          <w:rFonts w:ascii="Arial" w:hAnsi="Arial" w:cs="Arial"/>
          <w:sz w:val="24"/>
        </w:rPr>
        <w:t xml:space="preserve">In the beginning of the novel, Ralph is the person who calls the meeting to organize the kids on the island. </w:t>
      </w:r>
      <w:r w:rsidR="00EB526A">
        <w:rPr>
          <w:rFonts w:ascii="Arial" w:hAnsi="Arial" w:cs="Arial"/>
          <w:sz w:val="24"/>
        </w:rPr>
        <w:t xml:space="preserve">The crowd of boys call out Ralph as a leader because, as the narrator describes, “…there was a stillness about Ralph as he sat that marked him out: there was his size, and attractive appearance; and most obscurely, yet most powerfully, there was the conch” </w:t>
      </w:r>
      <w:r w:rsidR="00FE4C1C" w:rsidRPr="00FE4C1C">
        <w:rPr>
          <w:rFonts w:ascii="Arial" w:hAnsi="Arial" w:cs="Arial"/>
          <w:sz w:val="24"/>
        </w:rPr>
        <w:t>(page 22).</w:t>
      </w:r>
    </w:p>
    <w:tbl>
      <w:tblPr>
        <w:tblStyle w:val="TableGrid"/>
        <w:tblW w:w="0" w:type="auto"/>
        <w:tblLook w:val="04A0" w:firstRow="1" w:lastRow="0" w:firstColumn="1" w:lastColumn="0" w:noHBand="0" w:noVBand="1"/>
      </w:tblPr>
      <w:tblGrid>
        <w:gridCol w:w="7995"/>
        <w:gridCol w:w="2065"/>
      </w:tblGrid>
      <w:tr w:rsidR="00FE4C1C" w:rsidTr="00D30571">
        <w:tc>
          <w:tcPr>
            <w:tcW w:w="7995" w:type="dxa"/>
            <w:tcBorders>
              <w:top w:val="single" w:sz="12" w:space="0" w:color="FFFFFF" w:themeColor="background1"/>
              <w:left w:val="single" w:sz="12" w:space="0" w:color="FFFFFF"/>
              <w:bottom w:val="single" w:sz="12" w:space="0" w:color="FFFFFF"/>
            </w:tcBorders>
          </w:tcPr>
          <w:p w:rsidR="00FE4C1C" w:rsidRPr="00FE4C1C" w:rsidRDefault="00FE4C1C" w:rsidP="00D30571">
            <w:pPr>
              <w:spacing w:line="360" w:lineRule="auto"/>
              <w:rPr>
                <w:rFonts w:ascii="Arial" w:hAnsi="Arial" w:cs="Arial"/>
                <w:sz w:val="24"/>
                <w:u w:val="single"/>
              </w:rPr>
            </w:pPr>
            <w:r>
              <w:rPr>
                <w:rFonts w:ascii="Arial" w:hAnsi="Arial" w:cs="Arial"/>
                <w:b/>
                <w:sz w:val="24"/>
                <w:u w:val="single"/>
              </w:rPr>
              <w:t>Warrant</w:t>
            </w:r>
            <w:r>
              <w:rPr>
                <w:rFonts w:ascii="Arial" w:hAnsi="Arial" w:cs="Arial"/>
                <w:sz w:val="24"/>
              </w:rPr>
              <w:t>:</w:t>
            </w:r>
            <w:r>
              <w:rPr>
                <w:rFonts w:ascii="Arial" w:hAnsi="Arial" w:cs="Arial"/>
                <w:sz w:val="24"/>
              </w:rPr>
              <w:t xml:space="preserve">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tc>
        <w:tc>
          <w:tcPr>
            <w:tcW w:w="2065" w:type="dxa"/>
          </w:tcPr>
          <w:p w:rsidR="00FE4C1C" w:rsidRDefault="00EC281B" w:rsidP="00EC281B">
            <w:pPr>
              <w:rPr>
                <w:rFonts w:ascii="Times New Roman" w:hAnsi="Times New Roman" w:cs="Times New Roman"/>
                <w:sz w:val="24"/>
              </w:rPr>
            </w:pPr>
            <w:r w:rsidRPr="00EC281B">
              <w:rPr>
                <w:rFonts w:ascii="Times New Roman" w:hAnsi="Times New Roman" w:cs="Times New Roman"/>
                <w:sz w:val="24"/>
              </w:rPr>
              <w:t>In order to properly warrant this quote, remember to:</w:t>
            </w:r>
          </w:p>
          <w:p w:rsidR="00EC281B" w:rsidRDefault="00EC281B" w:rsidP="00EC281B">
            <w:pPr>
              <w:rPr>
                <w:rFonts w:ascii="Times New Roman" w:hAnsi="Times New Roman" w:cs="Times New Roman"/>
                <w:sz w:val="24"/>
              </w:rPr>
            </w:pPr>
          </w:p>
          <w:p w:rsidR="00EC281B" w:rsidRDefault="00D30571" w:rsidP="00D30571">
            <w:pPr>
              <w:rPr>
                <w:rFonts w:ascii="Times New Roman" w:hAnsi="Times New Roman" w:cs="Times New Roman"/>
                <w:sz w:val="24"/>
              </w:rPr>
            </w:pPr>
            <w:r w:rsidRPr="00D30571">
              <w:rPr>
                <w:rFonts w:ascii="Times New Roman" w:hAnsi="Times New Roman" w:cs="Times New Roman"/>
                <w:sz w:val="24"/>
              </w:rPr>
              <w:t>1.</w:t>
            </w:r>
            <w:r>
              <w:rPr>
                <w:rFonts w:ascii="Times New Roman" w:hAnsi="Times New Roman" w:cs="Times New Roman"/>
                <w:sz w:val="24"/>
              </w:rPr>
              <w:t xml:space="preserve"> </w:t>
            </w:r>
            <w:r w:rsidR="00EC281B" w:rsidRPr="00D30571">
              <w:rPr>
                <w:rFonts w:ascii="Times New Roman" w:hAnsi="Times New Roman" w:cs="Times New Roman"/>
                <w:sz w:val="24"/>
              </w:rPr>
              <w:t xml:space="preserve">Literally explain the quote. What </w:t>
            </w:r>
            <w:r w:rsidRPr="00D30571">
              <w:rPr>
                <w:rFonts w:ascii="Times New Roman" w:hAnsi="Times New Roman" w:cs="Times New Roman"/>
                <w:sz w:val="24"/>
              </w:rPr>
              <w:t xml:space="preserve">are key qualities about Ralph that make him a </w:t>
            </w:r>
            <w:r>
              <w:rPr>
                <w:rFonts w:ascii="Times New Roman" w:hAnsi="Times New Roman" w:cs="Times New Roman"/>
                <w:sz w:val="24"/>
              </w:rPr>
              <w:t xml:space="preserve">desirable </w:t>
            </w:r>
            <w:r w:rsidRPr="00D30571">
              <w:rPr>
                <w:rFonts w:ascii="Times New Roman" w:hAnsi="Times New Roman" w:cs="Times New Roman"/>
                <w:sz w:val="24"/>
              </w:rPr>
              <w:t>leader?</w:t>
            </w:r>
          </w:p>
          <w:p w:rsidR="00D30571" w:rsidRDefault="00D30571" w:rsidP="00D30571">
            <w:pPr>
              <w:rPr>
                <w:rFonts w:ascii="Times New Roman" w:hAnsi="Times New Roman" w:cs="Times New Roman"/>
                <w:sz w:val="24"/>
              </w:rPr>
            </w:pPr>
          </w:p>
          <w:p w:rsidR="00D30571" w:rsidRDefault="00D30571" w:rsidP="00D30571">
            <w:pPr>
              <w:rPr>
                <w:rFonts w:ascii="Times New Roman" w:hAnsi="Times New Roman" w:cs="Times New Roman"/>
                <w:sz w:val="24"/>
              </w:rPr>
            </w:pPr>
            <w:r>
              <w:rPr>
                <w:rFonts w:ascii="Times New Roman" w:hAnsi="Times New Roman" w:cs="Times New Roman"/>
                <w:sz w:val="24"/>
              </w:rPr>
              <w:t>2. Explain the connotation. What symbolic elements of Ralph’s description lead us to believe Ralph is a good leader?</w:t>
            </w:r>
          </w:p>
          <w:p w:rsidR="00D30571" w:rsidRDefault="00D30571" w:rsidP="00D30571">
            <w:pPr>
              <w:rPr>
                <w:rFonts w:ascii="Times New Roman" w:hAnsi="Times New Roman" w:cs="Times New Roman"/>
                <w:sz w:val="24"/>
              </w:rPr>
            </w:pPr>
          </w:p>
          <w:p w:rsidR="00D30571" w:rsidRPr="00D30571" w:rsidRDefault="00D30571" w:rsidP="00D30571">
            <w:r>
              <w:rPr>
                <w:rFonts w:ascii="Times New Roman" w:hAnsi="Times New Roman" w:cs="Times New Roman"/>
                <w:sz w:val="24"/>
              </w:rPr>
              <w:t>3. How does the description overall lead me to believe that Ralph represents a good leader rather than Jack</w:t>
            </w:r>
            <w:r w:rsidR="00D93D79">
              <w:rPr>
                <w:rFonts w:ascii="Times New Roman" w:hAnsi="Times New Roman" w:cs="Times New Roman"/>
                <w:sz w:val="24"/>
              </w:rPr>
              <w:t xml:space="preserve"> or Piggy</w:t>
            </w:r>
            <w:r>
              <w:rPr>
                <w:rFonts w:ascii="Times New Roman" w:hAnsi="Times New Roman" w:cs="Times New Roman"/>
                <w:sz w:val="24"/>
              </w:rPr>
              <w:t>?</w:t>
            </w:r>
          </w:p>
        </w:tc>
      </w:tr>
    </w:tbl>
    <w:p w:rsidR="00254789" w:rsidRPr="00E51437" w:rsidRDefault="00254789" w:rsidP="00E51437">
      <w:pPr>
        <w:spacing w:line="360" w:lineRule="auto"/>
        <w:rPr>
          <w:rFonts w:ascii="Arial" w:hAnsi="Arial" w:cs="Arial"/>
          <w:sz w:val="24"/>
        </w:rPr>
      </w:pPr>
      <w:r w:rsidRPr="00E51437">
        <w:rPr>
          <w:rFonts w:ascii="Arial" w:hAnsi="Arial" w:cs="Arial"/>
          <w:sz w:val="24"/>
        </w:rPr>
        <w:br w:type="page"/>
      </w:r>
    </w:p>
    <w:p w:rsidR="00254789" w:rsidRPr="00254789" w:rsidRDefault="00254789" w:rsidP="00254789">
      <w:pPr>
        <w:rPr>
          <w:rFonts w:ascii="Times New Roman" w:hAnsi="Times New Roman" w:cs="Times New Roman"/>
          <w:sz w:val="24"/>
        </w:rPr>
      </w:pPr>
    </w:p>
    <w:p w:rsidR="00812750" w:rsidRPr="00812750" w:rsidRDefault="00812750" w:rsidP="00812750">
      <w:pPr>
        <w:jc w:val="center"/>
        <w:rPr>
          <w:rFonts w:ascii="Times New Roman" w:hAnsi="Times New Roman" w:cs="Times New Roman"/>
          <w:b/>
          <w:sz w:val="32"/>
        </w:rPr>
      </w:pPr>
      <w:r w:rsidRPr="00812750">
        <w:rPr>
          <w:rFonts w:ascii="Times New Roman" w:hAnsi="Times New Roman" w:cs="Times New Roman"/>
          <w:b/>
          <w:sz w:val="32"/>
        </w:rPr>
        <w:t>Correction Lesson #2: Introduction and Conclusion</w:t>
      </w:r>
    </w:p>
    <w:p w:rsidR="00812750" w:rsidRPr="00342443" w:rsidRDefault="00812750">
      <w:pPr>
        <w:rPr>
          <w:rFonts w:ascii="Times New Roman" w:hAnsi="Times New Roman" w:cs="Times New Roman"/>
          <w:sz w:val="24"/>
          <w:szCs w:val="24"/>
        </w:rPr>
      </w:pPr>
      <w:r>
        <w:rPr>
          <w:rFonts w:ascii="Times New Roman" w:hAnsi="Times New Roman" w:cs="Times New Roman"/>
          <w:sz w:val="24"/>
        </w:rPr>
        <w:t>DIRECTIONS: Read and label the introduction and conclusion paragraphs.</w:t>
      </w:r>
    </w:p>
    <w:p w:rsidR="00EB6E55" w:rsidRPr="00EB6E55" w:rsidRDefault="006749BA" w:rsidP="006749BA">
      <w:pPr>
        <w:pStyle w:val="ListParagraph"/>
        <w:numPr>
          <w:ilvl w:val="0"/>
          <w:numId w:val="27"/>
        </w:numPr>
        <w:spacing w:after="0"/>
        <w:ind w:left="990" w:hanging="288"/>
        <w:rPr>
          <w:rFonts w:ascii="Times New Roman" w:hAnsi="Times New Roman" w:cs="Times New Roman"/>
          <w:b/>
          <w:sz w:val="24"/>
          <w:szCs w:val="24"/>
        </w:rPr>
      </w:pPr>
      <w:r w:rsidRPr="00342443">
        <w:rPr>
          <w:rFonts w:ascii="Times New Roman" w:hAnsi="Times New Roman" w:cs="Times New Roman"/>
          <w:b/>
          <w:sz w:val="24"/>
          <w:szCs w:val="24"/>
          <w:u w:val="single"/>
        </w:rPr>
        <w:t>Label</w:t>
      </w:r>
      <w:r w:rsidRPr="00342443">
        <w:rPr>
          <w:rFonts w:ascii="Times New Roman" w:hAnsi="Times New Roman" w:cs="Times New Roman"/>
          <w:sz w:val="24"/>
          <w:szCs w:val="24"/>
        </w:rPr>
        <w:t xml:space="preserve"> </w:t>
      </w:r>
      <w:r w:rsidR="00376497">
        <w:rPr>
          <w:rFonts w:ascii="Times New Roman" w:hAnsi="Times New Roman" w:cs="Times New Roman"/>
          <w:sz w:val="24"/>
          <w:szCs w:val="24"/>
        </w:rPr>
        <w:t>…</w:t>
      </w:r>
      <w:r w:rsidR="00EB6E55">
        <w:rPr>
          <w:rFonts w:ascii="Times New Roman" w:hAnsi="Times New Roman" w:cs="Times New Roman"/>
          <w:sz w:val="24"/>
          <w:szCs w:val="24"/>
        </w:rPr>
        <w:t xml:space="preserve"> </w:t>
      </w:r>
    </w:p>
    <w:p w:rsidR="00A71BD3" w:rsidRPr="00EB6E55" w:rsidRDefault="00EB6E55" w:rsidP="00EB6E55">
      <w:pPr>
        <w:pStyle w:val="ListParagraph"/>
        <w:numPr>
          <w:ilvl w:val="1"/>
          <w:numId w:val="27"/>
        </w:numPr>
        <w:spacing w:after="0"/>
        <w:ind w:left="1890"/>
        <w:rPr>
          <w:rFonts w:ascii="Times New Roman" w:hAnsi="Times New Roman" w:cs="Times New Roman"/>
          <w:b/>
          <w:sz w:val="24"/>
          <w:szCs w:val="24"/>
        </w:rPr>
      </w:pPr>
      <w:r w:rsidRPr="0064341E">
        <w:rPr>
          <w:rFonts w:ascii="Times New Roman" w:hAnsi="Times New Roman" w:cs="Times New Roman"/>
          <w:sz w:val="24"/>
          <w:szCs w:val="24"/>
          <w:u w:val="single"/>
        </w:rPr>
        <w:t>INTRODUCTION</w:t>
      </w:r>
      <w:r>
        <w:rPr>
          <w:rFonts w:ascii="Times New Roman" w:hAnsi="Times New Roman" w:cs="Times New Roman"/>
          <w:sz w:val="24"/>
          <w:szCs w:val="24"/>
        </w:rPr>
        <w:t xml:space="preserve">: </w:t>
      </w:r>
      <w:r w:rsidR="006749BA" w:rsidRPr="00342443">
        <w:rPr>
          <w:rFonts w:ascii="Times New Roman" w:hAnsi="Times New Roman" w:cs="Times New Roman"/>
          <w:sz w:val="24"/>
          <w:szCs w:val="24"/>
        </w:rPr>
        <w:t xml:space="preserve">the </w:t>
      </w:r>
      <w:r w:rsidR="00A71BD3" w:rsidRPr="00342443">
        <w:rPr>
          <w:rFonts w:ascii="Times New Roman" w:hAnsi="Times New Roman" w:cs="Times New Roman"/>
          <w:sz w:val="24"/>
          <w:szCs w:val="24"/>
        </w:rPr>
        <w:t>Title and Author</w:t>
      </w:r>
      <w:r w:rsidR="00342443" w:rsidRPr="00342443">
        <w:rPr>
          <w:rFonts w:ascii="Times New Roman" w:hAnsi="Times New Roman" w:cs="Times New Roman"/>
          <w:sz w:val="24"/>
          <w:szCs w:val="24"/>
        </w:rPr>
        <w:t>, summary of main ideas in the story, transition to the claim, claim</w:t>
      </w:r>
    </w:p>
    <w:p w:rsidR="00EB6E55" w:rsidRPr="00342443" w:rsidRDefault="00EB6E55" w:rsidP="00EB6E55">
      <w:pPr>
        <w:pStyle w:val="ListParagraph"/>
        <w:numPr>
          <w:ilvl w:val="1"/>
          <w:numId w:val="27"/>
        </w:numPr>
        <w:spacing w:after="0"/>
        <w:ind w:left="1890"/>
        <w:rPr>
          <w:rFonts w:ascii="Times New Roman" w:hAnsi="Times New Roman" w:cs="Times New Roman"/>
          <w:b/>
          <w:sz w:val="24"/>
          <w:szCs w:val="24"/>
        </w:rPr>
      </w:pPr>
      <w:r w:rsidRPr="0064341E">
        <w:rPr>
          <w:rFonts w:ascii="Times New Roman" w:hAnsi="Times New Roman" w:cs="Times New Roman"/>
          <w:sz w:val="24"/>
          <w:szCs w:val="24"/>
          <w:u w:val="single"/>
        </w:rPr>
        <w:t>CONCLUSION</w:t>
      </w:r>
      <w:r>
        <w:rPr>
          <w:rFonts w:ascii="Times New Roman" w:hAnsi="Times New Roman" w:cs="Times New Roman"/>
          <w:sz w:val="24"/>
          <w:szCs w:val="24"/>
        </w:rPr>
        <w:t>: brief summary of the argument, an answer to “so what?”, tie back to the essential question and insight about human nature</w:t>
      </w:r>
    </w:p>
    <w:p w:rsidR="00342443" w:rsidRPr="00B3626D" w:rsidRDefault="00B3626D" w:rsidP="006749BA">
      <w:pPr>
        <w:pStyle w:val="ListParagraph"/>
        <w:numPr>
          <w:ilvl w:val="0"/>
          <w:numId w:val="27"/>
        </w:numPr>
        <w:spacing w:after="0"/>
        <w:ind w:left="990" w:hanging="288"/>
        <w:rPr>
          <w:rFonts w:ascii="Times New Roman" w:hAnsi="Times New Roman" w:cs="Times New Roman"/>
          <w:b/>
          <w:sz w:val="24"/>
          <w:szCs w:val="24"/>
        </w:rPr>
      </w:pPr>
      <w:r>
        <w:rPr>
          <w:rFonts w:ascii="Times New Roman" w:hAnsi="Times New Roman" w:cs="Times New Roman"/>
          <w:b/>
          <w:sz w:val="24"/>
          <w:szCs w:val="24"/>
          <w:u w:val="single"/>
        </w:rPr>
        <w:t>Revise</w:t>
      </w:r>
      <w:r>
        <w:rPr>
          <w:rFonts w:ascii="Times New Roman" w:hAnsi="Times New Roman" w:cs="Times New Roman"/>
          <w:sz w:val="24"/>
          <w:szCs w:val="24"/>
        </w:rPr>
        <w:t xml:space="preserve"> any punctuation errors</w:t>
      </w:r>
    </w:p>
    <w:p w:rsidR="00B3626D" w:rsidRPr="00EC09EB" w:rsidRDefault="00B3626D" w:rsidP="006749BA">
      <w:pPr>
        <w:pStyle w:val="ListParagraph"/>
        <w:numPr>
          <w:ilvl w:val="0"/>
          <w:numId w:val="27"/>
        </w:numPr>
        <w:spacing w:after="0"/>
        <w:ind w:left="990" w:hanging="288"/>
        <w:rPr>
          <w:rFonts w:ascii="Times New Roman" w:hAnsi="Times New Roman" w:cs="Times New Roman"/>
          <w:b/>
          <w:sz w:val="24"/>
          <w:szCs w:val="24"/>
        </w:rPr>
      </w:pPr>
      <w:r>
        <w:rPr>
          <w:rFonts w:ascii="Times New Roman" w:hAnsi="Times New Roman" w:cs="Times New Roman"/>
          <w:b/>
          <w:sz w:val="24"/>
          <w:szCs w:val="24"/>
          <w:u w:val="single"/>
        </w:rPr>
        <w:t>Combine</w:t>
      </w:r>
      <w:r>
        <w:rPr>
          <w:rFonts w:ascii="Times New Roman" w:hAnsi="Times New Roman" w:cs="Times New Roman"/>
          <w:sz w:val="24"/>
          <w:szCs w:val="24"/>
        </w:rPr>
        <w:t xml:space="preserve"> 2-4 sentences with closely related topics using a semicolon</w:t>
      </w:r>
    </w:p>
    <w:p w:rsidR="00EC09EB" w:rsidRDefault="00EC09EB" w:rsidP="00EC09EB">
      <w:pPr>
        <w:spacing w:after="0"/>
        <w:rPr>
          <w:rFonts w:ascii="Times New Roman" w:hAnsi="Times New Roman" w:cs="Times New Roman"/>
          <w:b/>
          <w:sz w:val="24"/>
          <w:szCs w:val="24"/>
        </w:rPr>
      </w:pPr>
    </w:p>
    <w:p w:rsidR="00EC09EB" w:rsidRPr="00EC09EB" w:rsidRDefault="00EC09EB" w:rsidP="00EC09EB">
      <w:pPr>
        <w:spacing w:after="0"/>
        <w:rPr>
          <w:rFonts w:ascii="Times New Roman" w:hAnsi="Times New Roman" w:cs="Times New Roman"/>
          <w:b/>
          <w:sz w:val="24"/>
          <w:szCs w:val="24"/>
        </w:rPr>
      </w:pPr>
    </w:p>
    <w:p w:rsidR="00812750" w:rsidRDefault="00B80772" w:rsidP="00BF148A">
      <w:pPr>
        <w:spacing w:after="0"/>
        <w:rPr>
          <w:rFonts w:ascii="Times New Roman" w:hAnsi="Times New Roman" w:cs="Times New Roman"/>
          <w:b/>
          <w:sz w:val="24"/>
          <w:szCs w:val="24"/>
        </w:rPr>
      </w:pPr>
      <w:r>
        <w:rPr>
          <w:rFonts w:ascii="Times New Roman" w:hAnsi="Times New Roman" w:cs="Times New Roman"/>
          <w:b/>
          <w:sz w:val="24"/>
          <w:szCs w:val="24"/>
        </w:rPr>
        <w:t>INTRODUCTION</w:t>
      </w:r>
    </w:p>
    <w:p w:rsidR="00D9567C" w:rsidRDefault="00D9567C" w:rsidP="00BF148A">
      <w:pPr>
        <w:spacing w:after="0"/>
        <w:rPr>
          <w:rFonts w:ascii="Times New Roman" w:hAnsi="Times New Roman" w:cs="Times New Roman"/>
          <w:sz w:val="24"/>
          <w:szCs w:val="24"/>
        </w:rPr>
      </w:pPr>
    </w:p>
    <w:p w:rsidR="00B80772" w:rsidRPr="00D9567C" w:rsidRDefault="00B80772" w:rsidP="00D9567C">
      <w:pPr>
        <w:spacing w:after="0" w:line="360" w:lineRule="auto"/>
        <w:rPr>
          <w:rFonts w:ascii="Arial" w:hAnsi="Arial" w:cs="Arial"/>
          <w:sz w:val="24"/>
          <w:szCs w:val="24"/>
        </w:rPr>
      </w:pPr>
      <w:r>
        <w:rPr>
          <w:rFonts w:ascii="Times New Roman" w:hAnsi="Times New Roman" w:cs="Times New Roman"/>
          <w:sz w:val="24"/>
          <w:szCs w:val="24"/>
        </w:rPr>
        <w:tab/>
      </w:r>
      <w:r w:rsidR="00D9567C" w:rsidRPr="00D9567C">
        <w:rPr>
          <w:rFonts w:ascii="Arial" w:hAnsi="Arial" w:cs="Arial"/>
          <w:sz w:val="24"/>
          <w:szCs w:val="24"/>
        </w:rPr>
        <w:t xml:space="preserve">In </w:t>
      </w:r>
      <w:r w:rsidR="00D9567C">
        <w:rPr>
          <w:rFonts w:ascii="Arial" w:hAnsi="Arial" w:cs="Arial"/>
          <w:sz w:val="24"/>
          <w:szCs w:val="24"/>
        </w:rPr>
        <w:t>the novel</w:t>
      </w:r>
      <w:r w:rsidR="00D9567C" w:rsidRPr="00D9567C">
        <w:rPr>
          <w:rFonts w:ascii="Arial" w:hAnsi="Arial" w:cs="Arial"/>
          <w:sz w:val="24"/>
          <w:szCs w:val="24"/>
        </w:rPr>
        <w:t xml:space="preserve"> </w:t>
      </w:r>
      <w:r w:rsidR="00D9567C" w:rsidRPr="00AF26A6">
        <w:rPr>
          <w:rFonts w:ascii="Arial" w:hAnsi="Arial" w:cs="Arial"/>
          <w:sz w:val="24"/>
          <w:szCs w:val="24"/>
        </w:rPr>
        <w:t>The Lord of the Flies</w:t>
      </w:r>
      <w:r w:rsidR="00D9567C" w:rsidRPr="00D9567C">
        <w:rPr>
          <w:rFonts w:ascii="Arial" w:hAnsi="Arial" w:cs="Arial"/>
          <w:sz w:val="24"/>
          <w:szCs w:val="24"/>
        </w:rPr>
        <w:t xml:space="preserve"> by William Golding</w:t>
      </w:r>
      <w:r w:rsidR="00D9567C">
        <w:rPr>
          <w:rFonts w:ascii="Arial" w:hAnsi="Arial" w:cs="Arial"/>
          <w:sz w:val="24"/>
          <w:szCs w:val="24"/>
        </w:rPr>
        <w:t xml:space="preserve"> a group of boys are escaping the grasps of World War II, but end up crashing on a deserted island. They eventually fight over who will be a leader of the island, since no adults are there with them. </w:t>
      </w:r>
      <w:r w:rsidR="00AF26A6">
        <w:rPr>
          <w:rFonts w:ascii="Arial" w:hAnsi="Arial" w:cs="Arial"/>
          <w:sz w:val="24"/>
          <w:szCs w:val="24"/>
        </w:rPr>
        <w:t>It starts out great. Then, Jack wants power and control, gets violent, and then tries to kill Ralph. Overall, the story demonstrates that Ralph would be a good leader if the boys were not full of fear.</w:t>
      </w:r>
    </w:p>
    <w:p w:rsidR="00B80772" w:rsidRDefault="00B80772" w:rsidP="00BF148A">
      <w:pPr>
        <w:spacing w:after="0"/>
        <w:rPr>
          <w:rFonts w:ascii="Times New Roman" w:hAnsi="Times New Roman" w:cs="Times New Roman"/>
          <w:sz w:val="24"/>
          <w:szCs w:val="24"/>
        </w:rPr>
      </w:pPr>
    </w:p>
    <w:p w:rsidR="00B80772" w:rsidRDefault="00B80772" w:rsidP="00BF148A">
      <w:pPr>
        <w:spacing w:after="0"/>
        <w:rPr>
          <w:rFonts w:ascii="Times New Roman" w:hAnsi="Times New Roman" w:cs="Times New Roman"/>
          <w:sz w:val="24"/>
          <w:szCs w:val="24"/>
        </w:rPr>
      </w:pPr>
    </w:p>
    <w:p w:rsidR="00B80772" w:rsidRPr="00B80772" w:rsidRDefault="00B80772" w:rsidP="00BF148A">
      <w:pPr>
        <w:spacing w:after="0"/>
        <w:rPr>
          <w:rFonts w:ascii="Times New Roman" w:hAnsi="Times New Roman" w:cs="Times New Roman"/>
          <w:b/>
          <w:sz w:val="24"/>
          <w:szCs w:val="24"/>
        </w:rPr>
      </w:pPr>
      <w:r>
        <w:rPr>
          <w:rFonts w:ascii="Times New Roman" w:hAnsi="Times New Roman" w:cs="Times New Roman"/>
          <w:b/>
          <w:sz w:val="24"/>
          <w:szCs w:val="24"/>
        </w:rPr>
        <w:t>CONCLUSION</w:t>
      </w:r>
    </w:p>
    <w:p w:rsidR="00695439" w:rsidRDefault="00695439" w:rsidP="00695439">
      <w:pPr>
        <w:spacing w:after="0"/>
        <w:rPr>
          <w:rFonts w:ascii="Times New Roman" w:hAnsi="Times New Roman" w:cs="Times New Roman"/>
          <w:sz w:val="24"/>
          <w:szCs w:val="24"/>
        </w:rPr>
      </w:pPr>
    </w:p>
    <w:p w:rsidR="00695439" w:rsidRPr="00D9567C" w:rsidRDefault="00695439" w:rsidP="00695439">
      <w:pPr>
        <w:spacing w:after="0" w:line="360" w:lineRule="auto"/>
        <w:rPr>
          <w:rFonts w:ascii="Arial" w:hAnsi="Arial" w:cs="Arial"/>
          <w:sz w:val="24"/>
          <w:szCs w:val="24"/>
        </w:rPr>
      </w:pPr>
      <w:r>
        <w:rPr>
          <w:rFonts w:ascii="Times New Roman" w:hAnsi="Times New Roman" w:cs="Times New Roman"/>
          <w:sz w:val="24"/>
          <w:szCs w:val="24"/>
        </w:rPr>
        <w:tab/>
      </w:r>
      <w:r>
        <w:rPr>
          <w:rFonts w:ascii="Arial" w:hAnsi="Arial" w:cs="Arial"/>
          <w:sz w:val="24"/>
          <w:szCs w:val="24"/>
        </w:rPr>
        <w:t>Ralph would make a good leader</w:t>
      </w:r>
      <w:r>
        <w:rPr>
          <w:rFonts w:ascii="Arial" w:hAnsi="Arial" w:cs="Arial"/>
          <w:sz w:val="24"/>
          <w:szCs w:val="24"/>
        </w:rPr>
        <w:t>.</w:t>
      </w:r>
      <w:r>
        <w:rPr>
          <w:rFonts w:ascii="Arial" w:hAnsi="Arial" w:cs="Arial"/>
          <w:sz w:val="24"/>
          <w:szCs w:val="24"/>
        </w:rPr>
        <w:t xml:space="preserve"> He is calm and clear-headed, especially with Piggy’s help. Unfortunately, the boys are too sucked into their fears to follow the right person.</w:t>
      </w:r>
      <w:r>
        <w:rPr>
          <w:rFonts w:ascii="Arial" w:hAnsi="Arial" w:cs="Arial"/>
          <w:sz w:val="24"/>
          <w:szCs w:val="24"/>
        </w:rPr>
        <w:t xml:space="preserve"> </w:t>
      </w:r>
      <w:r>
        <w:rPr>
          <w:rFonts w:ascii="Arial" w:hAnsi="Arial" w:cs="Arial"/>
          <w:sz w:val="24"/>
          <w:szCs w:val="24"/>
        </w:rPr>
        <w:t>This holds true in our real world</w:t>
      </w:r>
      <w:r>
        <w:rPr>
          <w:rFonts w:ascii="Arial" w:hAnsi="Arial" w:cs="Arial"/>
          <w:sz w:val="24"/>
          <w:szCs w:val="24"/>
        </w:rPr>
        <w:t>.</w:t>
      </w:r>
      <w:r>
        <w:rPr>
          <w:rFonts w:ascii="Arial" w:hAnsi="Arial" w:cs="Arial"/>
          <w:sz w:val="24"/>
          <w:szCs w:val="24"/>
        </w:rPr>
        <w:t xml:space="preserve"> Bad people come to power, such as Hitler, because crowds fear the world. The novel demonstrates that </w:t>
      </w:r>
      <w:r w:rsidR="009D239E">
        <w:rPr>
          <w:rFonts w:ascii="Arial" w:hAnsi="Arial" w:cs="Arial"/>
          <w:sz w:val="24"/>
          <w:szCs w:val="24"/>
        </w:rPr>
        <w:t>people</w:t>
      </w:r>
      <w:r>
        <w:rPr>
          <w:rFonts w:ascii="Arial" w:hAnsi="Arial" w:cs="Arial"/>
          <w:sz w:val="24"/>
          <w:szCs w:val="24"/>
        </w:rPr>
        <w:t xml:space="preserve"> do not always follow a good leader, even if a good leader is available and willing to lead.</w:t>
      </w:r>
    </w:p>
    <w:p w:rsidR="00BF148A" w:rsidRDefault="00BF148A">
      <w:pPr>
        <w:rPr>
          <w:rFonts w:ascii="Times New Roman" w:hAnsi="Times New Roman" w:cs="Times New Roman"/>
          <w:b/>
          <w:sz w:val="32"/>
        </w:rPr>
      </w:pPr>
      <w:r>
        <w:rPr>
          <w:rFonts w:ascii="Times New Roman" w:hAnsi="Times New Roman" w:cs="Times New Roman"/>
          <w:b/>
          <w:sz w:val="32"/>
        </w:rPr>
        <w:br w:type="page"/>
      </w:r>
    </w:p>
    <w:p w:rsidR="00AA5E08" w:rsidRPr="00E51437" w:rsidRDefault="00AA5E08" w:rsidP="00E51437">
      <w:pPr>
        <w:jc w:val="center"/>
        <w:rPr>
          <w:rFonts w:ascii="Times New Roman" w:hAnsi="Times New Roman" w:cs="Times New Roman"/>
          <w:b/>
          <w:sz w:val="32"/>
        </w:rPr>
      </w:pPr>
      <w:r w:rsidRPr="00E51437">
        <w:rPr>
          <w:rFonts w:ascii="Times New Roman" w:hAnsi="Times New Roman" w:cs="Times New Roman"/>
          <w:b/>
          <w:sz w:val="32"/>
        </w:rPr>
        <w:lastRenderedPageBreak/>
        <w:t>Correction Lesson #</w:t>
      </w:r>
      <w:r w:rsidR="00336F6C">
        <w:rPr>
          <w:rFonts w:ascii="Times New Roman" w:hAnsi="Times New Roman" w:cs="Times New Roman"/>
          <w:b/>
          <w:sz w:val="32"/>
        </w:rPr>
        <w:t>3</w:t>
      </w:r>
      <w:r w:rsidRPr="00E51437">
        <w:rPr>
          <w:rFonts w:ascii="Times New Roman" w:hAnsi="Times New Roman" w:cs="Times New Roman"/>
          <w:b/>
          <w:sz w:val="32"/>
        </w:rPr>
        <w:t xml:space="preserve">: </w:t>
      </w:r>
      <w:r w:rsidR="00531ECF" w:rsidRPr="00E51437">
        <w:rPr>
          <w:rFonts w:ascii="Times New Roman" w:hAnsi="Times New Roman" w:cs="Times New Roman"/>
          <w:b/>
          <w:sz w:val="32"/>
        </w:rPr>
        <w:t>Body Paragraph (with Counterclaim)</w:t>
      </w:r>
    </w:p>
    <w:p w:rsidR="00E51437" w:rsidRDefault="00E51437" w:rsidP="00E51437">
      <w:pPr>
        <w:rPr>
          <w:rFonts w:ascii="Times New Roman" w:hAnsi="Times New Roman" w:cs="Times New Roman"/>
          <w:sz w:val="24"/>
        </w:rPr>
      </w:pPr>
      <w:r>
        <w:rPr>
          <w:rFonts w:ascii="Times New Roman" w:hAnsi="Times New Roman" w:cs="Times New Roman"/>
          <w:sz w:val="24"/>
        </w:rPr>
        <w:t>DIRECTIONS: Take 15 minutes to read this body paragraph by a classmate. Complete the following:</w:t>
      </w:r>
    </w:p>
    <w:p w:rsidR="00E51437" w:rsidRDefault="00E51437" w:rsidP="00E51437">
      <w:pPr>
        <w:pStyle w:val="ListParagraph"/>
        <w:numPr>
          <w:ilvl w:val="0"/>
          <w:numId w:val="24"/>
        </w:numPr>
        <w:rPr>
          <w:rFonts w:ascii="Times New Roman" w:hAnsi="Times New Roman" w:cs="Times New Roman"/>
          <w:sz w:val="24"/>
        </w:rPr>
      </w:pPr>
      <w:r w:rsidRPr="00602B19">
        <w:rPr>
          <w:rFonts w:ascii="Times New Roman" w:hAnsi="Times New Roman" w:cs="Times New Roman"/>
          <w:b/>
          <w:sz w:val="24"/>
          <w:u w:val="single"/>
        </w:rPr>
        <w:t>Label</w:t>
      </w:r>
      <w:r>
        <w:rPr>
          <w:rFonts w:ascii="Times New Roman" w:hAnsi="Times New Roman" w:cs="Times New Roman"/>
          <w:sz w:val="24"/>
        </w:rPr>
        <w:t xml:space="preserve"> the claim, clarification, evidence, and warrant.</w:t>
      </w:r>
    </w:p>
    <w:p w:rsidR="00E51437" w:rsidRDefault="00E51437" w:rsidP="00E51437">
      <w:pPr>
        <w:pStyle w:val="ListParagraph"/>
        <w:numPr>
          <w:ilvl w:val="0"/>
          <w:numId w:val="24"/>
        </w:numPr>
        <w:rPr>
          <w:rFonts w:ascii="Times New Roman" w:hAnsi="Times New Roman" w:cs="Times New Roman"/>
          <w:sz w:val="24"/>
        </w:rPr>
      </w:pPr>
      <w:r w:rsidRPr="00602B19">
        <w:rPr>
          <w:rFonts w:ascii="Times New Roman" w:hAnsi="Times New Roman" w:cs="Times New Roman"/>
          <w:b/>
          <w:sz w:val="24"/>
          <w:u w:val="single"/>
        </w:rPr>
        <w:t>Correct</w:t>
      </w:r>
      <w:r>
        <w:rPr>
          <w:rFonts w:ascii="Times New Roman" w:hAnsi="Times New Roman" w:cs="Times New Roman"/>
          <w:sz w:val="24"/>
        </w:rPr>
        <w:t xml:space="preserve"> all of the grammar mistakes and awkward phrasing.</w:t>
      </w:r>
    </w:p>
    <w:p w:rsidR="00E51437" w:rsidRDefault="00E51437" w:rsidP="00E51437">
      <w:pPr>
        <w:pStyle w:val="ListParagraph"/>
        <w:numPr>
          <w:ilvl w:val="0"/>
          <w:numId w:val="24"/>
        </w:numPr>
        <w:rPr>
          <w:rFonts w:ascii="Times New Roman" w:hAnsi="Times New Roman" w:cs="Times New Roman"/>
          <w:sz w:val="24"/>
        </w:rPr>
      </w:pPr>
      <w:r w:rsidRPr="00602B19">
        <w:rPr>
          <w:rFonts w:ascii="Times New Roman" w:hAnsi="Times New Roman" w:cs="Times New Roman"/>
          <w:b/>
          <w:sz w:val="24"/>
          <w:u w:val="single"/>
        </w:rPr>
        <w:t>Revise</w:t>
      </w:r>
      <w:r>
        <w:rPr>
          <w:rFonts w:ascii="Times New Roman" w:hAnsi="Times New Roman" w:cs="Times New Roman"/>
          <w:sz w:val="24"/>
        </w:rPr>
        <w:t xml:space="preserve"> the warrant in order to make it stronger.</w:t>
      </w:r>
    </w:p>
    <w:p w:rsidR="00E51437" w:rsidRDefault="00E51437" w:rsidP="00E51437">
      <w:pPr>
        <w:pStyle w:val="ListParagraph"/>
        <w:numPr>
          <w:ilvl w:val="1"/>
          <w:numId w:val="23"/>
        </w:numPr>
        <w:rPr>
          <w:rFonts w:ascii="Times New Roman" w:hAnsi="Times New Roman" w:cs="Times New Roman"/>
          <w:sz w:val="24"/>
        </w:rPr>
      </w:pPr>
      <w:r>
        <w:rPr>
          <w:rFonts w:ascii="Times New Roman" w:hAnsi="Times New Roman" w:cs="Times New Roman"/>
          <w:sz w:val="24"/>
        </w:rPr>
        <w:t>HINT: Ask yourself, does the warrant connect back to the way the author clarified the claim? Does the warrant make a sustained case?</w:t>
      </w:r>
    </w:p>
    <w:p w:rsidR="00E51437" w:rsidRPr="00254789" w:rsidRDefault="00E51437" w:rsidP="00E51437">
      <w:pPr>
        <w:pStyle w:val="ListParagraph"/>
        <w:numPr>
          <w:ilvl w:val="0"/>
          <w:numId w:val="23"/>
        </w:numPr>
        <w:rPr>
          <w:rFonts w:ascii="Times New Roman" w:hAnsi="Times New Roman" w:cs="Times New Roman"/>
          <w:sz w:val="24"/>
        </w:rPr>
      </w:pPr>
      <w:r>
        <w:rPr>
          <w:rFonts w:ascii="Times New Roman" w:hAnsi="Times New Roman" w:cs="Times New Roman"/>
          <w:sz w:val="24"/>
        </w:rPr>
        <w:t>Do not complete the reflection until after we have discussed everything as a class.</w:t>
      </w:r>
    </w:p>
    <w:p w:rsidR="00E51437" w:rsidRDefault="00E51437" w:rsidP="00E51437">
      <w:pPr>
        <w:ind w:firstLine="720"/>
        <w:rPr>
          <w:rFonts w:ascii="Times New Roman" w:hAnsi="Times New Roman" w:cs="Times New Roman"/>
          <w:sz w:val="24"/>
        </w:rPr>
      </w:pPr>
    </w:p>
    <w:p w:rsidR="00AA5E08" w:rsidRDefault="004616EE" w:rsidP="006372C1">
      <w:pPr>
        <w:spacing w:line="360" w:lineRule="auto"/>
        <w:ind w:firstLine="810"/>
        <w:rPr>
          <w:rFonts w:ascii="Arial" w:hAnsi="Arial" w:cs="Arial"/>
          <w:sz w:val="28"/>
        </w:rPr>
      </w:pPr>
      <w:r>
        <w:rPr>
          <w:rFonts w:ascii="Arial" w:hAnsi="Arial" w:cs="Arial"/>
          <w:sz w:val="28"/>
        </w:rPr>
        <w:t xml:space="preserve">No matter what the environment, </w:t>
      </w:r>
      <w:r w:rsidR="00E51437" w:rsidRPr="00E51437">
        <w:rPr>
          <w:rFonts w:ascii="Arial" w:hAnsi="Arial" w:cs="Arial"/>
          <w:sz w:val="28"/>
        </w:rPr>
        <w:t xml:space="preserve">savagery exists in everyone. </w:t>
      </w:r>
      <w:r>
        <w:rPr>
          <w:rFonts w:ascii="Arial" w:hAnsi="Arial" w:cs="Arial"/>
          <w:sz w:val="28"/>
        </w:rPr>
        <w:t xml:space="preserve">By savagery, I mean that all people have some evil or bad nature within them that they have to suppress. In </w:t>
      </w:r>
      <w:r w:rsidR="006372C1">
        <w:rPr>
          <w:rFonts w:ascii="Arial" w:hAnsi="Arial" w:cs="Arial"/>
          <w:sz w:val="28"/>
        </w:rPr>
        <w:t>chapter five, Ralph is completely upset when Jack and his hunters chose to hunt instead of keeping their fire going so they could be saved</w:t>
      </w:r>
      <w:r w:rsidR="00E51437" w:rsidRPr="00E51437">
        <w:rPr>
          <w:rFonts w:ascii="Arial" w:hAnsi="Arial" w:cs="Arial"/>
          <w:sz w:val="28"/>
        </w:rPr>
        <w:t>.</w:t>
      </w:r>
      <w:r w:rsidR="006372C1">
        <w:rPr>
          <w:rFonts w:ascii="Arial" w:hAnsi="Arial" w:cs="Arial"/>
          <w:sz w:val="28"/>
        </w:rPr>
        <w:t xml:space="preserve"> Ralph yells “What are we? Humans? Or animals? Or savages? What’s grownups going to think? Going off—hunting pigs—letting fires out—and now!” page 91. </w:t>
      </w:r>
    </w:p>
    <w:p w:rsidR="006372C1" w:rsidRPr="00812750" w:rsidRDefault="006372C1" w:rsidP="006372C1">
      <w:pPr>
        <w:spacing w:line="360" w:lineRule="auto"/>
        <w:ind w:firstLine="810"/>
        <w:rPr>
          <w:rFonts w:ascii="Arial" w:hAnsi="Arial" w:cs="Arial"/>
          <w:sz w:val="28"/>
        </w:rPr>
      </w:pPr>
      <w:bookmarkStart w:id="0" w:name="_GoBack"/>
      <w:bookmarkEnd w:id="0"/>
      <w:r>
        <w:rPr>
          <w:rFonts w:ascii="Arial" w:hAnsi="Arial" w:cs="Arial"/>
          <w:sz w:val="28"/>
        </w:rPr>
        <w:t xml:space="preserve">Ralph uses the word savages because he thinks the hunters aren’t following set rules anymore. He’s angry at them. Savages are people who are wild and do not follow rules. </w:t>
      </w:r>
      <w:r w:rsidR="002E15A0">
        <w:rPr>
          <w:rFonts w:ascii="Arial" w:hAnsi="Arial" w:cs="Arial"/>
          <w:sz w:val="28"/>
        </w:rPr>
        <w:t>He is using rhetorical questions because he is demonstrating that he’</w:t>
      </w:r>
      <w:r w:rsidR="00AB1958">
        <w:rPr>
          <w:rFonts w:ascii="Arial" w:hAnsi="Arial" w:cs="Arial"/>
          <w:sz w:val="28"/>
        </w:rPr>
        <w:t>s angry. Ralph is angry that they could have been saved, and he sees that Jack and the hunters have the wrong priorities. This shows that even though the kids probably want to be saved, they are acting wild like savages because that is an immediate desire, not a long term wish. The boys are not thinking about their futures.</w:t>
      </w:r>
    </w:p>
    <w:sectPr w:rsidR="006372C1" w:rsidRPr="00812750" w:rsidSect="00780F99">
      <w:headerReference w:type="first" r:id="rId13"/>
      <w:type w:val="continuous"/>
      <w:pgSz w:w="12240" w:h="15840" w:code="1"/>
      <w:pgMar w:top="576" w:right="1008" w:bottom="720" w:left="1152" w:header="432"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968" w:rsidRDefault="00335968" w:rsidP="00476E04">
      <w:pPr>
        <w:spacing w:after="0" w:line="240" w:lineRule="auto"/>
      </w:pPr>
      <w:r>
        <w:separator/>
      </w:r>
    </w:p>
  </w:endnote>
  <w:endnote w:type="continuationSeparator" w:id="0">
    <w:p w:rsidR="00335968" w:rsidRDefault="00335968" w:rsidP="00476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TC Franklin Gothic BookCd">
    <w:altName w:val="ITC Franklin Gothic BookC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789" w:rsidRPr="00D25C80" w:rsidRDefault="00254789" w:rsidP="003D63E6">
    <w:pPr>
      <w:jc w:val="both"/>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968" w:rsidRDefault="00335968" w:rsidP="00476E04">
      <w:pPr>
        <w:spacing w:after="0" w:line="240" w:lineRule="auto"/>
      </w:pPr>
      <w:r>
        <w:separator/>
      </w:r>
    </w:p>
  </w:footnote>
  <w:footnote w:type="continuationSeparator" w:id="0">
    <w:p w:rsidR="00335968" w:rsidRDefault="00335968" w:rsidP="00476E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2135967"/>
      <w:docPartObj>
        <w:docPartGallery w:val="Page Numbers (Top of Page)"/>
        <w:docPartUnique/>
      </w:docPartObj>
    </w:sdtPr>
    <w:sdtEndPr>
      <w:rPr>
        <w:noProof/>
      </w:rPr>
    </w:sdtEndPr>
    <w:sdtContent>
      <w:p w:rsidR="00254789" w:rsidRDefault="00254789">
        <w:pPr>
          <w:pStyle w:val="Header"/>
          <w:jc w:val="right"/>
        </w:pPr>
        <w:r>
          <w:t xml:space="preserve">V. AVERBACH | </w:t>
        </w:r>
        <w:r>
          <w:fldChar w:fldCharType="begin"/>
        </w:r>
        <w:r>
          <w:instrText xml:space="preserve"> PAGE   \* MERGEFORMAT </w:instrText>
        </w:r>
        <w:r>
          <w:fldChar w:fldCharType="separate"/>
        </w:r>
        <w:r w:rsidR="00782B0A">
          <w:rPr>
            <w:noProof/>
          </w:rPr>
          <w:t>1</w:t>
        </w:r>
        <w:r>
          <w:rPr>
            <w:noProof/>
          </w:rPr>
          <w:fldChar w:fldCharType="end"/>
        </w:r>
      </w:p>
    </w:sdtContent>
  </w:sdt>
  <w:p w:rsidR="00254789" w:rsidRDefault="00254789" w:rsidP="00476E04">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789" w:rsidRDefault="00254789" w:rsidP="003D63E6">
    <w:pPr>
      <w:pStyle w:val="Header"/>
      <w:jc w:val="center"/>
      <w:rPr>
        <w:rFonts w:ascii="Comic Sans MS" w:hAnsi="Comic Sans MS"/>
        <w:b/>
        <w:sz w:val="36"/>
        <w:szCs w:val="28"/>
      </w:rPr>
    </w:pPr>
    <w:r w:rsidRPr="00A27A3A">
      <w:rPr>
        <w:rFonts w:ascii="Comic Sans MS" w:hAnsi="Comic Sans MS"/>
        <w:b/>
        <w:sz w:val="36"/>
        <w:szCs w:val="28"/>
      </w:rPr>
      <w:t>Analyzing Text</w:t>
    </w:r>
    <w:r>
      <w:rPr>
        <w:rFonts w:ascii="Comic Sans MS" w:hAnsi="Comic Sans MS"/>
        <w:b/>
        <w:sz w:val="36"/>
        <w:szCs w:val="28"/>
      </w:rPr>
      <w:t xml:space="preserve"> (Say-Mean-Matter)</w:t>
    </w:r>
  </w:p>
  <w:p w:rsidR="00254789" w:rsidRDefault="00254789" w:rsidP="003D63E6">
    <w:pPr>
      <w:pStyle w:val="Header"/>
      <w:ind w:left="-90" w:right="-306"/>
      <w:jc w:val="center"/>
      <w:rPr>
        <w:b/>
      </w:rPr>
    </w:pPr>
  </w:p>
  <w:p w:rsidR="00254789" w:rsidRPr="00222596" w:rsidRDefault="00254789" w:rsidP="003D63E6">
    <w:pPr>
      <w:pStyle w:val="Header"/>
      <w:ind w:left="-90" w:right="-306"/>
      <w:jc w:val="center"/>
      <w:rPr>
        <w:rFonts w:ascii="Comic Sans MS" w:hAnsi="Comic Sans MS"/>
        <w:b/>
        <w:sz w:val="24"/>
        <w:szCs w:val="28"/>
      </w:rPr>
    </w:pPr>
    <w:r w:rsidRPr="00760F71">
      <w:rPr>
        <w:rFonts w:ascii="Times New Roman" w:hAnsi="Times New Roman" w:cs="Times New Roman"/>
        <w:b/>
      </w:rPr>
      <w:t>CC Reading Lit 1:</w:t>
    </w:r>
    <w:r w:rsidRPr="00760F71">
      <w:rPr>
        <w:rFonts w:ascii="Times New Roman" w:hAnsi="Times New Roman" w:cs="Times New Roman"/>
      </w:rPr>
      <w:t xml:space="preserve"> </w:t>
    </w:r>
    <w:r w:rsidRPr="00760F71">
      <w:rPr>
        <w:rFonts w:ascii="Times New Roman" w:hAnsi="Times New Roman" w:cs="Times New Roman"/>
        <w:color w:val="000000"/>
      </w:rPr>
      <w:t>Cite strong and thorough textual evidence to support analysis of what the text says explicitly as well as inferences drawn from the text.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810743"/>
      <w:docPartObj>
        <w:docPartGallery w:val="Page Numbers (Top of Page)"/>
        <w:docPartUnique/>
      </w:docPartObj>
    </w:sdtPr>
    <w:sdtEndPr>
      <w:rPr>
        <w:noProof/>
      </w:rPr>
    </w:sdtEndPr>
    <w:sdtContent>
      <w:p w:rsidR="00254789" w:rsidRDefault="00254789">
        <w:pPr>
          <w:pStyle w:val="Header"/>
          <w:jc w:val="right"/>
        </w:pPr>
        <w:r>
          <w:t xml:space="preserve">V. AVERBACH | </w:t>
        </w:r>
        <w:r>
          <w:fldChar w:fldCharType="begin"/>
        </w:r>
        <w:r>
          <w:instrText xml:space="preserve"> PAGE   \* MERGEFORMAT </w:instrText>
        </w:r>
        <w:r>
          <w:fldChar w:fldCharType="separate"/>
        </w:r>
        <w:r w:rsidR="00782B0A">
          <w:rPr>
            <w:noProof/>
          </w:rPr>
          <w:t>19</w:t>
        </w:r>
        <w:r>
          <w:rPr>
            <w:noProof/>
          </w:rPr>
          <w:fldChar w:fldCharType="end"/>
        </w:r>
      </w:p>
    </w:sdtContent>
  </w:sdt>
  <w:p w:rsidR="00254789" w:rsidRPr="00222596" w:rsidRDefault="00254789" w:rsidP="003D63E6">
    <w:pPr>
      <w:pStyle w:val="Header"/>
      <w:ind w:left="-90" w:right="-306"/>
      <w:jc w:val="center"/>
      <w:rPr>
        <w:rFonts w:ascii="Comic Sans MS" w:hAnsi="Comic Sans MS"/>
        <w:b/>
        <w:sz w:val="24"/>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26314"/>
    <w:multiLevelType w:val="hybridMultilevel"/>
    <w:tmpl w:val="611AA8F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7E2B33"/>
    <w:multiLevelType w:val="hybridMultilevel"/>
    <w:tmpl w:val="91EED9E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2717F15"/>
    <w:multiLevelType w:val="hybridMultilevel"/>
    <w:tmpl w:val="4D227006"/>
    <w:lvl w:ilvl="0" w:tplc="EB3E4A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042806"/>
    <w:multiLevelType w:val="hybridMultilevel"/>
    <w:tmpl w:val="2C3C83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492E0B"/>
    <w:multiLevelType w:val="hybridMultilevel"/>
    <w:tmpl w:val="58CCEA8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C0710BC"/>
    <w:multiLevelType w:val="hybridMultilevel"/>
    <w:tmpl w:val="62BEAA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1F656E"/>
    <w:multiLevelType w:val="hybridMultilevel"/>
    <w:tmpl w:val="F328DC30"/>
    <w:lvl w:ilvl="0" w:tplc="377C01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2D4A04"/>
    <w:multiLevelType w:val="hybridMultilevel"/>
    <w:tmpl w:val="94F4E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1D3F4B"/>
    <w:multiLevelType w:val="hybridMultilevel"/>
    <w:tmpl w:val="C974FBA6"/>
    <w:lvl w:ilvl="0" w:tplc="EB3E4A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C20673"/>
    <w:multiLevelType w:val="hybridMultilevel"/>
    <w:tmpl w:val="2806DB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1794C28"/>
    <w:multiLevelType w:val="hybridMultilevel"/>
    <w:tmpl w:val="AE44F90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CB6B25"/>
    <w:multiLevelType w:val="hybridMultilevel"/>
    <w:tmpl w:val="880CB430"/>
    <w:lvl w:ilvl="0" w:tplc="EB3E4A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2F32E2"/>
    <w:multiLevelType w:val="hybridMultilevel"/>
    <w:tmpl w:val="9474B25E"/>
    <w:lvl w:ilvl="0" w:tplc="EB3E4A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BA74C0"/>
    <w:multiLevelType w:val="hybridMultilevel"/>
    <w:tmpl w:val="72C804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794F44"/>
    <w:multiLevelType w:val="hybridMultilevel"/>
    <w:tmpl w:val="E98AF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EB2552"/>
    <w:multiLevelType w:val="hybridMultilevel"/>
    <w:tmpl w:val="2848B0A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31A32CE"/>
    <w:multiLevelType w:val="hybridMultilevel"/>
    <w:tmpl w:val="FBFEDF2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72D7409"/>
    <w:multiLevelType w:val="hybridMultilevel"/>
    <w:tmpl w:val="FADC6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C2421F"/>
    <w:multiLevelType w:val="hybridMultilevel"/>
    <w:tmpl w:val="A60CAEA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8600A96"/>
    <w:multiLevelType w:val="hybridMultilevel"/>
    <w:tmpl w:val="A7DC13CA"/>
    <w:lvl w:ilvl="0" w:tplc="EB3E4A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527457"/>
    <w:multiLevelType w:val="hybridMultilevel"/>
    <w:tmpl w:val="C6BE1FEC"/>
    <w:lvl w:ilvl="0" w:tplc="C5DAE0CC">
      <w:start w:val="1"/>
      <w:numFmt w:val="bullet"/>
      <w:lvlText w:val=""/>
      <w:lvlJc w:val="left"/>
      <w:pPr>
        <w:tabs>
          <w:tab w:val="num" w:pos="144"/>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47A38B8"/>
    <w:multiLevelType w:val="hybridMultilevel"/>
    <w:tmpl w:val="7A967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2D12C9"/>
    <w:multiLevelType w:val="hybridMultilevel"/>
    <w:tmpl w:val="D94CE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7413D1"/>
    <w:multiLevelType w:val="hybridMultilevel"/>
    <w:tmpl w:val="D5B86CC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AD332B2"/>
    <w:multiLevelType w:val="hybridMultilevel"/>
    <w:tmpl w:val="10CA6E94"/>
    <w:lvl w:ilvl="0" w:tplc="0409000D">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5">
    <w:nsid w:val="7B914F88"/>
    <w:multiLevelType w:val="hybridMultilevel"/>
    <w:tmpl w:val="A202AC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A41B88"/>
    <w:multiLevelType w:val="hybridMultilevel"/>
    <w:tmpl w:val="BB8C9AD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25"/>
  </w:num>
  <w:num w:numId="4">
    <w:abstractNumId w:val="22"/>
  </w:num>
  <w:num w:numId="5">
    <w:abstractNumId w:val="7"/>
  </w:num>
  <w:num w:numId="6">
    <w:abstractNumId w:val="9"/>
  </w:num>
  <w:num w:numId="7">
    <w:abstractNumId w:val="16"/>
  </w:num>
  <w:num w:numId="8">
    <w:abstractNumId w:val="4"/>
  </w:num>
  <w:num w:numId="9">
    <w:abstractNumId w:val="1"/>
  </w:num>
  <w:num w:numId="10">
    <w:abstractNumId w:val="18"/>
  </w:num>
  <w:num w:numId="11">
    <w:abstractNumId w:val="23"/>
  </w:num>
  <w:num w:numId="12">
    <w:abstractNumId w:val="0"/>
  </w:num>
  <w:num w:numId="13">
    <w:abstractNumId w:val="15"/>
  </w:num>
  <w:num w:numId="14">
    <w:abstractNumId w:val="20"/>
  </w:num>
  <w:num w:numId="15">
    <w:abstractNumId w:val="13"/>
  </w:num>
  <w:num w:numId="16">
    <w:abstractNumId w:val="3"/>
  </w:num>
  <w:num w:numId="17">
    <w:abstractNumId w:val="6"/>
  </w:num>
  <w:num w:numId="18">
    <w:abstractNumId w:val="2"/>
  </w:num>
  <w:num w:numId="19">
    <w:abstractNumId w:val="11"/>
  </w:num>
  <w:num w:numId="20">
    <w:abstractNumId w:val="19"/>
  </w:num>
  <w:num w:numId="21">
    <w:abstractNumId w:val="12"/>
  </w:num>
  <w:num w:numId="22">
    <w:abstractNumId w:val="8"/>
  </w:num>
  <w:num w:numId="23">
    <w:abstractNumId w:val="26"/>
  </w:num>
  <w:num w:numId="24">
    <w:abstractNumId w:val="10"/>
  </w:num>
  <w:num w:numId="25">
    <w:abstractNumId w:val="14"/>
  </w:num>
  <w:num w:numId="26">
    <w:abstractNumId w:val="1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E04"/>
    <w:rsid w:val="00005D13"/>
    <w:rsid w:val="00011BCD"/>
    <w:rsid w:val="00012491"/>
    <w:rsid w:val="0002533F"/>
    <w:rsid w:val="00026087"/>
    <w:rsid w:val="0003107F"/>
    <w:rsid w:val="00036144"/>
    <w:rsid w:val="00037830"/>
    <w:rsid w:val="0005428E"/>
    <w:rsid w:val="00056893"/>
    <w:rsid w:val="00060D91"/>
    <w:rsid w:val="0006151D"/>
    <w:rsid w:val="0006385A"/>
    <w:rsid w:val="000707F3"/>
    <w:rsid w:val="00082B9E"/>
    <w:rsid w:val="00095EA9"/>
    <w:rsid w:val="000A297C"/>
    <w:rsid w:val="000A48F1"/>
    <w:rsid w:val="000A571E"/>
    <w:rsid w:val="000A5E00"/>
    <w:rsid w:val="000A6364"/>
    <w:rsid w:val="000B4954"/>
    <w:rsid w:val="000C4E0E"/>
    <w:rsid w:val="000D6DE2"/>
    <w:rsid w:val="000E52AA"/>
    <w:rsid w:val="000E5BD9"/>
    <w:rsid w:val="000F32B7"/>
    <w:rsid w:val="00110B36"/>
    <w:rsid w:val="00113D90"/>
    <w:rsid w:val="00125202"/>
    <w:rsid w:val="00131EE5"/>
    <w:rsid w:val="00152B69"/>
    <w:rsid w:val="001568BF"/>
    <w:rsid w:val="00162655"/>
    <w:rsid w:val="00165602"/>
    <w:rsid w:val="00165D30"/>
    <w:rsid w:val="0016622A"/>
    <w:rsid w:val="001757BB"/>
    <w:rsid w:val="001A5FFE"/>
    <w:rsid w:val="001A6802"/>
    <w:rsid w:val="001B54A3"/>
    <w:rsid w:val="001C173C"/>
    <w:rsid w:val="001C45B9"/>
    <w:rsid w:val="001C77B2"/>
    <w:rsid w:val="001D13B5"/>
    <w:rsid w:val="001D4A45"/>
    <w:rsid w:val="001D5469"/>
    <w:rsid w:val="001E5B59"/>
    <w:rsid w:val="001E6139"/>
    <w:rsid w:val="001F3CBF"/>
    <w:rsid w:val="001F5D28"/>
    <w:rsid w:val="001F7A84"/>
    <w:rsid w:val="002110D6"/>
    <w:rsid w:val="00224D8A"/>
    <w:rsid w:val="00242D60"/>
    <w:rsid w:val="00243DA3"/>
    <w:rsid w:val="00254789"/>
    <w:rsid w:val="0026000A"/>
    <w:rsid w:val="00262503"/>
    <w:rsid w:val="00266D56"/>
    <w:rsid w:val="00272237"/>
    <w:rsid w:val="002744EB"/>
    <w:rsid w:val="002826B1"/>
    <w:rsid w:val="00283454"/>
    <w:rsid w:val="002938E3"/>
    <w:rsid w:val="002944EE"/>
    <w:rsid w:val="002A273E"/>
    <w:rsid w:val="002B2885"/>
    <w:rsid w:val="002C209C"/>
    <w:rsid w:val="002C6635"/>
    <w:rsid w:val="002D0BFC"/>
    <w:rsid w:val="002D51F4"/>
    <w:rsid w:val="002E0917"/>
    <w:rsid w:val="002E15A0"/>
    <w:rsid w:val="002E6499"/>
    <w:rsid w:val="002F5018"/>
    <w:rsid w:val="00300D50"/>
    <w:rsid w:val="003020FC"/>
    <w:rsid w:val="003025EF"/>
    <w:rsid w:val="00307FCC"/>
    <w:rsid w:val="003121E1"/>
    <w:rsid w:val="00312C2E"/>
    <w:rsid w:val="00326081"/>
    <w:rsid w:val="00331BB6"/>
    <w:rsid w:val="00334ACA"/>
    <w:rsid w:val="00334CB2"/>
    <w:rsid w:val="00335968"/>
    <w:rsid w:val="00336F6C"/>
    <w:rsid w:val="00342443"/>
    <w:rsid w:val="00344C3D"/>
    <w:rsid w:val="0034718C"/>
    <w:rsid w:val="00347961"/>
    <w:rsid w:val="00363A97"/>
    <w:rsid w:val="003660C9"/>
    <w:rsid w:val="00376497"/>
    <w:rsid w:val="003776E9"/>
    <w:rsid w:val="00382AD2"/>
    <w:rsid w:val="0038525C"/>
    <w:rsid w:val="00386259"/>
    <w:rsid w:val="00386AE5"/>
    <w:rsid w:val="00396AB1"/>
    <w:rsid w:val="003A1965"/>
    <w:rsid w:val="003A2CDB"/>
    <w:rsid w:val="003B2323"/>
    <w:rsid w:val="003B50A1"/>
    <w:rsid w:val="003C3416"/>
    <w:rsid w:val="003D63E6"/>
    <w:rsid w:val="00403664"/>
    <w:rsid w:val="00405768"/>
    <w:rsid w:val="00407225"/>
    <w:rsid w:val="004105DC"/>
    <w:rsid w:val="00413A11"/>
    <w:rsid w:val="00415B3A"/>
    <w:rsid w:val="00420393"/>
    <w:rsid w:val="004425EA"/>
    <w:rsid w:val="00455A48"/>
    <w:rsid w:val="004616EE"/>
    <w:rsid w:val="0046353A"/>
    <w:rsid w:val="00471F13"/>
    <w:rsid w:val="004764FB"/>
    <w:rsid w:val="00476E04"/>
    <w:rsid w:val="00480B15"/>
    <w:rsid w:val="00480B5F"/>
    <w:rsid w:val="0048658D"/>
    <w:rsid w:val="00496525"/>
    <w:rsid w:val="00496653"/>
    <w:rsid w:val="004A09D2"/>
    <w:rsid w:val="004A5706"/>
    <w:rsid w:val="004A6E13"/>
    <w:rsid w:val="004C1C1B"/>
    <w:rsid w:val="004C35E7"/>
    <w:rsid w:val="004D5675"/>
    <w:rsid w:val="004D63EC"/>
    <w:rsid w:val="004E0457"/>
    <w:rsid w:val="004E6ECA"/>
    <w:rsid w:val="00506AC4"/>
    <w:rsid w:val="00517F13"/>
    <w:rsid w:val="0052427E"/>
    <w:rsid w:val="00531ECF"/>
    <w:rsid w:val="005438AD"/>
    <w:rsid w:val="00543FA0"/>
    <w:rsid w:val="005457CC"/>
    <w:rsid w:val="00554108"/>
    <w:rsid w:val="00573F75"/>
    <w:rsid w:val="005744A1"/>
    <w:rsid w:val="00577578"/>
    <w:rsid w:val="005869C2"/>
    <w:rsid w:val="00593852"/>
    <w:rsid w:val="005A19E5"/>
    <w:rsid w:val="005A1B78"/>
    <w:rsid w:val="005A72CE"/>
    <w:rsid w:val="005B2BCB"/>
    <w:rsid w:val="005C2E0F"/>
    <w:rsid w:val="005C38C1"/>
    <w:rsid w:val="005C3D45"/>
    <w:rsid w:val="005C4FE8"/>
    <w:rsid w:val="005C5AFE"/>
    <w:rsid w:val="005C6910"/>
    <w:rsid w:val="005C7124"/>
    <w:rsid w:val="005D0685"/>
    <w:rsid w:val="005D0C35"/>
    <w:rsid w:val="005D24CB"/>
    <w:rsid w:val="005D4A7D"/>
    <w:rsid w:val="005E0953"/>
    <w:rsid w:val="005E4519"/>
    <w:rsid w:val="005F0886"/>
    <w:rsid w:val="005F718A"/>
    <w:rsid w:val="005F7211"/>
    <w:rsid w:val="00600D87"/>
    <w:rsid w:val="00602B19"/>
    <w:rsid w:val="006073B7"/>
    <w:rsid w:val="00607451"/>
    <w:rsid w:val="0061658F"/>
    <w:rsid w:val="00622B45"/>
    <w:rsid w:val="0062363F"/>
    <w:rsid w:val="006372C1"/>
    <w:rsid w:val="0064341E"/>
    <w:rsid w:val="00666870"/>
    <w:rsid w:val="006749BA"/>
    <w:rsid w:val="00684AD0"/>
    <w:rsid w:val="006908E4"/>
    <w:rsid w:val="00694333"/>
    <w:rsid w:val="00695439"/>
    <w:rsid w:val="00696964"/>
    <w:rsid w:val="006A142E"/>
    <w:rsid w:val="006B07CA"/>
    <w:rsid w:val="006B671B"/>
    <w:rsid w:val="006B730C"/>
    <w:rsid w:val="006C7B46"/>
    <w:rsid w:val="006D6B30"/>
    <w:rsid w:val="006D79EB"/>
    <w:rsid w:val="006D7EE8"/>
    <w:rsid w:val="006E2C20"/>
    <w:rsid w:val="006F086A"/>
    <w:rsid w:val="006F73F9"/>
    <w:rsid w:val="007066D2"/>
    <w:rsid w:val="00710B01"/>
    <w:rsid w:val="007339E2"/>
    <w:rsid w:val="00734726"/>
    <w:rsid w:val="00737977"/>
    <w:rsid w:val="00737FF6"/>
    <w:rsid w:val="0074107F"/>
    <w:rsid w:val="00745923"/>
    <w:rsid w:val="007516C3"/>
    <w:rsid w:val="007577CB"/>
    <w:rsid w:val="00760F71"/>
    <w:rsid w:val="00761556"/>
    <w:rsid w:val="007675A5"/>
    <w:rsid w:val="0077445F"/>
    <w:rsid w:val="00780C50"/>
    <w:rsid w:val="00780F99"/>
    <w:rsid w:val="00782B0A"/>
    <w:rsid w:val="0078458B"/>
    <w:rsid w:val="007877B6"/>
    <w:rsid w:val="0079568F"/>
    <w:rsid w:val="0079709D"/>
    <w:rsid w:val="007A1904"/>
    <w:rsid w:val="007A499C"/>
    <w:rsid w:val="007B5DA9"/>
    <w:rsid w:val="007B6DDA"/>
    <w:rsid w:val="007B7F1F"/>
    <w:rsid w:val="007C3F16"/>
    <w:rsid w:val="007D27F1"/>
    <w:rsid w:val="007D282E"/>
    <w:rsid w:val="007D6C51"/>
    <w:rsid w:val="007E17E4"/>
    <w:rsid w:val="007E3D44"/>
    <w:rsid w:val="007E7FEE"/>
    <w:rsid w:val="007F2343"/>
    <w:rsid w:val="00800514"/>
    <w:rsid w:val="00802336"/>
    <w:rsid w:val="0080410A"/>
    <w:rsid w:val="00804762"/>
    <w:rsid w:val="008063DC"/>
    <w:rsid w:val="00812750"/>
    <w:rsid w:val="00824774"/>
    <w:rsid w:val="00830AC6"/>
    <w:rsid w:val="008311E7"/>
    <w:rsid w:val="00831CEA"/>
    <w:rsid w:val="00847B55"/>
    <w:rsid w:val="00862E2E"/>
    <w:rsid w:val="008750D3"/>
    <w:rsid w:val="00886BE4"/>
    <w:rsid w:val="00890179"/>
    <w:rsid w:val="008A0F63"/>
    <w:rsid w:val="008B48B6"/>
    <w:rsid w:val="008C31CD"/>
    <w:rsid w:val="008C3654"/>
    <w:rsid w:val="008C4AE5"/>
    <w:rsid w:val="008C5695"/>
    <w:rsid w:val="008C5F43"/>
    <w:rsid w:val="008E1573"/>
    <w:rsid w:val="008E4120"/>
    <w:rsid w:val="008E4190"/>
    <w:rsid w:val="008F2B8B"/>
    <w:rsid w:val="00900880"/>
    <w:rsid w:val="00907CD1"/>
    <w:rsid w:val="00907E80"/>
    <w:rsid w:val="00912652"/>
    <w:rsid w:val="00923888"/>
    <w:rsid w:val="00924A6D"/>
    <w:rsid w:val="00927A28"/>
    <w:rsid w:val="009328D6"/>
    <w:rsid w:val="00940C37"/>
    <w:rsid w:val="00941C6D"/>
    <w:rsid w:val="00941DEA"/>
    <w:rsid w:val="00942CAF"/>
    <w:rsid w:val="00947C54"/>
    <w:rsid w:val="00950F9E"/>
    <w:rsid w:val="009528CC"/>
    <w:rsid w:val="00954660"/>
    <w:rsid w:val="00973E8D"/>
    <w:rsid w:val="009751AF"/>
    <w:rsid w:val="00981A75"/>
    <w:rsid w:val="00986994"/>
    <w:rsid w:val="00991D6A"/>
    <w:rsid w:val="009B1240"/>
    <w:rsid w:val="009B388A"/>
    <w:rsid w:val="009B70D8"/>
    <w:rsid w:val="009C2A66"/>
    <w:rsid w:val="009D07A9"/>
    <w:rsid w:val="009D239E"/>
    <w:rsid w:val="009D32CE"/>
    <w:rsid w:val="009D4C00"/>
    <w:rsid w:val="009D5104"/>
    <w:rsid w:val="009E2502"/>
    <w:rsid w:val="009E43BD"/>
    <w:rsid w:val="009E60EB"/>
    <w:rsid w:val="00A01540"/>
    <w:rsid w:val="00A07F35"/>
    <w:rsid w:val="00A11174"/>
    <w:rsid w:val="00A11324"/>
    <w:rsid w:val="00A14F81"/>
    <w:rsid w:val="00A16E5A"/>
    <w:rsid w:val="00A438C4"/>
    <w:rsid w:val="00A4396C"/>
    <w:rsid w:val="00A50CE0"/>
    <w:rsid w:val="00A50EC4"/>
    <w:rsid w:val="00A56A25"/>
    <w:rsid w:val="00A61C95"/>
    <w:rsid w:val="00A61FD8"/>
    <w:rsid w:val="00A63491"/>
    <w:rsid w:val="00A71BD3"/>
    <w:rsid w:val="00A74364"/>
    <w:rsid w:val="00A8142C"/>
    <w:rsid w:val="00A849E1"/>
    <w:rsid w:val="00A84DEC"/>
    <w:rsid w:val="00A9774C"/>
    <w:rsid w:val="00AA5E08"/>
    <w:rsid w:val="00AB1958"/>
    <w:rsid w:val="00AB4690"/>
    <w:rsid w:val="00AB4879"/>
    <w:rsid w:val="00AB703F"/>
    <w:rsid w:val="00AC2CD0"/>
    <w:rsid w:val="00AC6932"/>
    <w:rsid w:val="00AD1535"/>
    <w:rsid w:val="00AD18A6"/>
    <w:rsid w:val="00AD378F"/>
    <w:rsid w:val="00AD416F"/>
    <w:rsid w:val="00AD4865"/>
    <w:rsid w:val="00AD59AB"/>
    <w:rsid w:val="00AD5CE4"/>
    <w:rsid w:val="00AE11C5"/>
    <w:rsid w:val="00AE5366"/>
    <w:rsid w:val="00AF26A6"/>
    <w:rsid w:val="00B10297"/>
    <w:rsid w:val="00B22531"/>
    <w:rsid w:val="00B2572C"/>
    <w:rsid w:val="00B32174"/>
    <w:rsid w:val="00B33E24"/>
    <w:rsid w:val="00B3609B"/>
    <w:rsid w:val="00B3626D"/>
    <w:rsid w:val="00B4010E"/>
    <w:rsid w:val="00B434E7"/>
    <w:rsid w:val="00B47029"/>
    <w:rsid w:val="00B56BAC"/>
    <w:rsid w:val="00B60C78"/>
    <w:rsid w:val="00B64D1F"/>
    <w:rsid w:val="00B70F08"/>
    <w:rsid w:val="00B7240F"/>
    <w:rsid w:val="00B7325D"/>
    <w:rsid w:val="00B80772"/>
    <w:rsid w:val="00B80CA4"/>
    <w:rsid w:val="00B81477"/>
    <w:rsid w:val="00B81B3D"/>
    <w:rsid w:val="00B9176D"/>
    <w:rsid w:val="00B91788"/>
    <w:rsid w:val="00B91D47"/>
    <w:rsid w:val="00B94191"/>
    <w:rsid w:val="00BA032B"/>
    <w:rsid w:val="00BA1E2B"/>
    <w:rsid w:val="00BA3BAA"/>
    <w:rsid w:val="00BB01FF"/>
    <w:rsid w:val="00BB1FE7"/>
    <w:rsid w:val="00BC4E7C"/>
    <w:rsid w:val="00BE4256"/>
    <w:rsid w:val="00BF148A"/>
    <w:rsid w:val="00BF1494"/>
    <w:rsid w:val="00BF6A19"/>
    <w:rsid w:val="00C01988"/>
    <w:rsid w:val="00C06D5C"/>
    <w:rsid w:val="00C127EC"/>
    <w:rsid w:val="00C168C2"/>
    <w:rsid w:val="00C16DFE"/>
    <w:rsid w:val="00C23AF6"/>
    <w:rsid w:val="00C31558"/>
    <w:rsid w:val="00C465CF"/>
    <w:rsid w:val="00C50CFE"/>
    <w:rsid w:val="00C5130F"/>
    <w:rsid w:val="00C53E12"/>
    <w:rsid w:val="00C57B43"/>
    <w:rsid w:val="00C63B74"/>
    <w:rsid w:val="00C649BC"/>
    <w:rsid w:val="00C64D44"/>
    <w:rsid w:val="00C651F1"/>
    <w:rsid w:val="00C6725A"/>
    <w:rsid w:val="00C924BC"/>
    <w:rsid w:val="00CA73EB"/>
    <w:rsid w:val="00CB1880"/>
    <w:rsid w:val="00CB2D74"/>
    <w:rsid w:val="00CB3049"/>
    <w:rsid w:val="00CB7DED"/>
    <w:rsid w:val="00CC35F7"/>
    <w:rsid w:val="00CD1B4A"/>
    <w:rsid w:val="00CD5168"/>
    <w:rsid w:val="00CE6B15"/>
    <w:rsid w:val="00CF5BA9"/>
    <w:rsid w:val="00CF7FDA"/>
    <w:rsid w:val="00D119D4"/>
    <w:rsid w:val="00D24396"/>
    <w:rsid w:val="00D24F55"/>
    <w:rsid w:val="00D30571"/>
    <w:rsid w:val="00D34F43"/>
    <w:rsid w:val="00D5221A"/>
    <w:rsid w:val="00D535F3"/>
    <w:rsid w:val="00D60EE7"/>
    <w:rsid w:val="00D65B69"/>
    <w:rsid w:val="00D66582"/>
    <w:rsid w:val="00D7442F"/>
    <w:rsid w:val="00D8295D"/>
    <w:rsid w:val="00D82A15"/>
    <w:rsid w:val="00D93D79"/>
    <w:rsid w:val="00D9567C"/>
    <w:rsid w:val="00DA6CAA"/>
    <w:rsid w:val="00DA7358"/>
    <w:rsid w:val="00DB3D6D"/>
    <w:rsid w:val="00DB7F8B"/>
    <w:rsid w:val="00DC69EF"/>
    <w:rsid w:val="00DC7024"/>
    <w:rsid w:val="00DD3840"/>
    <w:rsid w:val="00DD4F11"/>
    <w:rsid w:val="00DE60A8"/>
    <w:rsid w:val="00DE7E5E"/>
    <w:rsid w:val="00E00251"/>
    <w:rsid w:val="00E01914"/>
    <w:rsid w:val="00E1045F"/>
    <w:rsid w:val="00E1109D"/>
    <w:rsid w:val="00E14585"/>
    <w:rsid w:val="00E221A2"/>
    <w:rsid w:val="00E23837"/>
    <w:rsid w:val="00E319F4"/>
    <w:rsid w:val="00E3263F"/>
    <w:rsid w:val="00E369EB"/>
    <w:rsid w:val="00E40029"/>
    <w:rsid w:val="00E40C7F"/>
    <w:rsid w:val="00E43472"/>
    <w:rsid w:val="00E4428A"/>
    <w:rsid w:val="00E44E29"/>
    <w:rsid w:val="00E50F9E"/>
    <w:rsid w:val="00E51437"/>
    <w:rsid w:val="00E52A99"/>
    <w:rsid w:val="00E566F3"/>
    <w:rsid w:val="00E57EEB"/>
    <w:rsid w:val="00E626D3"/>
    <w:rsid w:val="00E63244"/>
    <w:rsid w:val="00E7113C"/>
    <w:rsid w:val="00E731D8"/>
    <w:rsid w:val="00E75E4D"/>
    <w:rsid w:val="00E801F4"/>
    <w:rsid w:val="00E80571"/>
    <w:rsid w:val="00E82E8B"/>
    <w:rsid w:val="00E83DA6"/>
    <w:rsid w:val="00EA0EAB"/>
    <w:rsid w:val="00EA3BE8"/>
    <w:rsid w:val="00EB526A"/>
    <w:rsid w:val="00EB6E55"/>
    <w:rsid w:val="00EC09EB"/>
    <w:rsid w:val="00EC281B"/>
    <w:rsid w:val="00EC41CC"/>
    <w:rsid w:val="00ED55DB"/>
    <w:rsid w:val="00EE2B0F"/>
    <w:rsid w:val="00EF78BE"/>
    <w:rsid w:val="00F011C3"/>
    <w:rsid w:val="00F0313B"/>
    <w:rsid w:val="00F04F88"/>
    <w:rsid w:val="00F0784E"/>
    <w:rsid w:val="00F155FB"/>
    <w:rsid w:val="00F30310"/>
    <w:rsid w:val="00F356ED"/>
    <w:rsid w:val="00F43DE9"/>
    <w:rsid w:val="00F45858"/>
    <w:rsid w:val="00F50982"/>
    <w:rsid w:val="00F626A1"/>
    <w:rsid w:val="00F6706B"/>
    <w:rsid w:val="00F73CA5"/>
    <w:rsid w:val="00F8342C"/>
    <w:rsid w:val="00F86D8A"/>
    <w:rsid w:val="00F91BDB"/>
    <w:rsid w:val="00F96DFC"/>
    <w:rsid w:val="00FA06CF"/>
    <w:rsid w:val="00FA09EB"/>
    <w:rsid w:val="00FA6D49"/>
    <w:rsid w:val="00FB22A1"/>
    <w:rsid w:val="00FC7EFD"/>
    <w:rsid w:val="00FD0975"/>
    <w:rsid w:val="00FD655F"/>
    <w:rsid w:val="00FD7941"/>
    <w:rsid w:val="00FE2BE5"/>
    <w:rsid w:val="00FE3323"/>
    <w:rsid w:val="00FE4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8FF7EB-4335-4F40-A584-3CC9431E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E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E04"/>
  </w:style>
  <w:style w:type="paragraph" w:styleId="Footer">
    <w:name w:val="footer"/>
    <w:basedOn w:val="Normal"/>
    <w:link w:val="FooterChar"/>
    <w:uiPriority w:val="99"/>
    <w:unhideWhenUsed/>
    <w:rsid w:val="00476E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E04"/>
  </w:style>
  <w:style w:type="table" w:styleId="TableGrid">
    <w:name w:val="Table Grid"/>
    <w:basedOn w:val="TableNormal"/>
    <w:uiPriority w:val="59"/>
    <w:rsid w:val="00476E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F78BE"/>
    <w:rPr>
      <w:color w:val="0563C1" w:themeColor="hyperlink"/>
      <w:u w:val="single"/>
    </w:rPr>
  </w:style>
  <w:style w:type="paragraph" w:styleId="ListParagraph">
    <w:name w:val="List Paragraph"/>
    <w:basedOn w:val="Normal"/>
    <w:uiPriority w:val="34"/>
    <w:qFormat/>
    <w:rsid w:val="00EF78BE"/>
    <w:pPr>
      <w:ind w:left="720"/>
      <w:contextualSpacing/>
    </w:pPr>
  </w:style>
  <w:style w:type="paragraph" w:customStyle="1" w:styleId="Pa21">
    <w:name w:val="Pa21"/>
    <w:basedOn w:val="Normal"/>
    <w:next w:val="Normal"/>
    <w:uiPriority w:val="99"/>
    <w:rsid w:val="007F2343"/>
    <w:pPr>
      <w:autoSpaceDE w:val="0"/>
      <w:autoSpaceDN w:val="0"/>
      <w:adjustRightInd w:val="0"/>
      <w:spacing w:after="0" w:line="221" w:lineRule="atLeast"/>
    </w:pPr>
    <w:rPr>
      <w:rFonts w:ascii="ITC Franklin Gothic BookCd" w:hAnsi="ITC Franklin Gothic BookCd"/>
      <w:sz w:val="24"/>
      <w:szCs w:val="24"/>
    </w:rPr>
  </w:style>
  <w:style w:type="paragraph" w:customStyle="1" w:styleId="Pa24">
    <w:name w:val="Pa24"/>
    <w:basedOn w:val="Normal"/>
    <w:next w:val="Normal"/>
    <w:uiPriority w:val="99"/>
    <w:rsid w:val="007F2343"/>
    <w:pPr>
      <w:autoSpaceDE w:val="0"/>
      <w:autoSpaceDN w:val="0"/>
      <w:adjustRightInd w:val="0"/>
      <w:spacing w:after="0" w:line="221" w:lineRule="atLeast"/>
    </w:pPr>
    <w:rPr>
      <w:rFonts w:ascii="ITC Franklin Gothic BookCd" w:hAnsi="ITC Franklin Gothic BookCd"/>
      <w:sz w:val="24"/>
      <w:szCs w:val="24"/>
    </w:rPr>
  </w:style>
  <w:style w:type="paragraph" w:customStyle="1" w:styleId="Pa30">
    <w:name w:val="Pa30"/>
    <w:basedOn w:val="Normal"/>
    <w:next w:val="Normal"/>
    <w:uiPriority w:val="99"/>
    <w:rsid w:val="007F2343"/>
    <w:pPr>
      <w:autoSpaceDE w:val="0"/>
      <w:autoSpaceDN w:val="0"/>
      <w:adjustRightInd w:val="0"/>
      <w:spacing w:after="0" w:line="221" w:lineRule="atLeast"/>
    </w:pPr>
    <w:rPr>
      <w:rFonts w:ascii="ITC Franklin Gothic BookCd" w:hAnsi="ITC Franklin Gothic BookCd"/>
      <w:sz w:val="24"/>
      <w:szCs w:val="24"/>
    </w:rPr>
  </w:style>
  <w:style w:type="paragraph" w:styleId="BalloonText">
    <w:name w:val="Balloon Text"/>
    <w:basedOn w:val="Normal"/>
    <w:link w:val="BalloonTextChar"/>
    <w:uiPriority w:val="99"/>
    <w:semiHidden/>
    <w:unhideWhenUsed/>
    <w:rsid w:val="005C5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AFE"/>
    <w:rPr>
      <w:rFonts w:ascii="Tahoma" w:hAnsi="Tahoma" w:cs="Tahoma"/>
      <w:sz w:val="16"/>
      <w:szCs w:val="16"/>
    </w:rPr>
  </w:style>
  <w:style w:type="paragraph" w:styleId="NoSpacing">
    <w:name w:val="No Spacing"/>
    <w:uiPriority w:val="1"/>
    <w:qFormat/>
    <w:rsid w:val="005C5AFE"/>
    <w:pPr>
      <w:spacing w:after="0" w:line="240" w:lineRule="auto"/>
    </w:pPr>
  </w:style>
  <w:style w:type="paragraph" w:customStyle="1" w:styleId="Default">
    <w:name w:val="Default"/>
    <w:rsid w:val="00BE425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351942">
      <w:bodyDiv w:val="1"/>
      <w:marLeft w:val="0"/>
      <w:marRight w:val="0"/>
      <w:marTop w:val="0"/>
      <w:marBottom w:val="0"/>
      <w:divBdr>
        <w:top w:val="none" w:sz="0" w:space="0" w:color="auto"/>
        <w:left w:val="none" w:sz="0" w:space="0" w:color="auto"/>
        <w:bottom w:val="none" w:sz="0" w:space="0" w:color="auto"/>
        <w:right w:val="none" w:sz="0" w:space="0" w:color="auto"/>
      </w:divBdr>
      <w:divsChild>
        <w:div w:id="1163424747">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file:///C:\Users\mkaplan\AppData\Local\Microsoft\Windows\Temporary%20Internet%20Files\Content.Outlook\WM6G8KIV\Romeo%20and%20Juliet\Character%20Chart%20and%20Short%20Story.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6104</Words>
  <Characters>34799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Elysa Vargas</dc:creator>
  <cp:lastModifiedBy>Vanessa Averbach</cp:lastModifiedBy>
  <cp:revision>2</cp:revision>
  <dcterms:created xsi:type="dcterms:W3CDTF">2014-06-27T17:37:00Z</dcterms:created>
  <dcterms:modified xsi:type="dcterms:W3CDTF">2014-06-27T17:37:00Z</dcterms:modified>
</cp:coreProperties>
</file>